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2DC587C8"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 xml:space="preserve">Acta de </w:t>
      </w:r>
      <w:r w:rsidR="003F63F9">
        <w:rPr>
          <w:rFonts w:ascii="Arial Narrow" w:hAnsi="Arial Narrow"/>
          <w:b/>
          <w:bCs/>
          <w:smallCaps/>
          <w:color w:val="000000"/>
        </w:rPr>
        <w:t>S</w:t>
      </w:r>
      <w:r w:rsidRPr="009F3ED0">
        <w:rPr>
          <w:rFonts w:ascii="Arial Narrow" w:hAnsi="Arial Narrow"/>
          <w:b/>
          <w:bCs/>
          <w:smallCaps/>
          <w:color w:val="000000"/>
        </w:rPr>
        <w:t xml:space="preserve">esión </w:t>
      </w:r>
      <w:r w:rsidR="003F63F9">
        <w:rPr>
          <w:rFonts w:ascii="Arial Narrow" w:hAnsi="Arial Narrow"/>
          <w:b/>
          <w:bCs/>
          <w:smallCaps/>
          <w:color w:val="000000"/>
        </w:rPr>
        <w:t>O</w:t>
      </w:r>
      <w:r w:rsidRPr="009F3ED0">
        <w:rPr>
          <w:rFonts w:ascii="Arial Narrow" w:hAnsi="Arial Narrow"/>
          <w:b/>
          <w:bCs/>
          <w:smallCaps/>
          <w:color w:val="000000"/>
        </w:rPr>
        <w:t>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47232541" w:rsidR="00C62337" w:rsidRDefault="00530199" w:rsidP="00700F96">
      <w:pPr>
        <w:jc w:val="center"/>
        <w:rPr>
          <w:rFonts w:ascii="Arial Narrow" w:hAnsi="Arial Narrow"/>
          <w:b/>
          <w:bCs/>
          <w:smallCaps/>
          <w:color w:val="000000"/>
        </w:rPr>
      </w:pPr>
      <w:r>
        <w:rPr>
          <w:rFonts w:ascii="Arial Narrow" w:hAnsi="Arial Narrow"/>
          <w:b/>
          <w:bCs/>
          <w:smallCaps/>
          <w:color w:val="000000"/>
        </w:rPr>
        <w:t>21</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Pr>
          <w:rFonts w:ascii="Arial Narrow" w:hAnsi="Arial Narrow"/>
          <w:b/>
          <w:bCs/>
          <w:smallCaps/>
          <w:color w:val="000000"/>
        </w:rPr>
        <w:t>diciembre</w:t>
      </w:r>
      <w:r w:rsidR="009E77B7" w:rsidRPr="009F3ED0">
        <w:rPr>
          <w:rFonts w:ascii="Arial Narrow" w:hAnsi="Arial Narrow"/>
          <w:b/>
          <w:bCs/>
          <w:smallCaps/>
          <w:color w:val="000000"/>
        </w:rPr>
        <w:t xml:space="preserve"> de 202</w:t>
      </w:r>
      <w:r w:rsidR="00511F35">
        <w:rPr>
          <w:rFonts w:ascii="Arial Narrow" w:hAnsi="Arial Narrow"/>
          <w:b/>
          <w:bCs/>
          <w:smallCaps/>
          <w:color w:val="000000"/>
        </w:rPr>
        <w:t>1</w:t>
      </w:r>
    </w:p>
    <w:p w14:paraId="16317D26" w14:textId="16655F63" w:rsidR="006C360B" w:rsidRDefault="009E77B7" w:rsidP="00E76512">
      <w:pPr>
        <w:spacing w:before="100" w:beforeAutospacing="1" w:after="100" w:afterAutospacing="1" w:line="240" w:lineRule="auto"/>
        <w:jc w:val="both"/>
        <w:rPr>
          <w:rFonts w:eastAsia="Calibri"/>
          <w:lang w:eastAsia="en-US"/>
        </w:rPr>
      </w:pPr>
      <w:r w:rsidRPr="009F3ED0">
        <w:rPr>
          <w:rFonts w:ascii="Arial Narrow" w:hAnsi="Arial Narrow"/>
          <w:b/>
          <w:smallCaps/>
        </w:rPr>
        <w:t>Lugar</w:t>
      </w:r>
      <w:r w:rsidRPr="009C0AF7">
        <w:rPr>
          <w:rFonts w:ascii="Arial Narrow" w:hAnsi="Arial Narrow"/>
          <w:b/>
          <w:smallCaps/>
        </w:rPr>
        <w:t xml:space="preserve">: </w:t>
      </w:r>
      <w:r w:rsidR="00511F35" w:rsidRPr="009C0AF7">
        <w:rPr>
          <w:rFonts w:ascii="Arial Narrow" w:eastAsia="Calibri" w:hAnsi="Arial Narrow"/>
          <w:lang w:eastAsia="en-US"/>
        </w:rPr>
        <w:t xml:space="preserve"> </w:t>
      </w:r>
      <w:bookmarkStart w:id="1" w:name="_Hlk88322911"/>
      <w:r w:rsidR="00053427">
        <w:rPr>
          <w:rFonts w:ascii="Arial Narrow" w:eastAsia="Calibri" w:hAnsi="Arial Narrow"/>
          <w:lang w:eastAsia="en-US"/>
        </w:rPr>
        <w:t xml:space="preserve">Sede SEAJAL, </w:t>
      </w:r>
      <w:r w:rsidR="0027255E" w:rsidRPr="002D1369">
        <w:rPr>
          <w:rFonts w:ascii="Arial Narrow" w:hAnsi="Arial Narrow" w:cstheme="minorHAnsi"/>
        </w:rPr>
        <w:t>Avenida de los Arcos 767,</w:t>
      </w:r>
      <w:r w:rsidR="0027255E">
        <w:rPr>
          <w:rFonts w:ascii="Arial Narrow" w:hAnsi="Arial Narrow" w:cstheme="minorHAnsi"/>
        </w:rPr>
        <w:t xml:space="preserve"> Colonia </w:t>
      </w:r>
      <w:r w:rsidR="0027255E" w:rsidRPr="002D1369">
        <w:rPr>
          <w:rFonts w:ascii="Arial Narrow" w:hAnsi="Arial Narrow" w:cstheme="minorHAnsi"/>
        </w:rPr>
        <w:t>Jardines del Bosque,</w:t>
      </w:r>
      <w:r w:rsidR="0027255E">
        <w:rPr>
          <w:rFonts w:ascii="Arial Narrow" w:hAnsi="Arial Narrow" w:cstheme="minorHAnsi"/>
        </w:rPr>
        <w:t xml:space="preserve"> C.P. 44520,</w:t>
      </w:r>
      <w:r w:rsidR="0027255E" w:rsidRPr="002D1369">
        <w:rPr>
          <w:rFonts w:ascii="Arial Narrow" w:hAnsi="Arial Narrow" w:cstheme="minorHAnsi"/>
        </w:rPr>
        <w:t xml:space="preserve"> Guadalajara, Jalisco</w:t>
      </w:r>
      <w:r w:rsidR="0027255E">
        <w:rPr>
          <w:rFonts w:ascii="Arial Narrow" w:hAnsi="Arial Narrow" w:cstheme="minorHAnsi"/>
        </w:rPr>
        <w:t>.</w:t>
      </w:r>
      <w:bookmarkEnd w:id="1"/>
    </w:p>
    <w:p w14:paraId="06C19B11" w14:textId="6BD2AA5B" w:rsidR="0092605C" w:rsidRPr="006C360B" w:rsidRDefault="009E77B7" w:rsidP="008460B4">
      <w:pPr>
        <w:spacing w:before="100" w:beforeAutospacing="1" w:after="100" w:afterAutospacing="1"/>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530199">
        <w:rPr>
          <w:rFonts w:ascii="Arial Narrow" w:hAnsi="Arial Narrow"/>
        </w:rPr>
        <w:t>10:43</w:t>
      </w:r>
      <w:r w:rsidR="00AE6D34" w:rsidRPr="009F3ED0">
        <w:rPr>
          <w:rFonts w:ascii="Arial Narrow" w:hAnsi="Arial Narrow"/>
        </w:rPr>
        <w:t xml:space="preserve"> horas del día </w:t>
      </w:r>
      <w:r w:rsidR="00530199">
        <w:rPr>
          <w:rFonts w:ascii="Arial Narrow" w:hAnsi="Arial Narrow"/>
        </w:rPr>
        <w:t>21</w:t>
      </w:r>
      <w:r w:rsidR="00AE6D34" w:rsidRPr="009F3ED0">
        <w:rPr>
          <w:rFonts w:ascii="Arial Narrow" w:hAnsi="Arial Narrow"/>
        </w:rPr>
        <w:t xml:space="preserve"> de</w:t>
      </w:r>
      <w:r w:rsidR="00C5747C">
        <w:rPr>
          <w:rFonts w:ascii="Arial Narrow" w:hAnsi="Arial Narrow"/>
        </w:rPr>
        <w:t xml:space="preserve"> </w:t>
      </w:r>
      <w:r w:rsidR="00530199">
        <w:rPr>
          <w:rFonts w:ascii="Arial Narrow" w:hAnsi="Arial Narrow"/>
        </w:rPr>
        <w:t>dici</w:t>
      </w:r>
      <w:r w:rsidR="0027255E">
        <w:rPr>
          <w:rFonts w:ascii="Arial Narrow" w:hAnsi="Arial Narrow"/>
        </w:rPr>
        <w:t>embre</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del </w:t>
      </w:r>
      <w:r w:rsidR="00EA04D1" w:rsidRPr="009F3ED0">
        <w:rPr>
          <w:rFonts w:ascii="Arial Narrow" w:eastAsia="Calibri" w:hAnsi="Arial Narrow" w:cstheme="majorHAnsi"/>
        </w:rPr>
        <w:t>president</w:t>
      </w:r>
      <w:r w:rsidR="0027255E">
        <w:rPr>
          <w:rFonts w:ascii="Arial Narrow" w:eastAsia="Calibri" w:hAnsi="Arial Narrow" w:cstheme="majorHAnsi"/>
        </w:rPr>
        <w:t>e</w:t>
      </w:r>
      <w:r w:rsidR="00EA04D1" w:rsidRPr="009F3ED0">
        <w:rPr>
          <w:rFonts w:ascii="Arial Narrow" w:eastAsia="Calibri" w:hAnsi="Arial Narrow" w:cstheme="majorHAnsi"/>
        </w:rPr>
        <w:t xml:space="preserve"> Dr. </w:t>
      </w:r>
      <w:r w:rsidR="0027255E">
        <w:rPr>
          <w:rFonts w:ascii="Arial Narrow" w:eastAsia="Calibri" w:hAnsi="Arial Narrow" w:cstheme="majorHAnsi"/>
        </w:rPr>
        <w:t>José de Jesús Ibarra Cárdenas</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8460B4">
      <w:pPr>
        <w:numPr>
          <w:ilvl w:val="0"/>
          <w:numId w:val="20"/>
        </w:numPr>
        <w:tabs>
          <w:tab w:val="num" w:pos="540"/>
        </w:tabs>
        <w:spacing w:before="100" w:beforeAutospacing="1" w:after="100" w:afterAutospacing="1"/>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49A4560B" w:rsidR="009E77B7" w:rsidRPr="009F3ED0" w:rsidRDefault="0027255E" w:rsidP="008460B4">
      <w:pPr>
        <w:spacing w:before="100" w:beforeAutospacing="1" w:after="100" w:afterAutospacing="1"/>
        <w:jc w:val="both"/>
        <w:rPr>
          <w:rFonts w:ascii="Arial Narrow" w:hAnsi="Arial Narrow"/>
        </w:rPr>
      </w:pPr>
      <w:r>
        <w:rPr>
          <w:rFonts w:ascii="Arial Narrow" w:hAnsi="Arial Narrow"/>
          <w:bCs/>
        </w:rPr>
        <w:t>El</w:t>
      </w:r>
      <w:r w:rsidR="00983193" w:rsidRPr="009F3ED0">
        <w:rPr>
          <w:rFonts w:ascii="Arial Narrow" w:hAnsi="Arial Narrow"/>
          <w:bCs/>
        </w:rPr>
        <w:t xml:space="preserve"> </w:t>
      </w:r>
      <w:r w:rsidR="00EA04D1" w:rsidRPr="009F3ED0">
        <w:rPr>
          <w:rFonts w:ascii="Arial Narrow" w:hAnsi="Arial Narrow"/>
          <w:bCs/>
        </w:rPr>
        <w:t>p</w:t>
      </w:r>
      <w:r w:rsidR="00983193" w:rsidRPr="009F3ED0">
        <w:rPr>
          <w:rFonts w:ascii="Arial Narrow" w:hAnsi="Arial Narrow"/>
          <w:bCs/>
        </w:rPr>
        <w:t>resident</w:t>
      </w:r>
      <w:r>
        <w:rPr>
          <w:rFonts w:ascii="Arial Narrow" w:hAnsi="Arial Narrow"/>
          <w:bCs/>
        </w:rPr>
        <w:t xml:space="preserve">e </w:t>
      </w:r>
      <w:r w:rsidR="00983193" w:rsidRPr="009F3ED0">
        <w:rPr>
          <w:rFonts w:ascii="Arial Narrow" w:hAnsi="Arial Narrow"/>
          <w:bCs/>
          <w:color w:val="000000"/>
        </w:rPr>
        <w:t xml:space="preserve">del Comité de Participación </w:t>
      </w:r>
      <w:r w:rsidR="00EA04D1" w:rsidRPr="009F3ED0">
        <w:rPr>
          <w:rFonts w:ascii="Arial Narrow" w:hAnsi="Arial Narrow"/>
          <w:bCs/>
          <w:color w:val="000000"/>
        </w:rPr>
        <w:t>Social</w:t>
      </w:r>
      <w:r w:rsidR="000B1DC8">
        <w:rPr>
          <w:rFonts w:ascii="Arial Narrow" w:hAnsi="Arial Narrow"/>
          <w:bCs/>
          <w:color w:val="000000"/>
        </w:rPr>
        <w:t xml:space="preserve"> </w:t>
      </w:r>
      <w:r w:rsidR="000B1DC8" w:rsidRPr="00796905">
        <w:rPr>
          <w:rFonts w:ascii="Arial Narrow" w:hAnsi="Arial Narrow"/>
          <w:bCs/>
          <w:color w:val="000000"/>
        </w:rPr>
        <w:t xml:space="preserve">(en lo </w:t>
      </w:r>
      <w:r w:rsidR="00AA0761">
        <w:rPr>
          <w:rFonts w:ascii="Arial Narrow" w:hAnsi="Arial Narrow"/>
          <w:bCs/>
          <w:color w:val="000000"/>
        </w:rPr>
        <w:t>subsecuente</w:t>
      </w:r>
      <w:r w:rsidR="000B1DC8" w:rsidRPr="00796905">
        <w:rPr>
          <w:rFonts w:ascii="Arial Narrow" w:hAnsi="Arial Narrow"/>
          <w:bCs/>
          <w:color w:val="000000"/>
        </w:rPr>
        <w:t xml:space="preserve"> CPS</w:t>
      </w:r>
      <w:r w:rsidR="000B1DC8">
        <w:rPr>
          <w:rFonts w:ascii="Arial Narrow" w:hAnsi="Arial Narrow"/>
          <w:bCs/>
          <w:color w:val="000000"/>
        </w:rPr>
        <w:t>)</w:t>
      </w:r>
      <w:r w:rsidR="00EA04D1" w:rsidRPr="009F3ED0">
        <w:rPr>
          <w:rFonts w:ascii="Arial Narrow" w:hAnsi="Arial Narrow"/>
          <w:bCs/>
          <w:color w:val="000000"/>
        </w:rPr>
        <w:t>, Dr.</w:t>
      </w:r>
      <w:r w:rsidR="00983193" w:rsidRPr="009F3ED0">
        <w:rPr>
          <w:rFonts w:ascii="Arial Narrow" w:hAnsi="Arial Narrow"/>
          <w:bCs/>
          <w:color w:val="000000"/>
        </w:rPr>
        <w:t xml:space="preserve"> </w:t>
      </w:r>
      <w:r>
        <w:rPr>
          <w:rFonts w:ascii="Arial Narrow" w:hAnsi="Arial Narrow"/>
          <w:bCs/>
          <w:color w:val="000000"/>
        </w:rPr>
        <w:t>José de Jesús Ibarra Cárdenas</w:t>
      </w:r>
      <w:r w:rsidR="001B639A" w:rsidRPr="009F3ED0">
        <w:rPr>
          <w:rFonts w:ascii="Arial Narrow" w:hAnsi="Arial Narrow"/>
          <w:bCs/>
          <w:color w:val="000000"/>
        </w:rPr>
        <w:t>, cedió la palabra a la secretaria de la s</w:t>
      </w:r>
      <w:r w:rsidR="00983193" w:rsidRPr="009F3ED0">
        <w:rPr>
          <w:rFonts w:ascii="Arial Narrow" w:hAnsi="Arial Narrow"/>
          <w:bCs/>
          <w:color w:val="000000"/>
        </w:rPr>
        <w:t xml:space="preserve">esión, Mtra. </w:t>
      </w:r>
      <w:r w:rsidR="001706FA">
        <w:rPr>
          <w:rFonts w:ascii="Arial Narrow" w:hAnsi="Arial Narrow"/>
          <w:bCs/>
          <w:color w:val="000000"/>
        </w:rPr>
        <w:t>Diana</w:t>
      </w:r>
      <w:r w:rsidR="0030522D">
        <w:rPr>
          <w:rFonts w:ascii="Arial Narrow" w:hAnsi="Arial Narrow"/>
          <w:bCs/>
          <w:color w:val="000000"/>
        </w:rPr>
        <w:t xml:space="preserve"> Vera Álvarez</w:t>
      </w:r>
      <w:r w:rsidR="00983193" w:rsidRPr="009F3ED0">
        <w:rPr>
          <w:rFonts w:ascii="Arial Narrow" w:hAnsi="Arial Narrow"/>
          <w:bCs/>
          <w:color w:val="000000"/>
        </w:rPr>
        <w:t xml:space="preserve">, quien </w:t>
      </w:r>
      <w:r w:rsidR="00D95BFA">
        <w:rPr>
          <w:rFonts w:ascii="Arial Narrow" w:hAnsi="Arial Narrow"/>
          <w:bCs/>
          <w:color w:val="000000"/>
        </w:rPr>
        <w:t xml:space="preserve">procedió a tomar lista de asistencia y </w:t>
      </w:r>
      <w:r w:rsidR="00AE6D34" w:rsidRPr="009F3ED0">
        <w:rPr>
          <w:rFonts w:ascii="Arial Narrow" w:hAnsi="Arial Narrow"/>
          <w:bCs/>
          <w:color w:val="000000"/>
        </w:rPr>
        <w:t>certificó la presencia de</w:t>
      </w:r>
      <w:r w:rsidR="00983193" w:rsidRPr="009F3ED0">
        <w:rPr>
          <w:rFonts w:ascii="Arial Narrow" w:hAnsi="Arial Narrow"/>
          <w:bCs/>
          <w:color w:val="000000"/>
        </w:rPr>
        <w:t xml:space="preserve"> c</w:t>
      </w:r>
      <w:r w:rsidR="008E2963">
        <w:rPr>
          <w:rFonts w:ascii="Arial Narrow" w:hAnsi="Arial Narrow"/>
          <w:bCs/>
          <w:color w:val="000000"/>
        </w:rPr>
        <w:t>inco</w:t>
      </w:r>
      <w:r w:rsidR="00983193" w:rsidRPr="009F3ED0">
        <w:rPr>
          <w:rFonts w:ascii="Arial Narrow" w:hAnsi="Arial Narrow"/>
          <w:bCs/>
          <w:color w:val="000000"/>
        </w:rPr>
        <w:t xml:space="preserve"> de los cinco integrantes que conforman el Comité, mismos que se encuentran en funciones</w:t>
      </w:r>
      <w:r w:rsidR="00D95BFA">
        <w:rPr>
          <w:rFonts w:ascii="Arial Narrow" w:hAnsi="Arial Narrow"/>
          <w:bCs/>
          <w:color w:val="000000"/>
        </w:rPr>
        <w:t xml:space="preserve">. Se anexa y forma parte de esta acta </w:t>
      </w:r>
      <w:r w:rsidR="00EA04D1" w:rsidRPr="009F3ED0">
        <w:rPr>
          <w:rFonts w:ascii="Arial Narrow" w:hAnsi="Arial Narrow"/>
          <w:bCs/>
        </w:rPr>
        <w:t>el registro de firmas</w:t>
      </w:r>
      <w:r w:rsidR="00D95BFA">
        <w:rPr>
          <w:rFonts w:ascii="Arial Narrow" w:hAnsi="Arial Narrow"/>
          <w:bCs/>
        </w:rPr>
        <w:t xml:space="preserve"> de asistencia.</w:t>
      </w:r>
      <w:r w:rsidR="00EA04D1" w:rsidRPr="009F3ED0">
        <w:rPr>
          <w:rFonts w:ascii="Arial Narrow" w:hAnsi="Arial Narrow"/>
        </w:rPr>
        <w:t xml:space="preserve"> P</w:t>
      </w:r>
      <w:r w:rsidR="00983193" w:rsidRPr="009F3ED0">
        <w:rPr>
          <w:rFonts w:ascii="Arial Narrow" w:hAnsi="Arial Narrow"/>
          <w:bCs/>
          <w:color w:val="000000"/>
        </w:rPr>
        <w:t>or lo que de conformidad en el artículo 4, párrafo segundo del Reglamento Interno del Comité de Participación Social</w:t>
      </w:r>
      <w:r w:rsidR="00983193"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8460B4">
      <w:pPr>
        <w:pStyle w:val="Normal1"/>
        <w:numPr>
          <w:ilvl w:val="0"/>
          <w:numId w:val="20"/>
        </w:numPr>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5EBCBD28" w14:textId="77777777" w:rsidR="00710274" w:rsidRDefault="00710274" w:rsidP="008460B4">
      <w:pPr>
        <w:pStyle w:val="Normal1"/>
        <w:jc w:val="both"/>
        <w:rPr>
          <w:rFonts w:ascii="Arial Narrow" w:eastAsia="Calibri" w:hAnsi="Arial Narrow" w:cstheme="majorHAnsi"/>
          <w:b/>
        </w:rPr>
      </w:pPr>
    </w:p>
    <w:p w14:paraId="4A053CB2" w14:textId="3ACAD787" w:rsidR="00B551EA" w:rsidRPr="00E15CE9" w:rsidRDefault="00B551EA" w:rsidP="00B551EA">
      <w:pPr>
        <w:pStyle w:val="Normal1"/>
        <w:spacing w:line="259" w:lineRule="auto"/>
        <w:jc w:val="both"/>
        <w:rPr>
          <w:rFonts w:ascii="Arial Narrow" w:hAnsi="Arial Narrow"/>
          <w:bCs/>
          <w:color w:val="000000"/>
        </w:rPr>
      </w:pPr>
      <w:bookmarkStart w:id="2" w:name="_Hlk40128080"/>
      <w:r w:rsidRPr="00E15CE9">
        <w:rPr>
          <w:rFonts w:ascii="Arial Narrow" w:hAnsi="Arial Narrow"/>
          <w:bCs/>
          <w:color w:val="000000"/>
        </w:rPr>
        <w:t xml:space="preserve">El presidente, Dr. José de Jesús Ibarra Cárdenas, </w:t>
      </w:r>
      <w:bookmarkEnd w:id="2"/>
      <w:r w:rsidRPr="00E15CE9">
        <w:rPr>
          <w:rFonts w:ascii="Arial Narrow" w:hAnsi="Arial Narrow"/>
          <w:bCs/>
          <w:color w:val="000000"/>
        </w:rPr>
        <w:t xml:space="preserve">solicitó a la secretaria de la sesión, Mtra. </w:t>
      </w:r>
      <w:r w:rsidR="001706FA">
        <w:rPr>
          <w:rFonts w:ascii="Arial Narrow" w:hAnsi="Arial Narrow"/>
          <w:bCs/>
          <w:color w:val="000000"/>
        </w:rPr>
        <w:t>Diana</w:t>
      </w:r>
      <w:r w:rsidR="0030522D">
        <w:rPr>
          <w:rFonts w:ascii="Arial Narrow" w:hAnsi="Arial Narrow"/>
          <w:bCs/>
          <w:color w:val="000000"/>
        </w:rPr>
        <w:t xml:space="preserve"> Vera Álvarez</w:t>
      </w:r>
      <w:r w:rsidRPr="00E15CE9">
        <w:rPr>
          <w:rFonts w:ascii="Arial Narrow" w:eastAsia="Calibri" w:hAnsi="Arial Narrow" w:cstheme="majorHAnsi"/>
          <w:highlight w:val="white"/>
        </w:rPr>
        <w:t xml:space="preserve">, dar lectura al Orden del Día, para su discusión y en su caso, aprobación. No existiendo comentarios al respeto, se sometió </w:t>
      </w:r>
      <w:r>
        <w:rPr>
          <w:rFonts w:ascii="Arial Narrow" w:eastAsia="Calibri" w:hAnsi="Arial Narrow" w:cstheme="majorHAnsi"/>
          <w:highlight w:val="white"/>
        </w:rPr>
        <w:t>a consideración de los integrantes del CPS, mediante</w:t>
      </w:r>
      <w:r w:rsidRPr="00E15CE9">
        <w:rPr>
          <w:rFonts w:ascii="Arial Narrow" w:eastAsia="Calibri" w:hAnsi="Arial Narrow" w:cstheme="majorHAnsi"/>
          <w:highlight w:val="white"/>
        </w:rPr>
        <w:t xml:space="preserve"> votación económica, aprobándose de la siguiente manera: </w:t>
      </w:r>
    </w:p>
    <w:p w14:paraId="393E6CDE" w14:textId="77777777" w:rsidR="00D25E90" w:rsidRPr="009F3ED0" w:rsidRDefault="00D25E90" w:rsidP="008460B4">
      <w:pPr>
        <w:pStyle w:val="Normal1"/>
        <w:jc w:val="both"/>
        <w:rPr>
          <w:rFonts w:ascii="Arial Narrow" w:eastAsia="Calibri" w:hAnsi="Arial Narrow" w:cstheme="majorHAnsi"/>
          <w:b/>
          <w:highlight w:val="white"/>
        </w:rPr>
      </w:pPr>
    </w:p>
    <w:p w14:paraId="0DCB2110" w14:textId="5AF3E200" w:rsidR="00B163AB" w:rsidRDefault="003D75F6" w:rsidP="008460B4">
      <w:pPr>
        <w:pStyle w:val="Normal1"/>
        <w:jc w:val="both"/>
        <w:rPr>
          <w:rFonts w:ascii="Arial Narrow" w:eastAsia="Calibri" w:hAnsi="Arial Narrow" w:cstheme="majorHAnsi"/>
          <w:b/>
          <w:highlight w:val="white"/>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guiente orden del día:</w:t>
      </w:r>
    </w:p>
    <w:p w14:paraId="5931FEED" w14:textId="77777777" w:rsidR="001706FA" w:rsidRPr="00C94E2C" w:rsidRDefault="001706FA" w:rsidP="008460B4">
      <w:pPr>
        <w:pStyle w:val="Normal1"/>
        <w:jc w:val="both"/>
        <w:rPr>
          <w:rFonts w:ascii="Arial Narrow" w:eastAsia="Calibri" w:hAnsi="Arial Narrow" w:cstheme="majorHAnsi"/>
          <w:b/>
          <w:highlight w:val="white"/>
        </w:rPr>
      </w:pPr>
    </w:p>
    <w:p w14:paraId="320C2045" w14:textId="77777777" w:rsidR="002D4CD0" w:rsidRPr="00FA4695" w:rsidRDefault="002D4CD0" w:rsidP="008460B4">
      <w:pPr>
        <w:pStyle w:val="Prrafodelista"/>
        <w:numPr>
          <w:ilvl w:val="0"/>
          <w:numId w:val="21"/>
        </w:numPr>
        <w:ind w:left="417"/>
        <w:jc w:val="both"/>
        <w:rPr>
          <w:rFonts w:ascii="Arial Narrow" w:eastAsia="Calibri" w:hAnsi="Arial Narrow" w:cstheme="majorHAnsi"/>
        </w:rPr>
      </w:pPr>
      <w:r w:rsidRPr="00FA4695">
        <w:rPr>
          <w:rFonts w:ascii="Arial Narrow" w:eastAsia="Calibri" w:hAnsi="Arial Narrow" w:cstheme="majorHAnsi"/>
        </w:rPr>
        <w:t>Lista de asistencia, declaración de quórum y apertura de sesión.</w:t>
      </w:r>
    </w:p>
    <w:p w14:paraId="6D8787C4" w14:textId="77777777" w:rsidR="001706FA" w:rsidRPr="00FA4695" w:rsidRDefault="002D4CD0" w:rsidP="001706FA">
      <w:pPr>
        <w:pStyle w:val="Prrafodelista"/>
        <w:numPr>
          <w:ilvl w:val="0"/>
          <w:numId w:val="21"/>
        </w:numPr>
        <w:ind w:left="417"/>
        <w:jc w:val="both"/>
        <w:rPr>
          <w:rFonts w:ascii="Arial Narrow" w:eastAsia="Calibri" w:hAnsi="Arial Narrow" w:cstheme="majorHAnsi"/>
        </w:rPr>
      </w:pPr>
      <w:r w:rsidRPr="00FA4695">
        <w:rPr>
          <w:rFonts w:ascii="Arial Narrow" w:eastAsia="Calibri" w:hAnsi="Arial Narrow" w:cstheme="majorHAnsi"/>
        </w:rPr>
        <w:t xml:space="preserve">Aprobación del orden del día. </w:t>
      </w:r>
    </w:p>
    <w:p w14:paraId="7065301C" w14:textId="77777777" w:rsidR="001706FA" w:rsidRPr="00FA4695" w:rsidRDefault="001706FA" w:rsidP="001706FA">
      <w:pPr>
        <w:pStyle w:val="Prrafodelista"/>
        <w:numPr>
          <w:ilvl w:val="0"/>
          <w:numId w:val="21"/>
        </w:numPr>
        <w:ind w:left="417"/>
        <w:jc w:val="both"/>
        <w:rPr>
          <w:rFonts w:ascii="Arial Narrow" w:eastAsia="Calibri" w:hAnsi="Arial Narrow" w:cstheme="majorHAnsi"/>
        </w:rPr>
      </w:pPr>
      <w:r w:rsidRPr="00FA4695">
        <w:rPr>
          <w:rFonts w:ascii="Arial Narrow" w:eastAsia="Calibri" w:hAnsi="Arial Narrow" w:cstheme="majorHAnsi"/>
        </w:rPr>
        <w:t>Aprobación de las actas de las sesiones ordinarias celebradas los días 27 de octubre, 1 y 5 de noviembre de 2021 y extraordinarias del 3 y 10 de diciembre de 2021.</w:t>
      </w:r>
    </w:p>
    <w:p w14:paraId="1B44A04D" w14:textId="77777777" w:rsidR="001706FA" w:rsidRPr="00FA4695" w:rsidRDefault="001706FA" w:rsidP="001706FA">
      <w:pPr>
        <w:pStyle w:val="Prrafodelista"/>
        <w:numPr>
          <w:ilvl w:val="0"/>
          <w:numId w:val="21"/>
        </w:numPr>
        <w:ind w:left="417"/>
        <w:jc w:val="both"/>
        <w:rPr>
          <w:rFonts w:ascii="Arial Narrow" w:eastAsia="Calibri" w:hAnsi="Arial Narrow" w:cstheme="majorHAnsi"/>
        </w:rPr>
      </w:pPr>
      <w:r w:rsidRPr="00FA4695">
        <w:rPr>
          <w:rFonts w:ascii="Arial Narrow" w:eastAsia="Calibri" w:hAnsi="Arial Narrow" w:cstheme="majorHAnsi"/>
        </w:rPr>
        <w:t xml:space="preserve">Seguimiento de los acuerdos y del Plan de Trabajo 2021 del CPS. </w:t>
      </w:r>
    </w:p>
    <w:p w14:paraId="55774FF6" w14:textId="77777777" w:rsidR="001706FA" w:rsidRPr="00FA4695" w:rsidRDefault="001706FA" w:rsidP="001706FA">
      <w:pPr>
        <w:pStyle w:val="Prrafodelista"/>
        <w:numPr>
          <w:ilvl w:val="0"/>
          <w:numId w:val="21"/>
        </w:numPr>
        <w:ind w:left="417"/>
        <w:jc w:val="both"/>
        <w:rPr>
          <w:rFonts w:ascii="Arial Narrow" w:eastAsia="Calibri" w:hAnsi="Arial Narrow" w:cstheme="majorHAnsi"/>
        </w:rPr>
      </w:pPr>
      <w:r w:rsidRPr="00FA4695">
        <w:rPr>
          <w:rFonts w:ascii="Arial Narrow" w:eastAsia="Calibri" w:hAnsi="Arial Narrow" w:cstheme="majorHAnsi"/>
        </w:rPr>
        <w:t>Casos paradigmáticos de posibles hechos de corrupción.</w:t>
      </w:r>
    </w:p>
    <w:p w14:paraId="34C1299E" w14:textId="77777777" w:rsidR="001706FA" w:rsidRPr="00FA4695" w:rsidRDefault="001706FA" w:rsidP="001706FA">
      <w:pPr>
        <w:pStyle w:val="Prrafodelista"/>
        <w:numPr>
          <w:ilvl w:val="0"/>
          <w:numId w:val="21"/>
        </w:numPr>
        <w:ind w:left="417"/>
        <w:jc w:val="both"/>
        <w:rPr>
          <w:rFonts w:ascii="Arial Narrow" w:eastAsia="Calibri" w:hAnsi="Arial Narrow" w:cstheme="majorHAnsi"/>
        </w:rPr>
      </w:pPr>
      <w:r w:rsidRPr="00FA4695">
        <w:rPr>
          <w:rFonts w:ascii="Arial Narrow" w:eastAsia="Calibri" w:hAnsi="Arial Narrow" w:cstheme="majorHAnsi"/>
        </w:rPr>
        <w:t>Acuerdos.</w:t>
      </w:r>
    </w:p>
    <w:p w14:paraId="10754E42" w14:textId="2A4F06B5" w:rsidR="001706FA" w:rsidRPr="00FA4695" w:rsidRDefault="001706FA" w:rsidP="001706FA">
      <w:pPr>
        <w:pStyle w:val="Prrafodelista"/>
        <w:numPr>
          <w:ilvl w:val="0"/>
          <w:numId w:val="21"/>
        </w:numPr>
        <w:ind w:left="417"/>
        <w:jc w:val="both"/>
        <w:rPr>
          <w:rFonts w:ascii="Arial Narrow" w:eastAsia="Calibri" w:hAnsi="Arial Narrow" w:cstheme="majorHAnsi"/>
        </w:rPr>
      </w:pPr>
      <w:r w:rsidRPr="00FA4695">
        <w:rPr>
          <w:rFonts w:ascii="Arial Narrow" w:eastAsia="Calibri" w:hAnsi="Arial Narrow" w:cstheme="majorHAnsi"/>
        </w:rPr>
        <w:t xml:space="preserve">Clausura de la sesión. </w:t>
      </w:r>
    </w:p>
    <w:p w14:paraId="113B6BF4" w14:textId="71666065" w:rsidR="003D404D" w:rsidRPr="00FA4695" w:rsidRDefault="003D404D" w:rsidP="001706FA">
      <w:pPr>
        <w:pStyle w:val="Prrafodelista"/>
        <w:ind w:left="417"/>
        <w:jc w:val="both"/>
        <w:rPr>
          <w:rFonts w:ascii="Arial Narrow" w:eastAsia="Calibri" w:hAnsi="Arial Narrow" w:cstheme="majorHAnsi"/>
        </w:rPr>
      </w:pPr>
    </w:p>
    <w:p w14:paraId="5E4A1426" w14:textId="315D2B12" w:rsidR="001706FA" w:rsidRPr="00E76512" w:rsidRDefault="001706FA" w:rsidP="00E76512">
      <w:pPr>
        <w:jc w:val="both"/>
        <w:rPr>
          <w:rFonts w:ascii="Arial Narrow" w:eastAsia="Calibri" w:hAnsi="Arial Narrow" w:cstheme="majorHAnsi"/>
          <w:sz w:val="20"/>
          <w:szCs w:val="20"/>
        </w:rPr>
      </w:pPr>
    </w:p>
    <w:p w14:paraId="3DF123C5" w14:textId="4272E615" w:rsidR="00D557A0" w:rsidRDefault="00497EE0" w:rsidP="00E76512">
      <w:pPr>
        <w:pStyle w:val="Prrafodelista"/>
        <w:numPr>
          <w:ilvl w:val="0"/>
          <w:numId w:val="20"/>
        </w:numPr>
        <w:jc w:val="both"/>
        <w:rPr>
          <w:rFonts w:ascii="Arial Narrow" w:hAnsi="Arial Narrow"/>
          <w:b/>
          <w:bCs/>
        </w:rPr>
      </w:pPr>
      <w:r w:rsidRPr="00497EE0">
        <w:rPr>
          <w:rFonts w:ascii="Arial Narrow" w:hAnsi="Arial Narrow"/>
          <w:b/>
          <w:bCs/>
        </w:rPr>
        <w:lastRenderedPageBreak/>
        <w:t>Aprobación de las actas de las sesiones ordinarias celebradas los días 27 de octubre, 1 y 5 de noviembre de 2021 y extraordinarias del 3 y 10 de diciembre de 2021.</w:t>
      </w:r>
    </w:p>
    <w:p w14:paraId="4CF191D0" w14:textId="50F3B5B4" w:rsidR="00FA4695" w:rsidRDefault="00FA4695" w:rsidP="00E76512">
      <w:pPr>
        <w:jc w:val="both"/>
        <w:rPr>
          <w:rFonts w:ascii="Arial Narrow" w:hAnsi="Arial Narrow"/>
          <w:b/>
          <w:bCs/>
        </w:rPr>
      </w:pPr>
    </w:p>
    <w:p w14:paraId="6A57BBE7" w14:textId="1A874DE7" w:rsidR="00FA4695" w:rsidRPr="005E1AB0" w:rsidRDefault="00FA4695" w:rsidP="00FA4695">
      <w:pPr>
        <w:pStyle w:val="Prrafodelista"/>
        <w:ind w:left="0"/>
        <w:jc w:val="both"/>
        <w:rPr>
          <w:rFonts w:ascii="Arial Narrow" w:hAnsi="Arial Narrow"/>
        </w:rPr>
      </w:pPr>
      <w:r>
        <w:rPr>
          <w:rFonts w:ascii="Arial Narrow" w:hAnsi="Arial Narrow"/>
          <w:bCs/>
          <w:color w:val="000000"/>
        </w:rPr>
        <w:t xml:space="preserve">El </w:t>
      </w:r>
      <w:r w:rsidRPr="00DD11B6">
        <w:rPr>
          <w:rFonts w:ascii="Arial Narrow" w:hAnsi="Arial Narrow"/>
          <w:bCs/>
          <w:color w:val="000000"/>
        </w:rPr>
        <w:t>president</w:t>
      </w:r>
      <w:r>
        <w:rPr>
          <w:rFonts w:ascii="Arial Narrow" w:hAnsi="Arial Narrow"/>
          <w:bCs/>
          <w:color w:val="000000"/>
        </w:rPr>
        <w:t>e, Dr. José de Jesús Ibarra Cárdenas</w:t>
      </w:r>
      <w:r w:rsidRPr="00DD11B6">
        <w:rPr>
          <w:rFonts w:ascii="Arial Narrow" w:hAnsi="Arial Narrow"/>
          <w:bCs/>
          <w:color w:val="000000"/>
        </w:rPr>
        <w:t xml:space="preserve">, </w:t>
      </w:r>
      <w:r>
        <w:rPr>
          <w:rFonts w:ascii="Arial Narrow" w:hAnsi="Arial Narrow"/>
          <w:bCs/>
          <w:color w:val="000000"/>
        </w:rPr>
        <w:t>sometió</w:t>
      </w:r>
      <w:r w:rsidRPr="00DD11B6">
        <w:rPr>
          <w:rFonts w:ascii="Arial Narrow" w:hAnsi="Arial Narrow"/>
          <w:bCs/>
          <w:color w:val="000000"/>
        </w:rPr>
        <w:t xml:space="preserve"> a consideración </w:t>
      </w:r>
      <w:r>
        <w:rPr>
          <w:rFonts w:ascii="Arial Narrow" w:hAnsi="Arial Narrow"/>
          <w:bCs/>
          <w:color w:val="000000"/>
        </w:rPr>
        <w:t xml:space="preserve">las actas de las Sesiones </w:t>
      </w:r>
      <w:r w:rsidRPr="005E1AB0">
        <w:rPr>
          <w:rFonts w:ascii="Arial Narrow" w:eastAsia="Calibri" w:hAnsi="Arial Narrow" w:cstheme="majorHAnsi"/>
        </w:rPr>
        <w:t>Ordinaria</w:t>
      </w:r>
      <w:r w:rsidR="00E76512">
        <w:rPr>
          <w:rFonts w:ascii="Arial Narrow" w:eastAsia="Calibri" w:hAnsi="Arial Narrow" w:cstheme="majorHAnsi"/>
        </w:rPr>
        <w:t>s</w:t>
      </w:r>
      <w:r w:rsidRPr="005E1AB0">
        <w:rPr>
          <w:rFonts w:ascii="Arial Narrow" w:eastAsia="Calibri" w:hAnsi="Arial Narrow" w:cstheme="majorHAnsi"/>
        </w:rPr>
        <w:t xml:space="preserve"> del </w:t>
      </w:r>
      <w:r>
        <w:rPr>
          <w:rFonts w:ascii="Arial Narrow" w:eastAsia="Calibri" w:hAnsi="Arial Narrow" w:cstheme="majorHAnsi"/>
        </w:rPr>
        <w:t>2</w:t>
      </w:r>
      <w:r w:rsidR="003D4CB2">
        <w:rPr>
          <w:rFonts w:ascii="Arial Narrow" w:eastAsia="Calibri" w:hAnsi="Arial Narrow" w:cstheme="majorHAnsi"/>
        </w:rPr>
        <w:t>7</w:t>
      </w:r>
      <w:r>
        <w:rPr>
          <w:rFonts w:ascii="Arial Narrow" w:eastAsia="Calibri" w:hAnsi="Arial Narrow" w:cstheme="majorHAnsi"/>
        </w:rPr>
        <w:t xml:space="preserve"> de </w:t>
      </w:r>
      <w:r w:rsidR="003D4CB2">
        <w:rPr>
          <w:rFonts w:ascii="Arial Narrow" w:eastAsia="Calibri" w:hAnsi="Arial Narrow" w:cstheme="majorHAnsi"/>
        </w:rPr>
        <w:t xml:space="preserve">octubre, 01 de noviembre y 05 de noviembre del 2021; </w:t>
      </w:r>
      <w:r>
        <w:rPr>
          <w:rFonts w:ascii="Arial Narrow" w:eastAsia="Calibri" w:hAnsi="Arial Narrow" w:cstheme="majorHAnsi"/>
        </w:rPr>
        <w:t>y Extraordinaria</w:t>
      </w:r>
      <w:r w:rsidR="003D4CB2">
        <w:rPr>
          <w:rFonts w:ascii="Arial Narrow" w:eastAsia="Calibri" w:hAnsi="Arial Narrow" w:cstheme="majorHAnsi"/>
        </w:rPr>
        <w:t>s</w:t>
      </w:r>
      <w:r>
        <w:rPr>
          <w:rFonts w:ascii="Arial Narrow" w:eastAsia="Calibri" w:hAnsi="Arial Narrow" w:cstheme="majorHAnsi"/>
        </w:rPr>
        <w:t xml:space="preserve"> del </w:t>
      </w:r>
      <w:r w:rsidR="003D4CB2">
        <w:rPr>
          <w:rFonts w:ascii="Arial Narrow" w:eastAsia="Calibri" w:hAnsi="Arial Narrow" w:cstheme="majorHAnsi"/>
        </w:rPr>
        <w:t>3 y 10</w:t>
      </w:r>
      <w:r>
        <w:rPr>
          <w:rFonts w:ascii="Arial Narrow" w:eastAsia="Calibri" w:hAnsi="Arial Narrow" w:cstheme="majorHAnsi"/>
        </w:rPr>
        <w:t xml:space="preserve"> de </w:t>
      </w:r>
      <w:r w:rsidR="003D4CB2">
        <w:rPr>
          <w:rFonts w:ascii="Arial Narrow" w:eastAsia="Calibri" w:hAnsi="Arial Narrow" w:cstheme="majorHAnsi"/>
        </w:rPr>
        <w:t>diciembre</w:t>
      </w:r>
      <w:r w:rsidRPr="005E1AB0">
        <w:rPr>
          <w:rFonts w:ascii="Arial Narrow" w:eastAsia="Calibri" w:hAnsi="Arial Narrow" w:cstheme="majorHAnsi"/>
        </w:rPr>
        <w:t xml:space="preserve"> de 202</w:t>
      </w:r>
      <w:r>
        <w:rPr>
          <w:rFonts w:ascii="Arial Narrow" w:eastAsia="Calibri" w:hAnsi="Arial Narrow" w:cstheme="majorHAnsi"/>
        </w:rPr>
        <w:t>1</w:t>
      </w:r>
      <w:r w:rsidRPr="005E1AB0">
        <w:rPr>
          <w:rFonts w:ascii="Arial Narrow" w:eastAsia="Calibri" w:hAnsi="Arial Narrow" w:cstheme="majorHAnsi"/>
        </w:rPr>
        <w:t xml:space="preserve">, </w:t>
      </w:r>
      <w:r w:rsidRPr="005E1AB0">
        <w:rPr>
          <w:rFonts w:ascii="Arial Narrow" w:hAnsi="Arial Narrow"/>
          <w:bCs/>
          <w:color w:val="000000"/>
        </w:rPr>
        <w:t>misma</w:t>
      </w:r>
      <w:r>
        <w:rPr>
          <w:rFonts w:ascii="Arial Narrow" w:hAnsi="Arial Narrow"/>
          <w:bCs/>
          <w:color w:val="000000"/>
        </w:rPr>
        <w:t>s</w:t>
      </w:r>
      <w:r w:rsidRPr="005E1AB0">
        <w:rPr>
          <w:rFonts w:ascii="Arial Narrow" w:hAnsi="Arial Narrow"/>
          <w:bCs/>
          <w:color w:val="000000"/>
        </w:rPr>
        <w:t xml:space="preserve"> que fue</w:t>
      </w:r>
      <w:r>
        <w:rPr>
          <w:rFonts w:ascii="Arial Narrow" w:hAnsi="Arial Narrow"/>
          <w:bCs/>
          <w:color w:val="000000"/>
        </w:rPr>
        <w:t>ron</w:t>
      </w:r>
      <w:r w:rsidRPr="005E1AB0">
        <w:rPr>
          <w:rFonts w:ascii="Arial Narrow" w:hAnsi="Arial Narrow"/>
          <w:bCs/>
          <w:color w:val="000000"/>
        </w:rPr>
        <w:t xml:space="preserve"> enviada</w:t>
      </w:r>
      <w:r>
        <w:rPr>
          <w:rFonts w:ascii="Arial Narrow" w:hAnsi="Arial Narrow"/>
          <w:bCs/>
          <w:color w:val="000000"/>
        </w:rPr>
        <w:t>s</w:t>
      </w:r>
      <w:r w:rsidRPr="005E1AB0">
        <w:rPr>
          <w:rFonts w:ascii="Arial Narrow" w:hAnsi="Arial Narrow"/>
          <w:bCs/>
          <w:color w:val="000000"/>
        </w:rPr>
        <w:t xml:space="preserve"> previamente mediante correo electrónico a los Integrantes del CPS, para su revisión y visto bueno</w:t>
      </w:r>
      <w:r w:rsidR="00E76512">
        <w:rPr>
          <w:rFonts w:ascii="Arial Narrow" w:hAnsi="Arial Narrow"/>
          <w:bCs/>
          <w:color w:val="000000"/>
        </w:rPr>
        <w:t>,</w:t>
      </w:r>
      <w:r w:rsidR="003D4CB2">
        <w:rPr>
          <w:rFonts w:ascii="Arial Narrow" w:hAnsi="Arial Narrow"/>
          <w:bCs/>
          <w:color w:val="000000"/>
        </w:rPr>
        <w:t xml:space="preserve"> </w:t>
      </w:r>
      <w:r w:rsidR="00E76512">
        <w:rPr>
          <w:rFonts w:ascii="Arial Narrow" w:hAnsi="Arial Narrow"/>
          <w:bCs/>
          <w:color w:val="000000"/>
        </w:rPr>
        <w:t>p</w:t>
      </w:r>
      <w:r w:rsidR="003D4CB2">
        <w:rPr>
          <w:rFonts w:ascii="Arial Narrow" w:hAnsi="Arial Narrow"/>
          <w:bCs/>
          <w:color w:val="000000"/>
        </w:rPr>
        <w:t xml:space="preserve">or lo que solicitó omitir la lectura de </w:t>
      </w:r>
      <w:r w:rsidR="00E76512">
        <w:rPr>
          <w:rFonts w:ascii="Arial Narrow" w:hAnsi="Arial Narrow"/>
          <w:bCs/>
          <w:color w:val="000000"/>
        </w:rPr>
        <w:t>estas</w:t>
      </w:r>
      <w:r w:rsidR="003D4CB2">
        <w:rPr>
          <w:rFonts w:ascii="Arial Narrow" w:hAnsi="Arial Narrow"/>
          <w:bCs/>
          <w:color w:val="000000"/>
        </w:rPr>
        <w:t>.</w:t>
      </w:r>
      <w:r w:rsidRPr="005E1AB0">
        <w:rPr>
          <w:rFonts w:ascii="Arial Narrow" w:hAnsi="Arial Narrow"/>
          <w:bCs/>
          <w:color w:val="000000"/>
        </w:rPr>
        <w:t xml:space="preserve"> No habiendo comentarios al respecto, se aprob</w:t>
      </w:r>
      <w:r>
        <w:rPr>
          <w:rFonts w:ascii="Arial Narrow" w:hAnsi="Arial Narrow"/>
          <w:bCs/>
          <w:color w:val="000000"/>
        </w:rPr>
        <w:t>aron</w:t>
      </w:r>
      <w:r w:rsidRPr="005E1AB0">
        <w:rPr>
          <w:rFonts w:ascii="Arial Narrow" w:hAnsi="Arial Narrow"/>
          <w:bCs/>
          <w:color w:val="000000"/>
        </w:rPr>
        <w:t xml:space="preserve"> por unanimidad de votos.     </w:t>
      </w:r>
    </w:p>
    <w:p w14:paraId="492F39A0" w14:textId="57AD2EE1" w:rsidR="005C1CC7" w:rsidRDefault="005C1CC7" w:rsidP="00A94D4E">
      <w:pPr>
        <w:pStyle w:val="Normal1"/>
        <w:spacing w:line="259" w:lineRule="auto"/>
        <w:jc w:val="both"/>
        <w:rPr>
          <w:rFonts w:ascii="Arial Narrow" w:eastAsia="Calibri" w:hAnsi="Arial Narrow" w:cstheme="majorHAnsi"/>
        </w:rPr>
      </w:pPr>
    </w:p>
    <w:p w14:paraId="750E514C" w14:textId="790753BF" w:rsidR="001912A3" w:rsidRDefault="005224EC" w:rsidP="00B529C5">
      <w:pPr>
        <w:pStyle w:val="Prrafodelista"/>
        <w:numPr>
          <w:ilvl w:val="0"/>
          <w:numId w:val="20"/>
        </w:numPr>
        <w:jc w:val="both"/>
        <w:rPr>
          <w:rFonts w:ascii="Arial Narrow" w:eastAsia="Calibri" w:hAnsi="Arial Narrow" w:cstheme="majorHAnsi"/>
          <w:b/>
          <w:bCs/>
        </w:rPr>
      </w:pPr>
      <w:bookmarkStart w:id="3" w:name="_Hlk88306552"/>
      <w:r w:rsidRPr="005224EC">
        <w:rPr>
          <w:rFonts w:ascii="Arial Narrow" w:eastAsia="Calibri" w:hAnsi="Arial Narrow" w:cstheme="majorHAnsi"/>
          <w:b/>
          <w:bCs/>
        </w:rPr>
        <w:t>Seguimiento de los acuerdos y del Plan de Trabajo 2021 del CPS.</w:t>
      </w:r>
    </w:p>
    <w:p w14:paraId="21F2D6B1" w14:textId="77777777" w:rsidR="003D4CB2" w:rsidRDefault="003D4CB2" w:rsidP="006004F0">
      <w:pPr>
        <w:jc w:val="both"/>
        <w:rPr>
          <w:rFonts w:ascii="Arial Narrow" w:eastAsia="Calibri" w:hAnsi="Arial Narrow" w:cstheme="majorHAnsi"/>
          <w:b/>
          <w:bCs/>
        </w:rPr>
      </w:pPr>
      <w:bookmarkStart w:id="4" w:name="_Hlk88306817"/>
      <w:bookmarkEnd w:id="3"/>
    </w:p>
    <w:p w14:paraId="6AC3DEA2" w14:textId="1A1BDD32" w:rsidR="009D0102" w:rsidRDefault="006004F0" w:rsidP="006004F0">
      <w:pPr>
        <w:jc w:val="both"/>
        <w:rPr>
          <w:rFonts w:ascii="Arial Narrow" w:hAnsi="Arial Narrow"/>
        </w:rPr>
      </w:pPr>
      <w:r>
        <w:rPr>
          <w:rFonts w:ascii="Arial Narrow" w:hAnsi="Arial Narrow"/>
        </w:rPr>
        <w:t>El presidente, Dr. José de Jesús Ibarra Cárdenas, dijo que</w:t>
      </w:r>
      <w:r w:rsidR="003D4CB2">
        <w:rPr>
          <w:rFonts w:ascii="Arial Narrow" w:hAnsi="Arial Narrow"/>
        </w:rPr>
        <w:t xml:space="preserve"> </w:t>
      </w:r>
      <w:r w:rsidR="00B96B85">
        <w:rPr>
          <w:rFonts w:ascii="Arial Narrow" w:hAnsi="Arial Narrow"/>
        </w:rPr>
        <w:t>el CPS, continuará</w:t>
      </w:r>
      <w:r w:rsidR="00A101DF">
        <w:rPr>
          <w:rFonts w:ascii="Arial Narrow" w:hAnsi="Arial Narrow"/>
        </w:rPr>
        <w:t xml:space="preserve"> con la buena práctica de dar seguimiento a los acuerdos y proyectos que realiza</w:t>
      </w:r>
      <w:r w:rsidR="00B96B85">
        <w:rPr>
          <w:rFonts w:ascii="Arial Narrow" w:hAnsi="Arial Narrow"/>
        </w:rPr>
        <w:t xml:space="preserve">. Para esta actividad solicitó que las intervenciones fueran por orden de periodo, por lo que comenzó informando sobre </w:t>
      </w:r>
      <w:r w:rsidR="00492C1E">
        <w:rPr>
          <w:rFonts w:ascii="Arial Narrow" w:hAnsi="Arial Narrow"/>
        </w:rPr>
        <w:t>dos proyectos</w:t>
      </w:r>
      <w:r w:rsidR="0017039C">
        <w:rPr>
          <w:rFonts w:ascii="Arial Narrow" w:hAnsi="Arial Narrow"/>
        </w:rPr>
        <w:t xml:space="preserve"> a los que les </w:t>
      </w:r>
      <w:r w:rsidR="00295ADF">
        <w:rPr>
          <w:rFonts w:ascii="Arial Narrow" w:hAnsi="Arial Narrow"/>
        </w:rPr>
        <w:t>dio</w:t>
      </w:r>
      <w:r w:rsidR="0017039C">
        <w:rPr>
          <w:rFonts w:ascii="Arial Narrow" w:hAnsi="Arial Narrow"/>
        </w:rPr>
        <w:t xml:space="preserve"> seguimiento</w:t>
      </w:r>
      <w:r w:rsidR="00BD72A1">
        <w:rPr>
          <w:rFonts w:ascii="Arial Narrow" w:hAnsi="Arial Narrow"/>
        </w:rPr>
        <w:t xml:space="preserve">: </w:t>
      </w:r>
      <w:r w:rsidR="00BD72A1" w:rsidRPr="00ED3E56">
        <w:rPr>
          <w:rFonts w:ascii="Arial Narrow" w:hAnsi="Arial Narrow"/>
          <w:b/>
          <w:bCs/>
        </w:rPr>
        <w:t>1)</w:t>
      </w:r>
      <w:r w:rsidR="00B96B85">
        <w:rPr>
          <w:rFonts w:ascii="Arial Narrow" w:hAnsi="Arial Narrow"/>
        </w:rPr>
        <w:t xml:space="preserve"> </w:t>
      </w:r>
      <w:r w:rsidR="00ED3E56" w:rsidRPr="0017039C">
        <w:rPr>
          <w:rFonts w:ascii="Arial Narrow" w:hAnsi="Arial Narrow"/>
          <w:b/>
          <w:bCs/>
        </w:rPr>
        <w:t xml:space="preserve">Sobre el </w:t>
      </w:r>
      <w:r w:rsidR="00B96B85" w:rsidRPr="0017039C">
        <w:rPr>
          <w:rFonts w:ascii="Arial Narrow" w:hAnsi="Arial Narrow"/>
          <w:b/>
          <w:bCs/>
          <w:i/>
          <w:iCs/>
        </w:rPr>
        <w:t>Tabl</w:t>
      </w:r>
      <w:r w:rsidR="00B96B85" w:rsidRPr="00BD72A1">
        <w:rPr>
          <w:rFonts w:ascii="Arial Narrow" w:hAnsi="Arial Narrow"/>
          <w:b/>
          <w:bCs/>
          <w:i/>
          <w:iCs/>
        </w:rPr>
        <w:t xml:space="preserve">ero </w:t>
      </w:r>
      <w:r w:rsidR="00236B4B" w:rsidRPr="00BD72A1">
        <w:rPr>
          <w:rFonts w:ascii="Arial Narrow" w:hAnsi="Arial Narrow"/>
          <w:b/>
          <w:bCs/>
          <w:i/>
          <w:iCs/>
        </w:rPr>
        <w:t>de Riesgos de Corrupción,</w:t>
      </w:r>
      <w:r w:rsidR="00236B4B">
        <w:rPr>
          <w:rFonts w:ascii="Arial Narrow" w:hAnsi="Arial Narrow"/>
        </w:rPr>
        <w:t xml:space="preserve"> </w:t>
      </w:r>
      <w:r w:rsidR="0030522D">
        <w:rPr>
          <w:rFonts w:ascii="Arial Narrow" w:hAnsi="Arial Narrow"/>
        </w:rPr>
        <w:t xml:space="preserve">dijo </w:t>
      </w:r>
      <w:r w:rsidR="00295ADF">
        <w:rPr>
          <w:rFonts w:ascii="Arial Narrow" w:hAnsi="Arial Narrow"/>
        </w:rPr>
        <w:t>que,</w:t>
      </w:r>
      <w:r w:rsidR="009A5FAE">
        <w:rPr>
          <w:rFonts w:ascii="Arial Narrow" w:hAnsi="Arial Narrow"/>
        </w:rPr>
        <w:t xml:space="preserve"> en la </w:t>
      </w:r>
      <w:r w:rsidR="00BD72A1">
        <w:rPr>
          <w:rFonts w:ascii="Arial Narrow" w:hAnsi="Arial Narrow"/>
        </w:rPr>
        <w:t>S</w:t>
      </w:r>
      <w:r w:rsidR="0030522D">
        <w:rPr>
          <w:rFonts w:ascii="Arial Narrow" w:hAnsi="Arial Narrow"/>
        </w:rPr>
        <w:t xml:space="preserve">esión Ordinaria estuvo la Dra. Carolina Toro presentando </w:t>
      </w:r>
      <w:r w:rsidR="00226F8D">
        <w:rPr>
          <w:rFonts w:ascii="Arial Narrow" w:hAnsi="Arial Narrow"/>
        </w:rPr>
        <w:t>los detalles del diseño</w:t>
      </w:r>
      <w:r w:rsidR="00FC38CD">
        <w:rPr>
          <w:rFonts w:ascii="Arial Narrow" w:hAnsi="Arial Narrow"/>
        </w:rPr>
        <w:t xml:space="preserve">, mismo que actualmente </w:t>
      </w:r>
      <w:r w:rsidR="000B7BB7">
        <w:rPr>
          <w:rFonts w:ascii="Arial Narrow" w:hAnsi="Arial Narrow"/>
        </w:rPr>
        <w:t xml:space="preserve">se </w:t>
      </w:r>
      <w:r w:rsidR="00FC38CD">
        <w:rPr>
          <w:rFonts w:ascii="Arial Narrow" w:hAnsi="Arial Narrow"/>
        </w:rPr>
        <w:t>está</w:t>
      </w:r>
      <w:r w:rsidR="000B7BB7">
        <w:rPr>
          <w:rFonts w:ascii="Arial Narrow" w:hAnsi="Arial Narrow"/>
        </w:rPr>
        <w:t>n</w:t>
      </w:r>
      <w:r w:rsidR="00FC38CD">
        <w:rPr>
          <w:rFonts w:ascii="Arial Narrow" w:hAnsi="Arial Narrow"/>
        </w:rPr>
        <w:t xml:space="preserve"> ajusta</w:t>
      </w:r>
      <w:r w:rsidR="000B7BB7">
        <w:rPr>
          <w:rFonts w:ascii="Arial Narrow" w:hAnsi="Arial Narrow"/>
        </w:rPr>
        <w:t>n</w:t>
      </w:r>
      <w:r w:rsidR="00FC38CD">
        <w:rPr>
          <w:rFonts w:ascii="Arial Narrow" w:hAnsi="Arial Narrow"/>
        </w:rPr>
        <w:t xml:space="preserve">do a algunos de los ejes y proyectos </w:t>
      </w:r>
      <w:r w:rsidR="00565BAD">
        <w:rPr>
          <w:rFonts w:ascii="Arial Narrow" w:hAnsi="Arial Narrow"/>
        </w:rPr>
        <w:t>de la Contraloría del Estado</w:t>
      </w:r>
      <w:r w:rsidR="0017039C">
        <w:rPr>
          <w:rFonts w:ascii="Arial Narrow" w:hAnsi="Arial Narrow"/>
        </w:rPr>
        <w:t xml:space="preserve">. Señaló que </w:t>
      </w:r>
      <w:r w:rsidR="00ED3E56">
        <w:rPr>
          <w:rFonts w:ascii="Arial Narrow" w:hAnsi="Arial Narrow"/>
        </w:rPr>
        <w:t>gracias a que se sumó la Lic. Neyra Godoy y con su intervención</w:t>
      </w:r>
      <w:r w:rsidR="009A5FAE">
        <w:rPr>
          <w:rFonts w:ascii="Arial Narrow" w:hAnsi="Arial Narrow"/>
        </w:rPr>
        <w:t>,</w:t>
      </w:r>
      <w:r w:rsidR="00ED3E56">
        <w:rPr>
          <w:rFonts w:ascii="Arial Narrow" w:hAnsi="Arial Narrow"/>
        </w:rPr>
        <w:t xml:space="preserve"> </w:t>
      </w:r>
      <w:r w:rsidR="00565BAD">
        <w:rPr>
          <w:rFonts w:ascii="Arial Narrow" w:hAnsi="Arial Narrow"/>
        </w:rPr>
        <w:t xml:space="preserve">se realizará una </w:t>
      </w:r>
      <w:r w:rsidR="00435FD5">
        <w:rPr>
          <w:rFonts w:ascii="Arial Narrow" w:hAnsi="Arial Narrow"/>
        </w:rPr>
        <w:t>articulación con los proyectos de la Contraloría relacionados con riesgos de corrupción y de esta manera</w:t>
      </w:r>
      <w:r w:rsidR="00ED3E56">
        <w:rPr>
          <w:rFonts w:ascii="Arial Narrow" w:hAnsi="Arial Narrow"/>
        </w:rPr>
        <w:t xml:space="preserve">, se tendrá </w:t>
      </w:r>
      <w:r w:rsidR="00435FD5">
        <w:rPr>
          <w:rFonts w:ascii="Arial Narrow" w:hAnsi="Arial Narrow"/>
        </w:rPr>
        <w:t>un s</w:t>
      </w:r>
      <w:r w:rsidR="009A5FAE">
        <w:rPr>
          <w:rFonts w:ascii="Arial Narrow" w:hAnsi="Arial Narrow"/>
        </w:rPr>
        <w:t>ó</w:t>
      </w:r>
      <w:r w:rsidR="00435FD5">
        <w:rPr>
          <w:rFonts w:ascii="Arial Narrow" w:hAnsi="Arial Narrow"/>
        </w:rPr>
        <w:t xml:space="preserve">lo instrumento que se espera el siguiente año, avance de manera significativa en su implementación. </w:t>
      </w:r>
      <w:r w:rsidR="0038358A">
        <w:rPr>
          <w:rFonts w:ascii="Arial Narrow" w:hAnsi="Arial Narrow"/>
        </w:rPr>
        <w:t xml:space="preserve">Agradeció a la Lic. </w:t>
      </w:r>
      <w:r w:rsidR="00392841">
        <w:rPr>
          <w:rFonts w:ascii="Arial Narrow" w:hAnsi="Arial Narrow"/>
        </w:rPr>
        <w:t>Neyra</w:t>
      </w:r>
      <w:r w:rsidR="0038358A">
        <w:rPr>
          <w:rFonts w:ascii="Arial Narrow" w:hAnsi="Arial Narrow"/>
        </w:rPr>
        <w:t xml:space="preserve"> Godoy por haberse sumado con mucho compromiso a este </w:t>
      </w:r>
      <w:r w:rsidR="0017039C">
        <w:rPr>
          <w:rFonts w:ascii="Arial Narrow" w:hAnsi="Arial Narrow"/>
        </w:rPr>
        <w:t>trabajo</w:t>
      </w:r>
      <w:r w:rsidR="00ED3E56">
        <w:rPr>
          <w:rFonts w:ascii="Arial Narrow" w:hAnsi="Arial Narrow"/>
        </w:rPr>
        <w:t>,</w:t>
      </w:r>
      <w:r w:rsidR="0038358A">
        <w:rPr>
          <w:rFonts w:ascii="Arial Narrow" w:hAnsi="Arial Narrow"/>
        </w:rPr>
        <w:t xml:space="preserve"> </w:t>
      </w:r>
      <w:r w:rsidR="00392841">
        <w:rPr>
          <w:rFonts w:ascii="Arial Narrow" w:hAnsi="Arial Narrow"/>
        </w:rPr>
        <w:t xml:space="preserve">puesto que </w:t>
      </w:r>
      <w:r w:rsidR="00ED3E56">
        <w:rPr>
          <w:rFonts w:ascii="Arial Narrow" w:hAnsi="Arial Narrow"/>
        </w:rPr>
        <w:t>la</w:t>
      </w:r>
      <w:r w:rsidR="00392841">
        <w:rPr>
          <w:rFonts w:ascii="Arial Narrow" w:hAnsi="Arial Narrow"/>
        </w:rPr>
        <w:t xml:space="preserve"> implementación</w:t>
      </w:r>
      <w:r w:rsidR="00ED3E56">
        <w:rPr>
          <w:rFonts w:ascii="Arial Narrow" w:hAnsi="Arial Narrow"/>
        </w:rPr>
        <w:t xml:space="preserve">, es la </w:t>
      </w:r>
      <w:r w:rsidR="00392841">
        <w:rPr>
          <w:rFonts w:ascii="Arial Narrow" w:hAnsi="Arial Narrow"/>
        </w:rPr>
        <w:t xml:space="preserve">parte </w:t>
      </w:r>
      <w:r w:rsidR="00ED3E56">
        <w:rPr>
          <w:rFonts w:ascii="Arial Narrow" w:hAnsi="Arial Narrow"/>
        </w:rPr>
        <w:t xml:space="preserve">más </w:t>
      </w:r>
      <w:r w:rsidR="007C096A">
        <w:rPr>
          <w:rFonts w:ascii="Arial Narrow" w:hAnsi="Arial Narrow"/>
        </w:rPr>
        <w:t xml:space="preserve">importante y </w:t>
      </w:r>
      <w:r w:rsidR="00392841">
        <w:rPr>
          <w:rFonts w:ascii="Arial Narrow" w:hAnsi="Arial Narrow"/>
        </w:rPr>
        <w:t>compleja</w:t>
      </w:r>
      <w:r w:rsidR="00ED3E56">
        <w:rPr>
          <w:rFonts w:ascii="Arial Narrow" w:hAnsi="Arial Narrow"/>
        </w:rPr>
        <w:t xml:space="preserve"> y ella </w:t>
      </w:r>
      <w:r w:rsidR="007C096A">
        <w:rPr>
          <w:rFonts w:ascii="Arial Narrow" w:hAnsi="Arial Narrow"/>
        </w:rPr>
        <w:t>tiene no sólo experiencia</w:t>
      </w:r>
      <w:r w:rsidR="00ED3E56">
        <w:rPr>
          <w:rFonts w:ascii="Arial Narrow" w:hAnsi="Arial Narrow"/>
        </w:rPr>
        <w:t>,</w:t>
      </w:r>
      <w:r w:rsidR="007C096A">
        <w:rPr>
          <w:rFonts w:ascii="Arial Narrow" w:hAnsi="Arial Narrow"/>
        </w:rPr>
        <w:t xml:space="preserve"> sino toda una red </w:t>
      </w:r>
      <w:r w:rsidR="00D92F51">
        <w:rPr>
          <w:rFonts w:ascii="Arial Narrow" w:hAnsi="Arial Narrow"/>
        </w:rPr>
        <w:t xml:space="preserve">de apoyo profesional y de contactos que pueden coadyuvar a realizar este proyecto. </w:t>
      </w:r>
      <w:r w:rsidR="00D92F51" w:rsidRPr="003133AF">
        <w:rPr>
          <w:rFonts w:ascii="Arial Narrow" w:hAnsi="Arial Narrow"/>
          <w:b/>
          <w:bCs/>
        </w:rPr>
        <w:t>2</w:t>
      </w:r>
      <w:r w:rsidR="00ED3E56" w:rsidRPr="003133AF">
        <w:rPr>
          <w:rFonts w:ascii="Arial Narrow" w:hAnsi="Arial Narrow"/>
          <w:b/>
          <w:bCs/>
        </w:rPr>
        <w:t>)</w:t>
      </w:r>
      <w:r w:rsidR="00ED3E56">
        <w:rPr>
          <w:rFonts w:ascii="Arial Narrow" w:hAnsi="Arial Narrow"/>
        </w:rPr>
        <w:t xml:space="preserve"> Sobre la</w:t>
      </w:r>
      <w:r w:rsidR="00D92F51">
        <w:rPr>
          <w:rFonts w:ascii="Arial Narrow" w:hAnsi="Arial Narrow"/>
        </w:rPr>
        <w:t xml:space="preserve"> </w:t>
      </w:r>
      <w:r w:rsidR="00D92F51" w:rsidRPr="003133AF">
        <w:rPr>
          <w:rFonts w:ascii="Arial Narrow" w:hAnsi="Arial Narrow"/>
          <w:b/>
          <w:bCs/>
        </w:rPr>
        <w:t xml:space="preserve">Ley de </w:t>
      </w:r>
      <w:r w:rsidR="003133AF">
        <w:rPr>
          <w:rFonts w:ascii="Arial Narrow" w:hAnsi="Arial Narrow"/>
          <w:b/>
          <w:bCs/>
        </w:rPr>
        <w:t>D</w:t>
      </w:r>
      <w:r w:rsidR="00D92F51" w:rsidRPr="003133AF">
        <w:rPr>
          <w:rFonts w:ascii="Arial Narrow" w:hAnsi="Arial Narrow"/>
          <w:b/>
          <w:bCs/>
        </w:rPr>
        <w:t xml:space="preserve">esignaciones </w:t>
      </w:r>
      <w:r w:rsidR="003133AF">
        <w:rPr>
          <w:rFonts w:ascii="Arial Narrow" w:hAnsi="Arial Narrow"/>
          <w:b/>
          <w:bCs/>
        </w:rPr>
        <w:t>P</w:t>
      </w:r>
      <w:r w:rsidR="00D92F51" w:rsidRPr="003133AF">
        <w:rPr>
          <w:rFonts w:ascii="Arial Narrow" w:hAnsi="Arial Narrow"/>
          <w:b/>
          <w:bCs/>
        </w:rPr>
        <w:t>úblicas</w:t>
      </w:r>
      <w:r w:rsidR="009A5FAE">
        <w:rPr>
          <w:rFonts w:ascii="Arial Narrow" w:hAnsi="Arial Narrow"/>
        </w:rPr>
        <w:t>,</w:t>
      </w:r>
      <w:r w:rsidR="00D92F51">
        <w:rPr>
          <w:rFonts w:ascii="Arial Narrow" w:hAnsi="Arial Narrow"/>
        </w:rPr>
        <w:t xml:space="preserve"> </w:t>
      </w:r>
      <w:r w:rsidR="00A86C96">
        <w:rPr>
          <w:rFonts w:ascii="Arial Narrow" w:hAnsi="Arial Narrow"/>
        </w:rPr>
        <w:t xml:space="preserve">informó </w:t>
      </w:r>
      <w:r w:rsidR="00E01074">
        <w:rPr>
          <w:rFonts w:ascii="Arial Narrow" w:hAnsi="Arial Narrow"/>
        </w:rPr>
        <w:t>que varios integrantes del CPS,</w:t>
      </w:r>
      <w:r w:rsidR="0017039C">
        <w:rPr>
          <w:rFonts w:ascii="Arial Narrow" w:hAnsi="Arial Narrow"/>
        </w:rPr>
        <w:t xml:space="preserve"> participan es este proyecto,</w:t>
      </w:r>
      <w:r w:rsidR="00E01074">
        <w:rPr>
          <w:rFonts w:ascii="Arial Narrow" w:hAnsi="Arial Narrow"/>
        </w:rPr>
        <w:t xml:space="preserve"> y </w:t>
      </w:r>
      <w:r w:rsidR="00A86C96">
        <w:rPr>
          <w:rFonts w:ascii="Arial Narrow" w:hAnsi="Arial Narrow"/>
        </w:rPr>
        <w:t xml:space="preserve">que se está </w:t>
      </w:r>
      <w:r w:rsidR="003133AF">
        <w:rPr>
          <w:rFonts w:ascii="Arial Narrow" w:hAnsi="Arial Narrow"/>
        </w:rPr>
        <w:t>realizando</w:t>
      </w:r>
      <w:r w:rsidR="00A86C96">
        <w:rPr>
          <w:rFonts w:ascii="Arial Narrow" w:hAnsi="Arial Narrow"/>
        </w:rPr>
        <w:t xml:space="preserve"> un esquema de trabajo </w:t>
      </w:r>
      <w:r w:rsidR="003420D2">
        <w:rPr>
          <w:rFonts w:ascii="Arial Narrow" w:hAnsi="Arial Narrow"/>
        </w:rPr>
        <w:t xml:space="preserve">donde </w:t>
      </w:r>
      <w:r w:rsidR="00AA5A49">
        <w:rPr>
          <w:rFonts w:ascii="Arial Narrow" w:hAnsi="Arial Narrow"/>
        </w:rPr>
        <w:t>el objeti</w:t>
      </w:r>
      <w:r w:rsidR="00872377">
        <w:rPr>
          <w:rFonts w:ascii="Arial Narrow" w:hAnsi="Arial Narrow"/>
        </w:rPr>
        <w:t>v</w:t>
      </w:r>
      <w:r w:rsidR="00AA5A49">
        <w:rPr>
          <w:rFonts w:ascii="Arial Narrow" w:hAnsi="Arial Narrow"/>
        </w:rPr>
        <w:t>o es obtener</w:t>
      </w:r>
      <w:r w:rsidR="003420D2">
        <w:rPr>
          <w:rFonts w:ascii="Arial Narrow" w:hAnsi="Arial Narrow"/>
        </w:rPr>
        <w:t xml:space="preserve"> </w:t>
      </w:r>
      <w:r w:rsidR="00DE505C">
        <w:rPr>
          <w:rFonts w:ascii="Arial Narrow" w:hAnsi="Arial Narrow"/>
        </w:rPr>
        <w:t xml:space="preserve">un instrumento normativo impulsado por la participación </w:t>
      </w:r>
      <w:r w:rsidR="00D306D4">
        <w:rPr>
          <w:rFonts w:ascii="Arial Narrow" w:hAnsi="Arial Narrow"/>
        </w:rPr>
        <w:t>ciudadana</w:t>
      </w:r>
      <w:r w:rsidR="00AA5A49">
        <w:rPr>
          <w:rFonts w:ascii="Arial Narrow" w:hAnsi="Arial Narrow"/>
        </w:rPr>
        <w:t xml:space="preserve"> y </w:t>
      </w:r>
      <w:r w:rsidR="00DE505C">
        <w:rPr>
          <w:rFonts w:ascii="Arial Narrow" w:hAnsi="Arial Narrow"/>
        </w:rPr>
        <w:t xml:space="preserve">articulado por </w:t>
      </w:r>
      <w:r w:rsidR="00D306D4">
        <w:rPr>
          <w:rFonts w:ascii="Arial Narrow" w:hAnsi="Arial Narrow"/>
        </w:rPr>
        <w:t>actores</w:t>
      </w:r>
      <w:r w:rsidR="00DE505C">
        <w:rPr>
          <w:rFonts w:ascii="Arial Narrow" w:hAnsi="Arial Narrow"/>
        </w:rPr>
        <w:t xml:space="preserve"> </w:t>
      </w:r>
      <w:r w:rsidR="00D306D4">
        <w:rPr>
          <w:rFonts w:ascii="Arial Narrow" w:hAnsi="Arial Narrow"/>
        </w:rPr>
        <w:t>públicos</w:t>
      </w:r>
      <w:r w:rsidR="00AA5A49">
        <w:rPr>
          <w:rFonts w:ascii="Arial Narrow" w:hAnsi="Arial Narrow"/>
        </w:rPr>
        <w:t xml:space="preserve"> y </w:t>
      </w:r>
      <w:r w:rsidR="00DE505C">
        <w:rPr>
          <w:rFonts w:ascii="Arial Narrow" w:hAnsi="Arial Narrow"/>
        </w:rPr>
        <w:t xml:space="preserve">universidades. </w:t>
      </w:r>
      <w:bookmarkStart w:id="5" w:name="_Hlk92979525"/>
      <w:r w:rsidR="00E01074">
        <w:rPr>
          <w:rFonts w:ascii="Arial Narrow" w:hAnsi="Arial Narrow"/>
        </w:rPr>
        <w:t xml:space="preserve">Por otro lado, comentó que </w:t>
      </w:r>
      <w:r w:rsidR="00AB6E02">
        <w:rPr>
          <w:rFonts w:ascii="Arial Narrow" w:hAnsi="Arial Narrow"/>
        </w:rPr>
        <w:t xml:space="preserve">el armado del </w:t>
      </w:r>
      <w:r w:rsidR="00E01074">
        <w:rPr>
          <w:rFonts w:ascii="Arial Narrow" w:hAnsi="Arial Narrow"/>
        </w:rPr>
        <w:t>P</w:t>
      </w:r>
      <w:r w:rsidR="00AB6E02">
        <w:rPr>
          <w:rFonts w:ascii="Arial Narrow" w:hAnsi="Arial Narrow"/>
        </w:rPr>
        <w:t>lan de</w:t>
      </w:r>
      <w:r w:rsidR="00E01074">
        <w:rPr>
          <w:rFonts w:ascii="Arial Narrow" w:hAnsi="Arial Narrow"/>
        </w:rPr>
        <w:t xml:space="preserve"> T</w:t>
      </w:r>
      <w:r w:rsidR="00AB6E02">
        <w:rPr>
          <w:rFonts w:ascii="Arial Narrow" w:hAnsi="Arial Narrow"/>
        </w:rPr>
        <w:t xml:space="preserve">rabajo del </w:t>
      </w:r>
      <w:r w:rsidR="00E01074">
        <w:rPr>
          <w:rFonts w:ascii="Arial Narrow" w:hAnsi="Arial Narrow"/>
        </w:rPr>
        <w:t>CPS</w:t>
      </w:r>
      <w:r w:rsidR="00AB6E02">
        <w:rPr>
          <w:rFonts w:ascii="Arial Narrow" w:hAnsi="Arial Narrow"/>
        </w:rPr>
        <w:t xml:space="preserve">, </w:t>
      </w:r>
      <w:r w:rsidR="00E01074">
        <w:rPr>
          <w:rFonts w:ascii="Arial Narrow" w:hAnsi="Arial Narrow"/>
        </w:rPr>
        <w:t xml:space="preserve">comienza en diciembre, donde los integrantes </w:t>
      </w:r>
      <w:r w:rsidR="00AB6E02">
        <w:rPr>
          <w:rFonts w:ascii="Arial Narrow" w:hAnsi="Arial Narrow"/>
        </w:rPr>
        <w:t>hacen propuestas</w:t>
      </w:r>
      <w:r w:rsidR="0017039C">
        <w:rPr>
          <w:rFonts w:ascii="Arial Narrow" w:hAnsi="Arial Narrow"/>
        </w:rPr>
        <w:t>,</w:t>
      </w:r>
      <w:r w:rsidR="00AB6E02">
        <w:rPr>
          <w:rFonts w:ascii="Arial Narrow" w:hAnsi="Arial Narrow"/>
        </w:rPr>
        <w:t xml:space="preserve"> las cuales se ponen sobre la mesa para su discusión</w:t>
      </w:r>
      <w:r w:rsidR="00E01074">
        <w:rPr>
          <w:rFonts w:ascii="Arial Narrow" w:hAnsi="Arial Narrow"/>
        </w:rPr>
        <w:t>;</w:t>
      </w:r>
      <w:r w:rsidR="00AB6E02">
        <w:rPr>
          <w:rFonts w:ascii="Arial Narrow" w:hAnsi="Arial Narrow"/>
        </w:rPr>
        <w:t xml:space="preserve"> en enero se realiza un borrador con los proyectos nuevos y comunes y se socializa</w:t>
      </w:r>
      <w:r w:rsidR="0017039C">
        <w:rPr>
          <w:rFonts w:ascii="Arial Narrow" w:hAnsi="Arial Narrow"/>
        </w:rPr>
        <w:t>n</w:t>
      </w:r>
      <w:r w:rsidR="00AB6E02">
        <w:rPr>
          <w:rFonts w:ascii="Arial Narrow" w:hAnsi="Arial Narrow"/>
        </w:rPr>
        <w:t xml:space="preserve"> con la RED de Participación Social para que se sumen</w:t>
      </w:r>
      <w:r w:rsidR="009939C3">
        <w:rPr>
          <w:rFonts w:ascii="Arial Narrow" w:hAnsi="Arial Narrow"/>
        </w:rPr>
        <w:t>,</w:t>
      </w:r>
      <w:r w:rsidR="00AB6E02">
        <w:rPr>
          <w:rFonts w:ascii="Arial Narrow" w:hAnsi="Arial Narrow"/>
        </w:rPr>
        <w:t xml:space="preserve"> e incluso</w:t>
      </w:r>
      <w:r w:rsidR="00E01074">
        <w:rPr>
          <w:rFonts w:ascii="Arial Narrow" w:hAnsi="Arial Narrow"/>
        </w:rPr>
        <w:t>,</w:t>
      </w:r>
      <w:r w:rsidR="00AB6E02">
        <w:rPr>
          <w:rFonts w:ascii="Arial Narrow" w:hAnsi="Arial Narrow"/>
        </w:rPr>
        <w:t xml:space="preserve"> para que </w:t>
      </w:r>
      <w:r w:rsidR="00E01074">
        <w:rPr>
          <w:rFonts w:ascii="Arial Narrow" w:hAnsi="Arial Narrow"/>
        </w:rPr>
        <w:t>s</w:t>
      </w:r>
      <w:r w:rsidR="00AB6E02">
        <w:rPr>
          <w:rFonts w:ascii="Arial Narrow" w:hAnsi="Arial Narrow"/>
        </w:rPr>
        <w:t>e integren otros más</w:t>
      </w:r>
      <w:r w:rsidR="00F22A81">
        <w:rPr>
          <w:rFonts w:ascii="Arial Narrow" w:hAnsi="Arial Narrow"/>
        </w:rPr>
        <w:t>,  referentes al combate a la corrupción</w:t>
      </w:r>
      <w:r w:rsidR="0017039C">
        <w:rPr>
          <w:rFonts w:ascii="Arial Narrow" w:hAnsi="Arial Narrow"/>
        </w:rPr>
        <w:t>;</w:t>
      </w:r>
      <w:r w:rsidR="0072690B">
        <w:rPr>
          <w:rFonts w:ascii="Arial Narrow" w:hAnsi="Arial Narrow"/>
        </w:rPr>
        <w:t xml:space="preserve"> y </w:t>
      </w:r>
      <w:r w:rsidR="00DE3C5D">
        <w:rPr>
          <w:rFonts w:ascii="Arial Narrow" w:hAnsi="Arial Narrow"/>
        </w:rPr>
        <w:t>en febrero</w:t>
      </w:r>
      <w:r w:rsidR="0017039C">
        <w:rPr>
          <w:rFonts w:ascii="Arial Narrow" w:hAnsi="Arial Narrow"/>
        </w:rPr>
        <w:t>,</w:t>
      </w:r>
      <w:r w:rsidR="00DE3C5D">
        <w:rPr>
          <w:rFonts w:ascii="Arial Narrow" w:hAnsi="Arial Narrow"/>
        </w:rPr>
        <w:t xml:space="preserve"> se aprueba en sesión pública el </w:t>
      </w:r>
      <w:r w:rsidR="0072690B">
        <w:rPr>
          <w:rFonts w:ascii="Arial Narrow" w:hAnsi="Arial Narrow"/>
        </w:rPr>
        <w:t>P</w:t>
      </w:r>
      <w:r w:rsidR="00DE3C5D">
        <w:rPr>
          <w:rFonts w:ascii="Arial Narrow" w:hAnsi="Arial Narrow"/>
        </w:rPr>
        <w:t xml:space="preserve">lan </w:t>
      </w:r>
      <w:r w:rsidR="0072690B">
        <w:rPr>
          <w:rFonts w:ascii="Arial Narrow" w:hAnsi="Arial Narrow"/>
        </w:rPr>
        <w:t>A</w:t>
      </w:r>
      <w:r w:rsidR="00DE3C5D">
        <w:rPr>
          <w:rFonts w:ascii="Arial Narrow" w:hAnsi="Arial Narrow"/>
        </w:rPr>
        <w:t xml:space="preserve">nual de </w:t>
      </w:r>
      <w:r w:rsidR="0072690B">
        <w:rPr>
          <w:rFonts w:ascii="Arial Narrow" w:hAnsi="Arial Narrow"/>
        </w:rPr>
        <w:t>T</w:t>
      </w:r>
      <w:r w:rsidR="00DE3C5D">
        <w:rPr>
          <w:rFonts w:ascii="Arial Narrow" w:hAnsi="Arial Narrow"/>
        </w:rPr>
        <w:t xml:space="preserve">rabajo del </w:t>
      </w:r>
      <w:r w:rsidR="0072690B">
        <w:rPr>
          <w:rFonts w:ascii="Arial Narrow" w:hAnsi="Arial Narrow"/>
        </w:rPr>
        <w:t>CPS</w:t>
      </w:r>
      <w:r w:rsidR="00E71928">
        <w:rPr>
          <w:rFonts w:ascii="Arial Narrow" w:hAnsi="Arial Narrow"/>
        </w:rPr>
        <w:t xml:space="preserve"> 2022 y se empieza a trabajar. </w:t>
      </w:r>
    </w:p>
    <w:bookmarkEnd w:id="5"/>
    <w:p w14:paraId="0DC806CF" w14:textId="77777777" w:rsidR="009D0102" w:rsidRDefault="009D0102" w:rsidP="006004F0">
      <w:pPr>
        <w:jc w:val="both"/>
        <w:rPr>
          <w:rFonts w:ascii="Arial Narrow" w:hAnsi="Arial Narrow"/>
        </w:rPr>
      </w:pPr>
    </w:p>
    <w:p w14:paraId="52F373B8" w14:textId="05040BA2" w:rsidR="00685F3B" w:rsidRDefault="00A7777E" w:rsidP="006004F0">
      <w:pPr>
        <w:jc w:val="both"/>
        <w:rPr>
          <w:rFonts w:ascii="Arial Narrow" w:hAnsi="Arial Narrow"/>
        </w:rPr>
      </w:pPr>
      <w:r>
        <w:rPr>
          <w:rFonts w:ascii="Arial Narrow" w:hAnsi="Arial Narrow"/>
        </w:rPr>
        <w:t xml:space="preserve">Dra. Nancy Vázquez García, informó </w:t>
      </w:r>
      <w:r w:rsidR="00D35FBE">
        <w:rPr>
          <w:rFonts w:ascii="Arial Narrow" w:hAnsi="Arial Narrow"/>
        </w:rPr>
        <w:t>sobre el balance que se hizo en el año</w:t>
      </w:r>
      <w:r w:rsidR="00E15A38">
        <w:rPr>
          <w:rFonts w:ascii="Arial Narrow" w:hAnsi="Arial Narrow"/>
        </w:rPr>
        <w:t xml:space="preserve">: </w:t>
      </w:r>
      <w:r w:rsidR="00D35FBE">
        <w:rPr>
          <w:rFonts w:ascii="Arial Narrow" w:hAnsi="Arial Narrow"/>
        </w:rPr>
        <w:t xml:space="preserve"> </w:t>
      </w:r>
      <w:r w:rsidR="00551856" w:rsidRPr="00551856">
        <w:rPr>
          <w:rFonts w:ascii="Arial Narrow" w:hAnsi="Arial Narrow"/>
          <w:b/>
          <w:bCs/>
        </w:rPr>
        <w:t xml:space="preserve">1) </w:t>
      </w:r>
      <w:r w:rsidR="00E15A38">
        <w:rPr>
          <w:rFonts w:ascii="Arial Narrow" w:hAnsi="Arial Narrow"/>
          <w:b/>
          <w:bCs/>
        </w:rPr>
        <w:t xml:space="preserve">Sobre </w:t>
      </w:r>
      <w:r w:rsidR="00D35FBE" w:rsidRPr="00A7777E">
        <w:rPr>
          <w:rFonts w:ascii="Arial Narrow" w:hAnsi="Arial Narrow"/>
          <w:b/>
          <w:bCs/>
        </w:rPr>
        <w:t xml:space="preserve">la Vigilancia Ciudadana de la </w:t>
      </w:r>
      <w:r w:rsidR="008F43C2">
        <w:rPr>
          <w:rFonts w:ascii="Arial Narrow" w:hAnsi="Arial Narrow"/>
          <w:b/>
          <w:bCs/>
        </w:rPr>
        <w:t>D</w:t>
      </w:r>
      <w:r w:rsidR="00D35FBE" w:rsidRPr="00A7777E">
        <w:rPr>
          <w:rFonts w:ascii="Arial Narrow" w:hAnsi="Arial Narrow"/>
          <w:b/>
          <w:bCs/>
        </w:rPr>
        <w:t xml:space="preserve">euda </w:t>
      </w:r>
      <w:r w:rsidR="008F43C2">
        <w:rPr>
          <w:rFonts w:ascii="Arial Narrow" w:hAnsi="Arial Narrow"/>
          <w:b/>
          <w:bCs/>
        </w:rPr>
        <w:t>P</w:t>
      </w:r>
      <w:r w:rsidR="00D35FBE" w:rsidRPr="00A7777E">
        <w:rPr>
          <w:rFonts w:ascii="Arial Narrow" w:hAnsi="Arial Narrow"/>
          <w:b/>
          <w:bCs/>
        </w:rPr>
        <w:t>ública</w:t>
      </w:r>
      <w:r w:rsidR="00E15A38">
        <w:rPr>
          <w:rFonts w:ascii="Arial Narrow" w:hAnsi="Arial Narrow"/>
          <w:b/>
          <w:bCs/>
        </w:rPr>
        <w:t xml:space="preserve">, </w:t>
      </w:r>
      <w:r w:rsidR="00E15A38" w:rsidRPr="00E15A38">
        <w:rPr>
          <w:rFonts w:ascii="Arial Narrow" w:hAnsi="Arial Narrow"/>
        </w:rPr>
        <w:t xml:space="preserve">dijo que </w:t>
      </w:r>
      <w:r w:rsidR="00D257E4" w:rsidRPr="00E15A38">
        <w:rPr>
          <w:rFonts w:ascii="Arial Narrow" w:hAnsi="Arial Narrow"/>
        </w:rPr>
        <w:t>en el</w:t>
      </w:r>
      <w:r w:rsidR="00D257E4">
        <w:rPr>
          <w:rFonts w:ascii="Arial Narrow" w:hAnsi="Arial Narrow"/>
        </w:rPr>
        <w:t xml:space="preserve"> mes de octubre se entregó el informe competo del diagnóstico</w:t>
      </w:r>
      <w:r w:rsidR="00E15A38">
        <w:rPr>
          <w:rFonts w:ascii="Arial Narrow" w:hAnsi="Arial Narrow"/>
        </w:rPr>
        <w:t xml:space="preserve">, donde </w:t>
      </w:r>
      <w:r w:rsidR="00D257E4">
        <w:rPr>
          <w:rFonts w:ascii="Arial Narrow" w:hAnsi="Arial Narrow"/>
        </w:rPr>
        <w:t xml:space="preserve">una de las contribuciones principales fue observar la transparencia en los créditos </w:t>
      </w:r>
      <w:r w:rsidR="00F22A81">
        <w:rPr>
          <w:rFonts w:ascii="Arial Narrow" w:hAnsi="Arial Narrow"/>
        </w:rPr>
        <w:t>a</w:t>
      </w:r>
      <w:r w:rsidR="00D257E4">
        <w:rPr>
          <w:rFonts w:ascii="Arial Narrow" w:hAnsi="Arial Narrow"/>
        </w:rPr>
        <w:t xml:space="preserve"> corto plazo que se contrataron por parte del Gobierno del Estado</w:t>
      </w:r>
      <w:r w:rsidR="00F22A81">
        <w:rPr>
          <w:rFonts w:ascii="Arial Narrow" w:hAnsi="Arial Narrow"/>
        </w:rPr>
        <w:t xml:space="preserve">, </w:t>
      </w:r>
      <w:r w:rsidR="00D257E4">
        <w:rPr>
          <w:rFonts w:ascii="Arial Narrow" w:hAnsi="Arial Narrow"/>
        </w:rPr>
        <w:t>puesto que s</w:t>
      </w:r>
      <w:r w:rsidR="00842F0D">
        <w:rPr>
          <w:rFonts w:ascii="Arial Narrow" w:hAnsi="Arial Narrow"/>
        </w:rPr>
        <w:t>ó</w:t>
      </w:r>
      <w:r w:rsidR="00D257E4">
        <w:rPr>
          <w:rFonts w:ascii="Arial Narrow" w:hAnsi="Arial Narrow"/>
        </w:rPr>
        <w:t>lo compete al ejecutivo y no necesariamente pasa por la vigilancia del poder legislativo</w:t>
      </w:r>
      <w:r w:rsidR="008D15BF">
        <w:rPr>
          <w:rFonts w:ascii="Arial Narrow" w:hAnsi="Arial Narrow"/>
        </w:rPr>
        <w:t xml:space="preserve">, </w:t>
      </w:r>
      <w:r w:rsidR="00842F0D">
        <w:rPr>
          <w:rFonts w:ascii="Arial Narrow" w:hAnsi="Arial Narrow"/>
        </w:rPr>
        <w:t xml:space="preserve">razón por la cual, </w:t>
      </w:r>
      <w:r w:rsidR="008D15BF">
        <w:rPr>
          <w:rFonts w:ascii="Arial Narrow" w:hAnsi="Arial Narrow"/>
        </w:rPr>
        <w:t xml:space="preserve">se hizo el llamado de que se necesita </w:t>
      </w:r>
      <w:r w:rsidR="0017292E">
        <w:rPr>
          <w:rFonts w:ascii="Arial Narrow" w:hAnsi="Arial Narrow"/>
        </w:rPr>
        <w:t xml:space="preserve">fortalecer </w:t>
      </w:r>
      <w:r w:rsidR="00F22A81">
        <w:rPr>
          <w:rFonts w:ascii="Arial Narrow" w:hAnsi="Arial Narrow"/>
        </w:rPr>
        <w:t xml:space="preserve">tanto </w:t>
      </w:r>
      <w:r w:rsidR="0017292E">
        <w:rPr>
          <w:rFonts w:ascii="Arial Narrow" w:hAnsi="Arial Narrow"/>
        </w:rPr>
        <w:t>la transparencia</w:t>
      </w:r>
      <w:r w:rsidR="00F22A81">
        <w:rPr>
          <w:rFonts w:ascii="Arial Narrow" w:hAnsi="Arial Narrow"/>
        </w:rPr>
        <w:t>,</w:t>
      </w:r>
      <w:r w:rsidR="0017292E">
        <w:rPr>
          <w:rFonts w:ascii="Arial Narrow" w:hAnsi="Arial Narrow"/>
        </w:rPr>
        <w:t xml:space="preserve"> como la vigilancia</w:t>
      </w:r>
      <w:r w:rsidR="00842F0D">
        <w:rPr>
          <w:rFonts w:ascii="Arial Narrow" w:hAnsi="Arial Narrow"/>
        </w:rPr>
        <w:t>,</w:t>
      </w:r>
      <w:r w:rsidR="0017292E">
        <w:rPr>
          <w:rFonts w:ascii="Arial Narrow" w:hAnsi="Arial Narrow"/>
        </w:rPr>
        <w:t xml:space="preserve"> no s</w:t>
      </w:r>
      <w:r w:rsidR="00842F0D">
        <w:rPr>
          <w:rFonts w:ascii="Arial Narrow" w:hAnsi="Arial Narrow"/>
        </w:rPr>
        <w:t>ó</w:t>
      </w:r>
      <w:r w:rsidR="0017292E">
        <w:rPr>
          <w:rFonts w:ascii="Arial Narrow" w:hAnsi="Arial Narrow"/>
        </w:rPr>
        <w:t xml:space="preserve">lo del </w:t>
      </w:r>
      <w:r w:rsidR="00F22A81">
        <w:rPr>
          <w:rFonts w:ascii="Arial Narrow" w:hAnsi="Arial Narrow"/>
        </w:rPr>
        <w:t>C</w:t>
      </w:r>
      <w:r w:rsidR="0017292E">
        <w:rPr>
          <w:rFonts w:ascii="Arial Narrow" w:hAnsi="Arial Narrow"/>
        </w:rPr>
        <w:t xml:space="preserve">ongreso del </w:t>
      </w:r>
      <w:r w:rsidR="00F22A81">
        <w:rPr>
          <w:rFonts w:ascii="Arial Narrow" w:hAnsi="Arial Narrow"/>
        </w:rPr>
        <w:t>E</w:t>
      </w:r>
      <w:r w:rsidR="0017292E">
        <w:rPr>
          <w:rFonts w:ascii="Arial Narrow" w:hAnsi="Arial Narrow"/>
        </w:rPr>
        <w:t>stado</w:t>
      </w:r>
      <w:r w:rsidR="00F22A81">
        <w:rPr>
          <w:rFonts w:ascii="Arial Narrow" w:hAnsi="Arial Narrow"/>
        </w:rPr>
        <w:t>,</w:t>
      </w:r>
      <w:r w:rsidR="0017292E">
        <w:rPr>
          <w:rFonts w:ascii="Arial Narrow" w:hAnsi="Arial Narrow"/>
        </w:rPr>
        <w:t xml:space="preserve"> sino también de la ciudadanía</w:t>
      </w:r>
      <w:r w:rsidR="00842F0D">
        <w:rPr>
          <w:rFonts w:ascii="Arial Narrow" w:hAnsi="Arial Narrow"/>
        </w:rPr>
        <w:t xml:space="preserve"> en</w:t>
      </w:r>
      <w:r w:rsidR="0017292E">
        <w:rPr>
          <w:rFonts w:ascii="Arial Narrow" w:hAnsi="Arial Narrow"/>
        </w:rPr>
        <w:t xml:space="preserve"> este tipo de créditos. </w:t>
      </w:r>
      <w:r w:rsidR="00551856" w:rsidRPr="00551856">
        <w:rPr>
          <w:rFonts w:ascii="Arial Narrow" w:hAnsi="Arial Narrow"/>
          <w:b/>
          <w:bCs/>
        </w:rPr>
        <w:t>2)</w:t>
      </w:r>
      <w:r w:rsidR="00551856" w:rsidRPr="00842F0D">
        <w:rPr>
          <w:rFonts w:ascii="Arial Narrow" w:hAnsi="Arial Narrow"/>
          <w:b/>
          <w:bCs/>
        </w:rPr>
        <w:t xml:space="preserve"> Sobre el pro</w:t>
      </w:r>
      <w:r w:rsidR="00551856" w:rsidRPr="00551856">
        <w:rPr>
          <w:rFonts w:ascii="Arial Narrow" w:hAnsi="Arial Narrow"/>
          <w:b/>
          <w:bCs/>
        </w:rPr>
        <w:t>yecto COST</w:t>
      </w:r>
      <w:r w:rsidR="00551856">
        <w:rPr>
          <w:rFonts w:ascii="Arial Narrow" w:hAnsi="Arial Narrow"/>
        </w:rPr>
        <w:t xml:space="preserve">, informó que está </w:t>
      </w:r>
      <w:r w:rsidR="0017292E">
        <w:rPr>
          <w:rFonts w:ascii="Arial Narrow" w:hAnsi="Arial Narrow"/>
        </w:rPr>
        <w:t>encabezado por el ITEI</w:t>
      </w:r>
      <w:r w:rsidR="00F22A81">
        <w:rPr>
          <w:rFonts w:ascii="Arial Narrow" w:hAnsi="Arial Narrow"/>
        </w:rPr>
        <w:t xml:space="preserve"> </w:t>
      </w:r>
      <w:r w:rsidR="0017292E">
        <w:rPr>
          <w:rFonts w:ascii="Arial Narrow" w:hAnsi="Arial Narrow"/>
        </w:rPr>
        <w:t xml:space="preserve">y </w:t>
      </w:r>
      <w:r w:rsidR="00F22A81">
        <w:rPr>
          <w:rFonts w:ascii="Arial Narrow" w:hAnsi="Arial Narrow"/>
        </w:rPr>
        <w:t xml:space="preserve">en lo que van, </w:t>
      </w:r>
      <w:r w:rsidR="0017292E">
        <w:rPr>
          <w:rFonts w:ascii="Arial Narrow" w:hAnsi="Arial Narrow"/>
        </w:rPr>
        <w:t xml:space="preserve">es que esta semana llegó un correo en donde le van a dar más facultades deliberativas al </w:t>
      </w:r>
      <w:r w:rsidR="00F22A81">
        <w:rPr>
          <w:rFonts w:ascii="Arial Narrow" w:hAnsi="Arial Narrow"/>
        </w:rPr>
        <w:t>C</w:t>
      </w:r>
      <w:r w:rsidR="0017292E">
        <w:rPr>
          <w:rFonts w:ascii="Arial Narrow" w:hAnsi="Arial Narrow"/>
        </w:rPr>
        <w:t xml:space="preserve">onsejo </w:t>
      </w:r>
      <w:r w:rsidR="00F22A81">
        <w:rPr>
          <w:rFonts w:ascii="Arial Narrow" w:hAnsi="Arial Narrow"/>
        </w:rPr>
        <w:t>M</w:t>
      </w:r>
      <w:r w:rsidR="0017292E">
        <w:rPr>
          <w:rFonts w:ascii="Arial Narrow" w:hAnsi="Arial Narrow"/>
        </w:rPr>
        <w:t>ultisectorial, lo cual es una buena noticia</w:t>
      </w:r>
      <w:r w:rsidR="00F22A81">
        <w:rPr>
          <w:rFonts w:ascii="Arial Narrow" w:hAnsi="Arial Narrow"/>
        </w:rPr>
        <w:t>,</w:t>
      </w:r>
      <w:r w:rsidR="0017292E">
        <w:rPr>
          <w:rFonts w:ascii="Arial Narrow" w:hAnsi="Arial Narrow"/>
        </w:rPr>
        <w:t xml:space="preserve"> porque te</w:t>
      </w:r>
      <w:r w:rsidR="00F22A81">
        <w:rPr>
          <w:rFonts w:ascii="Arial Narrow" w:hAnsi="Arial Narrow"/>
        </w:rPr>
        <w:t>ndrán más</w:t>
      </w:r>
      <w:r w:rsidR="0017292E">
        <w:rPr>
          <w:rFonts w:ascii="Arial Narrow" w:hAnsi="Arial Narrow"/>
        </w:rPr>
        <w:t xml:space="preserve"> injerencia en materia de obra pública</w:t>
      </w:r>
      <w:r w:rsidR="00551856">
        <w:rPr>
          <w:rFonts w:ascii="Arial Narrow" w:hAnsi="Arial Narrow"/>
        </w:rPr>
        <w:t xml:space="preserve"> y que además, este año se anunció la </w:t>
      </w:r>
      <w:r w:rsidR="0017292E">
        <w:rPr>
          <w:rFonts w:ascii="Arial Narrow" w:hAnsi="Arial Narrow"/>
        </w:rPr>
        <w:t xml:space="preserve">plataforma móvil para darle seguimiento </w:t>
      </w:r>
      <w:r w:rsidR="00551856">
        <w:rPr>
          <w:rFonts w:ascii="Arial Narrow" w:hAnsi="Arial Narrow"/>
        </w:rPr>
        <w:t>desde ahí</w:t>
      </w:r>
      <w:r w:rsidR="00842F0D">
        <w:rPr>
          <w:rFonts w:ascii="Arial Narrow" w:hAnsi="Arial Narrow"/>
        </w:rPr>
        <w:t>,</w:t>
      </w:r>
      <w:r w:rsidR="00551856">
        <w:rPr>
          <w:rFonts w:ascii="Arial Narrow" w:hAnsi="Arial Narrow"/>
        </w:rPr>
        <w:t xml:space="preserve"> </w:t>
      </w:r>
      <w:r w:rsidR="0017292E">
        <w:rPr>
          <w:rFonts w:ascii="Arial Narrow" w:hAnsi="Arial Narrow"/>
        </w:rPr>
        <w:t xml:space="preserve">a la obra pública </w:t>
      </w:r>
      <w:r w:rsidR="00012EAE">
        <w:rPr>
          <w:rFonts w:ascii="Arial Narrow" w:hAnsi="Arial Narrow"/>
        </w:rPr>
        <w:t>y ahora llega un nuevo reglamento de participación</w:t>
      </w:r>
      <w:r w:rsidR="00551856">
        <w:rPr>
          <w:rFonts w:ascii="Arial Narrow" w:hAnsi="Arial Narrow"/>
        </w:rPr>
        <w:t>,</w:t>
      </w:r>
      <w:r w:rsidR="00012EAE">
        <w:rPr>
          <w:rFonts w:ascii="Arial Narrow" w:hAnsi="Arial Narrow"/>
        </w:rPr>
        <w:t xml:space="preserve"> el cual está </w:t>
      </w:r>
      <w:r w:rsidR="00551856">
        <w:rPr>
          <w:rFonts w:ascii="Arial Narrow" w:hAnsi="Arial Narrow"/>
        </w:rPr>
        <w:t xml:space="preserve">siendo </w:t>
      </w:r>
      <w:r w:rsidR="00012EAE">
        <w:rPr>
          <w:rFonts w:ascii="Arial Narrow" w:hAnsi="Arial Narrow"/>
        </w:rPr>
        <w:t xml:space="preserve">revisando </w:t>
      </w:r>
      <w:r w:rsidR="00551856">
        <w:rPr>
          <w:rFonts w:ascii="Arial Narrow" w:hAnsi="Arial Narrow"/>
        </w:rPr>
        <w:t>por el</w:t>
      </w:r>
      <w:r w:rsidR="00012EAE">
        <w:rPr>
          <w:rFonts w:ascii="Arial Narrow" w:hAnsi="Arial Narrow"/>
        </w:rPr>
        <w:t xml:space="preserve"> </w:t>
      </w:r>
      <w:r w:rsidR="00551856">
        <w:rPr>
          <w:rFonts w:ascii="Arial Narrow" w:hAnsi="Arial Narrow"/>
        </w:rPr>
        <w:t>Comité</w:t>
      </w:r>
      <w:r w:rsidR="00012EAE">
        <w:rPr>
          <w:rFonts w:ascii="Arial Narrow" w:hAnsi="Arial Narrow"/>
        </w:rPr>
        <w:t xml:space="preserve"> </w:t>
      </w:r>
      <w:r w:rsidR="00BD174F">
        <w:rPr>
          <w:rFonts w:ascii="Arial Narrow" w:hAnsi="Arial Narrow"/>
        </w:rPr>
        <w:t>M</w:t>
      </w:r>
      <w:r w:rsidR="00012EAE">
        <w:rPr>
          <w:rFonts w:ascii="Arial Narrow" w:hAnsi="Arial Narrow"/>
        </w:rPr>
        <w:t xml:space="preserve">ultisectorial. </w:t>
      </w:r>
      <w:r w:rsidR="000A2FFD" w:rsidRPr="00AB7C74">
        <w:rPr>
          <w:rFonts w:ascii="Arial Narrow" w:hAnsi="Arial Narrow"/>
          <w:b/>
          <w:bCs/>
        </w:rPr>
        <w:t>3) De</w:t>
      </w:r>
      <w:r w:rsidR="00012EAE" w:rsidRPr="00AB7C74">
        <w:rPr>
          <w:rFonts w:ascii="Arial Narrow" w:hAnsi="Arial Narrow"/>
          <w:b/>
          <w:bCs/>
        </w:rPr>
        <w:t xml:space="preserve"> la evaluación de pares sobre los mecanismos de protección a denunciantes</w:t>
      </w:r>
      <w:r w:rsidR="00012EAE">
        <w:rPr>
          <w:rFonts w:ascii="Arial Narrow" w:hAnsi="Arial Narrow"/>
        </w:rPr>
        <w:t xml:space="preserve">, </w:t>
      </w:r>
      <w:r w:rsidR="00AB7C74">
        <w:rPr>
          <w:rFonts w:ascii="Arial Narrow" w:hAnsi="Arial Narrow"/>
        </w:rPr>
        <w:t xml:space="preserve">informó que Jalisco </w:t>
      </w:r>
      <w:r w:rsidR="00012EAE">
        <w:rPr>
          <w:rFonts w:ascii="Arial Narrow" w:hAnsi="Arial Narrow"/>
        </w:rPr>
        <w:t xml:space="preserve">fue evaluador y justamente en enero </w:t>
      </w:r>
      <w:r w:rsidR="00AB7C74">
        <w:rPr>
          <w:rFonts w:ascii="Arial Narrow" w:hAnsi="Arial Narrow"/>
        </w:rPr>
        <w:t>será</w:t>
      </w:r>
      <w:r w:rsidR="00012EAE">
        <w:rPr>
          <w:rFonts w:ascii="Arial Narrow" w:hAnsi="Arial Narrow"/>
        </w:rPr>
        <w:t xml:space="preserve"> evaluado por este grupo de expertos</w:t>
      </w:r>
      <w:r w:rsidR="00AB7C74">
        <w:rPr>
          <w:rFonts w:ascii="Arial Narrow" w:hAnsi="Arial Narrow"/>
        </w:rPr>
        <w:t>,</w:t>
      </w:r>
      <w:r w:rsidR="00012EAE">
        <w:rPr>
          <w:rFonts w:ascii="Arial Narrow" w:hAnsi="Arial Narrow"/>
        </w:rPr>
        <w:t xml:space="preserve"> </w:t>
      </w:r>
      <w:r w:rsidR="00F23F7A">
        <w:rPr>
          <w:rFonts w:ascii="Arial Narrow" w:hAnsi="Arial Narrow"/>
        </w:rPr>
        <w:t xml:space="preserve">para ver </w:t>
      </w:r>
      <w:r w:rsidR="00F23F7A">
        <w:rPr>
          <w:rFonts w:ascii="Arial Narrow" w:hAnsi="Arial Narrow"/>
        </w:rPr>
        <w:lastRenderedPageBreak/>
        <w:t>cuáles son los mecanismos de protección que se tiene</w:t>
      </w:r>
      <w:r w:rsidR="00012EAE">
        <w:rPr>
          <w:rFonts w:ascii="Arial Narrow" w:hAnsi="Arial Narrow"/>
        </w:rPr>
        <w:t xml:space="preserve"> </w:t>
      </w:r>
      <w:r w:rsidR="002540E5">
        <w:rPr>
          <w:rFonts w:ascii="Arial Narrow" w:hAnsi="Arial Narrow"/>
        </w:rPr>
        <w:t xml:space="preserve">a denuncias </w:t>
      </w:r>
      <w:r w:rsidR="00AB7C74">
        <w:rPr>
          <w:rFonts w:ascii="Arial Narrow" w:hAnsi="Arial Narrow"/>
        </w:rPr>
        <w:t>en materia de</w:t>
      </w:r>
      <w:r w:rsidR="002540E5">
        <w:rPr>
          <w:rFonts w:ascii="Arial Narrow" w:hAnsi="Arial Narrow"/>
        </w:rPr>
        <w:t xml:space="preserve"> corrupción.</w:t>
      </w:r>
      <w:r w:rsidR="00AB7C74">
        <w:rPr>
          <w:rFonts w:ascii="Arial Narrow" w:hAnsi="Arial Narrow"/>
        </w:rPr>
        <w:t xml:space="preserve"> Señaló que este proyecto es </w:t>
      </w:r>
      <w:r w:rsidR="002540E5">
        <w:rPr>
          <w:rFonts w:ascii="Arial Narrow" w:hAnsi="Arial Narrow"/>
        </w:rPr>
        <w:t xml:space="preserve">muy relevante porque </w:t>
      </w:r>
      <w:r w:rsidR="00FD1232">
        <w:rPr>
          <w:rFonts w:ascii="Arial Narrow" w:hAnsi="Arial Narrow"/>
        </w:rPr>
        <w:t>se está revisando que en cada estado su</w:t>
      </w:r>
      <w:r w:rsidR="002540E5">
        <w:rPr>
          <w:rFonts w:ascii="Arial Narrow" w:hAnsi="Arial Narrow"/>
        </w:rPr>
        <w:t xml:space="preserve"> legislación</w:t>
      </w:r>
      <w:r w:rsidR="00FD1232">
        <w:rPr>
          <w:rFonts w:ascii="Arial Narrow" w:hAnsi="Arial Narrow"/>
        </w:rPr>
        <w:t xml:space="preserve"> y </w:t>
      </w:r>
      <w:r w:rsidR="002540E5">
        <w:rPr>
          <w:rFonts w:ascii="Arial Narrow" w:hAnsi="Arial Narrow"/>
        </w:rPr>
        <w:t>no queda claro cu</w:t>
      </w:r>
      <w:r w:rsidR="00FD1232">
        <w:rPr>
          <w:rFonts w:ascii="Arial Narrow" w:hAnsi="Arial Narrow"/>
        </w:rPr>
        <w:t>á</w:t>
      </w:r>
      <w:r w:rsidR="002540E5">
        <w:rPr>
          <w:rFonts w:ascii="Arial Narrow" w:hAnsi="Arial Narrow"/>
        </w:rPr>
        <w:t>les son los mecanismos de participación</w:t>
      </w:r>
      <w:r w:rsidR="00FD1232">
        <w:rPr>
          <w:rFonts w:ascii="Arial Narrow" w:hAnsi="Arial Narrow"/>
        </w:rPr>
        <w:t xml:space="preserve">, y </w:t>
      </w:r>
      <w:r w:rsidR="002540E5">
        <w:rPr>
          <w:rFonts w:ascii="Arial Narrow" w:hAnsi="Arial Narrow"/>
        </w:rPr>
        <w:t>los resultados que arroje esta evaluación servirán para redireccionar la política anticorrupción hacia la protección de denunciantes</w:t>
      </w:r>
      <w:r w:rsidR="003358F4">
        <w:rPr>
          <w:rFonts w:ascii="Arial Narrow" w:hAnsi="Arial Narrow"/>
        </w:rPr>
        <w:t xml:space="preserve">. </w:t>
      </w:r>
      <w:r w:rsidR="009B5351" w:rsidRPr="009B5351">
        <w:rPr>
          <w:rFonts w:ascii="Arial Narrow" w:hAnsi="Arial Narrow"/>
          <w:b/>
          <w:bCs/>
        </w:rPr>
        <w:t xml:space="preserve">4) </w:t>
      </w:r>
      <w:r w:rsidR="003358F4" w:rsidRPr="009B5351">
        <w:rPr>
          <w:rFonts w:ascii="Arial Narrow" w:hAnsi="Arial Narrow"/>
          <w:b/>
          <w:bCs/>
        </w:rPr>
        <w:t xml:space="preserve">Sobre la Comisión de Indicadores </w:t>
      </w:r>
      <w:r w:rsidR="003663B1" w:rsidRPr="009B5351">
        <w:rPr>
          <w:rFonts w:ascii="Arial Narrow" w:hAnsi="Arial Narrow"/>
          <w:b/>
          <w:bCs/>
        </w:rPr>
        <w:t>de RED Nacional de CPS’</w:t>
      </w:r>
      <w:r w:rsidR="009B5351">
        <w:rPr>
          <w:rFonts w:ascii="Arial Narrow" w:hAnsi="Arial Narrow"/>
          <w:b/>
          <w:bCs/>
        </w:rPr>
        <w:t>s</w:t>
      </w:r>
      <w:r w:rsidR="003663B1">
        <w:rPr>
          <w:rFonts w:ascii="Arial Narrow" w:hAnsi="Arial Narrow"/>
        </w:rPr>
        <w:t xml:space="preserve">, </w:t>
      </w:r>
      <w:r w:rsidR="009B5351">
        <w:rPr>
          <w:rFonts w:ascii="Arial Narrow" w:hAnsi="Arial Narrow"/>
        </w:rPr>
        <w:t>informó</w:t>
      </w:r>
      <w:r w:rsidR="003663B1">
        <w:rPr>
          <w:rFonts w:ascii="Arial Narrow" w:hAnsi="Arial Narrow"/>
        </w:rPr>
        <w:t xml:space="preserve"> que se est</w:t>
      </w:r>
      <w:r w:rsidR="009B5351">
        <w:rPr>
          <w:rFonts w:ascii="Arial Narrow" w:hAnsi="Arial Narrow"/>
        </w:rPr>
        <w:t>á</w:t>
      </w:r>
      <w:r w:rsidR="003663B1">
        <w:rPr>
          <w:rFonts w:ascii="Arial Narrow" w:hAnsi="Arial Narrow"/>
        </w:rPr>
        <w:t xml:space="preserve"> formando un grupo de trabajo </w:t>
      </w:r>
      <w:r w:rsidR="009B5351">
        <w:rPr>
          <w:rFonts w:ascii="Arial Narrow" w:hAnsi="Arial Narrow"/>
        </w:rPr>
        <w:t>trasversal</w:t>
      </w:r>
      <w:r w:rsidR="003663B1">
        <w:rPr>
          <w:rFonts w:ascii="Arial Narrow" w:hAnsi="Arial Narrow"/>
        </w:rPr>
        <w:t xml:space="preserve">, </w:t>
      </w:r>
      <w:r w:rsidR="009B5351">
        <w:rPr>
          <w:rFonts w:ascii="Arial Narrow" w:hAnsi="Arial Narrow"/>
        </w:rPr>
        <w:t xml:space="preserve">y </w:t>
      </w:r>
      <w:r w:rsidR="0021553B">
        <w:rPr>
          <w:rFonts w:ascii="Arial Narrow" w:hAnsi="Arial Narrow"/>
        </w:rPr>
        <w:t xml:space="preserve">se </w:t>
      </w:r>
      <w:r w:rsidR="009B5351">
        <w:rPr>
          <w:rFonts w:ascii="Arial Narrow" w:hAnsi="Arial Narrow"/>
        </w:rPr>
        <w:t>sigue</w:t>
      </w:r>
      <w:r w:rsidR="0021553B">
        <w:rPr>
          <w:rFonts w:ascii="Arial Narrow" w:hAnsi="Arial Narrow"/>
        </w:rPr>
        <w:t>n</w:t>
      </w:r>
      <w:r w:rsidR="009B5351">
        <w:rPr>
          <w:rFonts w:ascii="Arial Narrow" w:hAnsi="Arial Narrow"/>
        </w:rPr>
        <w:t xml:space="preserve"> </w:t>
      </w:r>
      <w:r w:rsidR="003663B1">
        <w:rPr>
          <w:rFonts w:ascii="Arial Narrow" w:hAnsi="Arial Narrow"/>
        </w:rPr>
        <w:t>observa</w:t>
      </w:r>
      <w:r w:rsidR="009B5351">
        <w:rPr>
          <w:rFonts w:ascii="Arial Narrow" w:hAnsi="Arial Narrow"/>
        </w:rPr>
        <w:t>ndo</w:t>
      </w:r>
      <w:r w:rsidR="003663B1">
        <w:rPr>
          <w:rFonts w:ascii="Arial Narrow" w:hAnsi="Arial Narrow"/>
        </w:rPr>
        <w:t xml:space="preserve"> los indicadores que pueden ser propicios para monitorear los sistemas locales anticorrupción. Señaló que </w:t>
      </w:r>
      <w:r w:rsidR="009B5351">
        <w:rPr>
          <w:rFonts w:ascii="Arial Narrow" w:hAnsi="Arial Narrow"/>
        </w:rPr>
        <w:t>Jalisco</w:t>
      </w:r>
      <w:r w:rsidR="003663B1">
        <w:rPr>
          <w:rFonts w:ascii="Arial Narrow" w:hAnsi="Arial Narrow"/>
        </w:rPr>
        <w:t xml:space="preserve"> est</w:t>
      </w:r>
      <w:r w:rsidR="009B5351">
        <w:rPr>
          <w:rFonts w:ascii="Arial Narrow" w:hAnsi="Arial Narrow"/>
        </w:rPr>
        <w:t>á</w:t>
      </w:r>
      <w:r w:rsidR="003663B1">
        <w:rPr>
          <w:rFonts w:ascii="Arial Narrow" w:hAnsi="Arial Narrow"/>
        </w:rPr>
        <w:t xml:space="preserve"> compartiendo la experiencia con o</w:t>
      </w:r>
      <w:r w:rsidR="009B5351">
        <w:rPr>
          <w:rFonts w:ascii="Arial Narrow" w:hAnsi="Arial Narrow"/>
        </w:rPr>
        <w:t>t</w:t>
      </w:r>
      <w:r w:rsidR="003663B1">
        <w:rPr>
          <w:rFonts w:ascii="Arial Narrow" w:hAnsi="Arial Narrow"/>
        </w:rPr>
        <w:t>ros estados que van mucho m</w:t>
      </w:r>
      <w:r w:rsidR="009B5351">
        <w:rPr>
          <w:rFonts w:ascii="Arial Narrow" w:hAnsi="Arial Narrow"/>
        </w:rPr>
        <w:t>á</w:t>
      </w:r>
      <w:r w:rsidR="003663B1">
        <w:rPr>
          <w:rFonts w:ascii="Arial Narrow" w:hAnsi="Arial Narrow"/>
        </w:rPr>
        <w:t>s rezagados</w:t>
      </w:r>
      <w:r w:rsidR="009B5351">
        <w:rPr>
          <w:rFonts w:ascii="Arial Narrow" w:hAnsi="Arial Narrow"/>
        </w:rPr>
        <w:t>, y que</w:t>
      </w:r>
      <w:r w:rsidR="00017696">
        <w:rPr>
          <w:rFonts w:ascii="Arial Narrow" w:hAnsi="Arial Narrow"/>
        </w:rPr>
        <w:t xml:space="preserve"> la int</w:t>
      </w:r>
      <w:r w:rsidR="009B5351">
        <w:rPr>
          <w:rFonts w:ascii="Arial Narrow" w:hAnsi="Arial Narrow"/>
        </w:rPr>
        <w:t>e</w:t>
      </w:r>
      <w:r w:rsidR="00017696">
        <w:rPr>
          <w:rFonts w:ascii="Arial Narrow" w:hAnsi="Arial Narrow"/>
        </w:rPr>
        <w:t xml:space="preserve">rvención </w:t>
      </w:r>
      <w:r w:rsidR="009B5351">
        <w:rPr>
          <w:rFonts w:ascii="Arial Narrow" w:hAnsi="Arial Narrow"/>
        </w:rPr>
        <w:t xml:space="preserve">tanto del </w:t>
      </w:r>
      <w:r w:rsidR="008F43C2">
        <w:rPr>
          <w:rFonts w:ascii="Arial Narrow" w:hAnsi="Arial Narrow"/>
        </w:rPr>
        <w:t>CPS, como</w:t>
      </w:r>
      <w:r w:rsidR="00017696">
        <w:rPr>
          <w:rFonts w:ascii="Arial Narrow" w:hAnsi="Arial Narrow"/>
        </w:rPr>
        <w:t xml:space="preserve"> a la </w:t>
      </w:r>
      <w:r w:rsidR="005A318D">
        <w:rPr>
          <w:rFonts w:ascii="Arial Narrow" w:hAnsi="Arial Narrow"/>
        </w:rPr>
        <w:t>secretaria ejecutiva</w:t>
      </w:r>
      <w:r w:rsidR="009B5351">
        <w:rPr>
          <w:rFonts w:ascii="Arial Narrow" w:hAnsi="Arial Narrow"/>
        </w:rPr>
        <w:t>,</w:t>
      </w:r>
      <w:r w:rsidR="00017696">
        <w:rPr>
          <w:rFonts w:ascii="Arial Narrow" w:hAnsi="Arial Narrow"/>
        </w:rPr>
        <w:t xml:space="preserve"> es compartir los insumos que h</w:t>
      </w:r>
      <w:r w:rsidR="009B5351">
        <w:rPr>
          <w:rFonts w:ascii="Arial Narrow" w:hAnsi="Arial Narrow"/>
        </w:rPr>
        <w:t>an</w:t>
      </w:r>
      <w:r w:rsidR="00017696">
        <w:rPr>
          <w:rFonts w:ascii="Arial Narrow" w:hAnsi="Arial Narrow"/>
        </w:rPr>
        <w:t xml:space="preserve"> realizado desde el </w:t>
      </w:r>
      <w:r w:rsidR="009B5351">
        <w:rPr>
          <w:rFonts w:ascii="Arial Narrow" w:hAnsi="Arial Narrow"/>
        </w:rPr>
        <w:t>C</w:t>
      </w:r>
      <w:r w:rsidR="00017696">
        <w:rPr>
          <w:rFonts w:ascii="Arial Narrow" w:hAnsi="Arial Narrow"/>
        </w:rPr>
        <w:t xml:space="preserve">omité </w:t>
      </w:r>
      <w:r w:rsidR="009B5351">
        <w:rPr>
          <w:rFonts w:ascii="Arial Narrow" w:hAnsi="Arial Narrow"/>
        </w:rPr>
        <w:t>C</w:t>
      </w:r>
      <w:r w:rsidR="00017696">
        <w:rPr>
          <w:rFonts w:ascii="Arial Narrow" w:hAnsi="Arial Narrow"/>
        </w:rPr>
        <w:t>oordinador</w:t>
      </w:r>
      <w:r w:rsidR="0064113C">
        <w:rPr>
          <w:rFonts w:ascii="Arial Narrow" w:hAnsi="Arial Narrow"/>
        </w:rPr>
        <w:t>. Dijo que lo que viene</w:t>
      </w:r>
      <w:r w:rsidR="0021553B">
        <w:rPr>
          <w:rFonts w:ascii="Arial Narrow" w:hAnsi="Arial Narrow"/>
        </w:rPr>
        <w:t>,</w:t>
      </w:r>
      <w:r w:rsidR="0064113C">
        <w:rPr>
          <w:rFonts w:ascii="Arial Narrow" w:hAnsi="Arial Narrow"/>
        </w:rPr>
        <w:t xml:space="preserve"> es que se está trabajando con la Contralor</w:t>
      </w:r>
      <w:r w:rsidR="0021553B">
        <w:rPr>
          <w:rFonts w:ascii="Arial Narrow" w:hAnsi="Arial Narrow"/>
        </w:rPr>
        <w:t>ía</w:t>
      </w:r>
      <w:r w:rsidR="0064113C">
        <w:rPr>
          <w:rFonts w:ascii="Arial Narrow" w:hAnsi="Arial Narrow"/>
        </w:rPr>
        <w:t xml:space="preserve"> del Estado y con el Centro de Investigación de Estudios de Género, </w:t>
      </w:r>
      <w:r w:rsidR="00597E1B">
        <w:rPr>
          <w:rFonts w:ascii="Arial Narrow" w:hAnsi="Arial Narrow"/>
        </w:rPr>
        <w:t>para</w:t>
      </w:r>
      <w:r w:rsidR="009B5351">
        <w:rPr>
          <w:rFonts w:ascii="Arial Narrow" w:hAnsi="Arial Narrow"/>
        </w:rPr>
        <w:t xml:space="preserve"> </w:t>
      </w:r>
      <w:r w:rsidR="00597E1B">
        <w:rPr>
          <w:rFonts w:ascii="Arial Narrow" w:hAnsi="Arial Narrow"/>
        </w:rPr>
        <w:t>fi</w:t>
      </w:r>
      <w:r w:rsidR="009B5351">
        <w:rPr>
          <w:rFonts w:ascii="Arial Narrow" w:hAnsi="Arial Narrow"/>
        </w:rPr>
        <w:t>r</w:t>
      </w:r>
      <w:r w:rsidR="00597E1B">
        <w:rPr>
          <w:rFonts w:ascii="Arial Narrow" w:hAnsi="Arial Narrow"/>
        </w:rPr>
        <w:t xml:space="preserve">mar un convenio y comenzar a hacer una intervención que va a tener varias etapas, para darle atención y a la prevención </w:t>
      </w:r>
      <w:r w:rsidR="0021553B">
        <w:rPr>
          <w:rFonts w:ascii="Arial Narrow" w:hAnsi="Arial Narrow"/>
        </w:rPr>
        <w:t>a las</w:t>
      </w:r>
      <w:r w:rsidR="00597E1B">
        <w:rPr>
          <w:rFonts w:ascii="Arial Narrow" w:hAnsi="Arial Narrow"/>
        </w:rPr>
        <w:t xml:space="preserve"> denuncias por violencia de género por razones políticas</w:t>
      </w:r>
      <w:r w:rsidR="00F47532">
        <w:rPr>
          <w:rFonts w:ascii="Arial Narrow" w:hAnsi="Arial Narrow"/>
        </w:rPr>
        <w:t xml:space="preserve">, el cual se dará a conocer en el marco del </w:t>
      </w:r>
      <w:r w:rsidR="00293B43">
        <w:rPr>
          <w:rFonts w:ascii="Arial Narrow" w:hAnsi="Arial Narrow"/>
        </w:rPr>
        <w:t>P</w:t>
      </w:r>
      <w:r w:rsidR="00F47532">
        <w:rPr>
          <w:rFonts w:ascii="Arial Narrow" w:hAnsi="Arial Narrow"/>
        </w:rPr>
        <w:t xml:space="preserve">lan de </w:t>
      </w:r>
      <w:r w:rsidR="00293B43">
        <w:rPr>
          <w:rFonts w:ascii="Arial Narrow" w:hAnsi="Arial Narrow"/>
        </w:rPr>
        <w:t>T</w:t>
      </w:r>
      <w:r w:rsidR="00F47532">
        <w:rPr>
          <w:rFonts w:ascii="Arial Narrow" w:hAnsi="Arial Narrow"/>
        </w:rPr>
        <w:t>rabajo 2022.</w:t>
      </w:r>
    </w:p>
    <w:p w14:paraId="25EFCF76" w14:textId="77777777" w:rsidR="00685F3B" w:rsidRDefault="00685F3B" w:rsidP="006004F0">
      <w:pPr>
        <w:jc w:val="both"/>
        <w:rPr>
          <w:rFonts w:ascii="Arial Narrow" w:hAnsi="Arial Narrow"/>
        </w:rPr>
      </w:pPr>
    </w:p>
    <w:p w14:paraId="46009D5F" w14:textId="3B840452" w:rsidR="006004F0" w:rsidRDefault="00293B43" w:rsidP="006004F0">
      <w:pPr>
        <w:jc w:val="both"/>
        <w:rPr>
          <w:rFonts w:ascii="Arial Narrow" w:hAnsi="Arial Narrow"/>
        </w:rPr>
      </w:pPr>
      <w:r>
        <w:rPr>
          <w:rFonts w:ascii="Arial Narrow" w:hAnsi="Arial Narrow"/>
        </w:rPr>
        <w:t xml:space="preserve">Dr. David </w:t>
      </w:r>
      <w:r w:rsidR="00685F3B">
        <w:rPr>
          <w:rFonts w:ascii="Arial Narrow" w:hAnsi="Arial Narrow"/>
        </w:rPr>
        <w:t>Gómez</w:t>
      </w:r>
      <w:r>
        <w:rPr>
          <w:rFonts w:ascii="Arial Narrow" w:hAnsi="Arial Narrow"/>
        </w:rPr>
        <w:t xml:space="preserve"> Álvarez, </w:t>
      </w:r>
      <w:r w:rsidR="00086B7A">
        <w:rPr>
          <w:rFonts w:ascii="Arial Narrow" w:hAnsi="Arial Narrow"/>
        </w:rPr>
        <w:t>informó</w:t>
      </w:r>
      <w:r w:rsidR="00685F3B">
        <w:rPr>
          <w:rFonts w:ascii="Arial Narrow" w:hAnsi="Arial Narrow"/>
        </w:rPr>
        <w:t xml:space="preserve">: </w:t>
      </w:r>
      <w:r w:rsidRPr="00293B43">
        <w:rPr>
          <w:rFonts w:ascii="Arial Narrow" w:hAnsi="Arial Narrow"/>
          <w:b/>
          <w:bCs/>
        </w:rPr>
        <w:t xml:space="preserve">1) Sobre el proyecto de </w:t>
      </w:r>
      <w:r w:rsidR="00685F3B" w:rsidRPr="00293B43">
        <w:rPr>
          <w:rFonts w:ascii="Arial Narrow" w:hAnsi="Arial Narrow"/>
          <w:b/>
          <w:bCs/>
        </w:rPr>
        <w:t xml:space="preserve">las </w:t>
      </w:r>
      <w:r w:rsidR="00137757">
        <w:rPr>
          <w:rFonts w:ascii="Arial Narrow" w:hAnsi="Arial Narrow"/>
          <w:b/>
          <w:bCs/>
        </w:rPr>
        <w:t>D</w:t>
      </w:r>
      <w:r w:rsidR="00685F3B" w:rsidRPr="00293B43">
        <w:rPr>
          <w:rFonts w:ascii="Arial Narrow" w:hAnsi="Arial Narrow"/>
          <w:b/>
          <w:bCs/>
        </w:rPr>
        <w:t xml:space="preserve">esignaciones </w:t>
      </w:r>
      <w:r w:rsidR="00137757">
        <w:rPr>
          <w:rFonts w:ascii="Arial Narrow" w:hAnsi="Arial Narrow"/>
          <w:b/>
          <w:bCs/>
        </w:rPr>
        <w:t>P</w:t>
      </w:r>
      <w:r w:rsidR="00685F3B" w:rsidRPr="00293B43">
        <w:rPr>
          <w:rFonts w:ascii="Arial Narrow" w:hAnsi="Arial Narrow"/>
          <w:b/>
          <w:bCs/>
        </w:rPr>
        <w:t xml:space="preserve">úblicas </w:t>
      </w:r>
      <w:r w:rsidR="00137757">
        <w:rPr>
          <w:rFonts w:ascii="Arial Narrow" w:hAnsi="Arial Narrow"/>
          <w:b/>
          <w:bCs/>
        </w:rPr>
        <w:t>A</w:t>
      </w:r>
      <w:r w:rsidR="00685F3B" w:rsidRPr="00293B43">
        <w:rPr>
          <w:rFonts w:ascii="Arial Narrow" w:hAnsi="Arial Narrow"/>
          <w:b/>
          <w:bCs/>
        </w:rPr>
        <w:t>biertas</w:t>
      </w:r>
      <w:r w:rsidR="00685F3B">
        <w:rPr>
          <w:rFonts w:ascii="Arial Narrow" w:hAnsi="Arial Narrow"/>
        </w:rPr>
        <w:t xml:space="preserve">, </w:t>
      </w:r>
      <w:r w:rsidR="00086B7A">
        <w:rPr>
          <w:rFonts w:ascii="Arial Narrow" w:hAnsi="Arial Narrow"/>
        </w:rPr>
        <w:t xml:space="preserve">dijo </w:t>
      </w:r>
      <w:r>
        <w:rPr>
          <w:rFonts w:ascii="Arial Narrow" w:hAnsi="Arial Narrow"/>
        </w:rPr>
        <w:t xml:space="preserve">que </w:t>
      </w:r>
      <w:r w:rsidR="00685F3B">
        <w:rPr>
          <w:rFonts w:ascii="Arial Narrow" w:hAnsi="Arial Narrow"/>
        </w:rPr>
        <w:t xml:space="preserve">es uno de los temas centrales del CPS, </w:t>
      </w:r>
      <w:r w:rsidR="00B72A75">
        <w:rPr>
          <w:rFonts w:ascii="Arial Narrow" w:hAnsi="Arial Narrow"/>
        </w:rPr>
        <w:t xml:space="preserve">y que </w:t>
      </w:r>
      <w:r w:rsidR="00685F3B">
        <w:rPr>
          <w:rFonts w:ascii="Arial Narrow" w:hAnsi="Arial Narrow"/>
        </w:rPr>
        <w:t>después de haber actualizado el libro blanco</w:t>
      </w:r>
      <w:r w:rsidR="00B72A75">
        <w:rPr>
          <w:rFonts w:ascii="Arial Narrow" w:hAnsi="Arial Narrow"/>
        </w:rPr>
        <w:t xml:space="preserve">, propondrá </w:t>
      </w:r>
      <w:r w:rsidR="00154D6A">
        <w:rPr>
          <w:rFonts w:ascii="Arial Narrow" w:hAnsi="Arial Narrow"/>
        </w:rPr>
        <w:t xml:space="preserve">una edición de mucho más alcance, que no solamente sea de los casos de </w:t>
      </w:r>
      <w:r w:rsidR="00B72A75">
        <w:rPr>
          <w:rFonts w:ascii="Arial Narrow" w:hAnsi="Arial Narrow"/>
        </w:rPr>
        <w:t>J</w:t>
      </w:r>
      <w:r w:rsidR="00154D6A">
        <w:rPr>
          <w:rFonts w:ascii="Arial Narrow" w:hAnsi="Arial Narrow"/>
        </w:rPr>
        <w:t xml:space="preserve">alisco, sino identificar otros casos de éxito </w:t>
      </w:r>
      <w:r w:rsidR="00B72A75">
        <w:rPr>
          <w:rFonts w:ascii="Arial Narrow" w:hAnsi="Arial Narrow"/>
        </w:rPr>
        <w:t>a</w:t>
      </w:r>
      <w:r w:rsidR="00154D6A">
        <w:rPr>
          <w:rFonts w:ascii="Arial Narrow" w:hAnsi="Arial Narrow"/>
        </w:rPr>
        <w:t xml:space="preserve"> nivel nacional y subnacional que pudieran aportar elementos para diseñar un mecanismo</w:t>
      </w:r>
      <w:r w:rsidR="00AD69F6">
        <w:rPr>
          <w:rFonts w:ascii="Arial Narrow" w:hAnsi="Arial Narrow"/>
        </w:rPr>
        <w:t>, un proceso más completo</w:t>
      </w:r>
      <w:r w:rsidR="00B72A75">
        <w:rPr>
          <w:rFonts w:ascii="Arial Narrow" w:hAnsi="Arial Narrow"/>
        </w:rPr>
        <w:t>,</w:t>
      </w:r>
      <w:r w:rsidR="00AD69F6">
        <w:rPr>
          <w:rFonts w:ascii="Arial Narrow" w:hAnsi="Arial Narrow"/>
        </w:rPr>
        <w:t xml:space="preserve"> que incluya todo tipo de variantes en las </w:t>
      </w:r>
      <w:r w:rsidR="00D22D89">
        <w:rPr>
          <w:rFonts w:ascii="Arial Narrow" w:hAnsi="Arial Narrow"/>
        </w:rPr>
        <w:t>designaciones</w:t>
      </w:r>
      <w:r w:rsidR="00AD69F6">
        <w:rPr>
          <w:rFonts w:ascii="Arial Narrow" w:hAnsi="Arial Narrow"/>
        </w:rPr>
        <w:t xml:space="preserve"> </w:t>
      </w:r>
      <w:r w:rsidR="00D22D89">
        <w:rPr>
          <w:rFonts w:ascii="Arial Narrow" w:hAnsi="Arial Narrow"/>
        </w:rPr>
        <w:t>públicas</w:t>
      </w:r>
      <w:r w:rsidR="00AD69F6">
        <w:rPr>
          <w:rFonts w:ascii="Arial Narrow" w:hAnsi="Arial Narrow"/>
        </w:rPr>
        <w:t xml:space="preserve">, </w:t>
      </w:r>
      <w:r w:rsidR="00B72A75">
        <w:rPr>
          <w:rFonts w:ascii="Arial Narrow" w:hAnsi="Arial Narrow"/>
        </w:rPr>
        <w:t xml:space="preserve">por lo que dijo, que le parece pertinente </w:t>
      </w:r>
      <w:r w:rsidR="00AD69F6">
        <w:rPr>
          <w:rFonts w:ascii="Arial Narrow" w:hAnsi="Arial Narrow"/>
        </w:rPr>
        <w:t>armar una RED de posibles colaboradores dentro y fuera de los CPS.</w:t>
      </w:r>
      <w:r w:rsidR="00B72A75">
        <w:rPr>
          <w:rFonts w:ascii="Arial Narrow" w:hAnsi="Arial Narrow"/>
        </w:rPr>
        <w:t xml:space="preserve"> </w:t>
      </w:r>
      <w:r w:rsidR="00AD69F6">
        <w:rPr>
          <w:rFonts w:ascii="Arial Narrow" w:hAnsi="Arial Narrow"/>
        </w:rPr>
        <w:t xml:space="preserve"> </w:t>
      </w:r>
      <w:r w:rsidR="00086B7A">
        <w:rPr>
          <w:rFonts w:ascii="Arial Narrow" w:hAnsi="Arial Narrow"/>
        </w:rPr>
        <w:t>Señaló</w:t>
      </w:r>
      <w:r w:rsidR="00AD69F6">
        <w:rPr>
          <w:rFonts w:ascii="Arial Narrow" w:hAnsi="Arial Narrow"/>
        </w:rPr>
        <w:t xml:space="preserve"> que le gustaría continuar en esa misma línea</w:t>
      </w:r>
      <w:r w:rsidR="00B72A75">
        <w:rPr>
          <w:rFonts w:ascii="Arial Narrow" w:hAnsi="Arial Narrow"/>
        </w:rPr>
        <w:t>,</w:t>
      </w:r>
      <w:r w:rsidR="00AD69F6">
        <w:rPr>
          <w:rFonts w:ascii="Arial Narrow" w:hAnsi="Arial Narrow"/>
        </w:rPr>
        <w:t xml:space="preserve"> que va desde la iniciativa </w:t>
      </w:r>
      <w:r w:rsidR="00086B7A">
        <w:rPr>
          <w:rFonts w:ascii="Arial Narrow" w:hAnsi="Arial Narrow"/>
        </w:rPr>
        <w:t>de</w:t>
      </w:r>
      <w:r w:rsidR="00AD69F6">
        <w:rPr>
          <w:rFonts w:ascii="Arial Narrow" w:hAnsi="Arial Narrow"/>
        </w:rPr>
        <w:t xml:space="preserve"> reforma </w:t>
      </w:r>
      <w:r w:rsidR="003F1B90">
        <w:rPr>
          <w:rFonts w:ascii="Arial Narrow" w:hAnsi="Arial Narrow"/>
        </w:rPr>
        <w:t xml:space="preserve">para una </w:t>
      </w:r>
      <w:r w:rsidR="00B72A75">
        <w:rPr>
          <w:rFonts w:ascii="Arial Narrow" w:hAnsi="Arial Narrow"/>
        </w:rPr>
        <w:t>L</w:t>
      </w:r>
      <w:r w:rsidR="003F1B90">
        <w:rPr>
          <w:rFonts w:ascii="Arial Narrow" w:hAnsi="Arial Narrow"/>
        </w:rPr>
        <w:t xml:space="preserve">ey </w:t>
      </w:r>
      <w:r w:rsidR="00B72A75">
        <w:rPr>
          <w:rFonts w:ascii="Arial Narrow" w:hAnsi="Arial Narrow"/>
        </w:rPr>
        <w:t>E</w:t>
      </w:r>
      <w:r w:rsidR="003F1B90">
        <w:rPr>
          <w:rFonts w:ascii="Arial Narrow" w:hAnsi="Arial Narrow"/>
        </w:rPr>
        <w:t>statal</w:t>
      </w:r>
      <w:r w:rsidR="00B72A75">
        <w:rPr>
          <w:rFonts w:ascii="Arial Narrow" w:hAnsi="Arial Narrow"/>
        </w:rPr>
        <w:t>,</w:t>
      </w:r>
      <w:r w:rsidR="003F1B90">
        <w:rPr>
          <w:rFonts w:ascii="Arial Narrow" w:hAnsi="Arial Narrow"/>
        </w:rPr>
        <w:t xml:space="preserve"> hasta una </w:t>
      </w:r>
      <w:r w:rsidR="00B72A75">
        <w:rPr>
          <w:rFonts w:ascii="Arial Narrow" w:hAnsi="Arial Narrow"/>
        </w:rPr>
        <w:t>RED</w:t>
      </w:r>
      <w:r w:rsidR="00154D6A">
        <w:rPr>
          <w:rFonts w:ascii="Arial Narrow" w:hAnsi="Arial Narrow"/>
        </w:rPr>
        <w:t xml:space="preserve"> </w:t>
      </w:r>
      <w:r w:rsidR="00987A45">
        <w:rPr>
          <w:rFonts w:ascii="Arial Narrow" w:hAnsi="Arial Narrow"/>
        </w:rPr>
        <w:t>de vigilancia nacional para todos los procesos que se llevan a cabo a nivel estatal y federal</w:t>
      </w:r>
      <w:r w:rsidR="00D22D89">
        <w:rPr>
          <w:rFonts w:ascii="Arial Narrow" w:hAnsi="Arial Narrow"/>
        </w:rPr>
        <w:t xml:space="preserve">. </w:t>
      </w:r>
      <w:r w:rsidR="00137757">
        <w:rPr>
          <w:rFonts w:ascii="Arial Narrow" w:eastAsia="Calibri" w:hAnsi="Arial Narrow" w:cstheme="majorHAnsi"/>
          <w:b/>
        </w:rPr>
        <w:t>2</w:t>
      </w:r>
      <w:r w:rsidR="00137757" w:rsidRPr="00026A3C">
        <w:rPr>
          <w:rFonts w:ascii="Arial Narrow" w:eastAsia="Calibri" w:hAnsi="Arial Narrow" w:cstheme="majorHAnsi"/>
          <w:b/>
        </w:rPr>
        <w:t>) Respecto al Diplomado en Análisis y Control de la Corrupción</w:t>
      </w:r>
      <w:r w:rsidR="00137757">
        <w:rPr>
          <w:rFonts w:ascii="Arial Narrow" w:eastAsia="Calibri" w:hAnsi="Arial Narrow" w:cstheme="majorHAnsi"/>
          <w:b/>
        </w:rPr>
        <w:t xml:space="preserve">, </w:t>
      </w:r>
      <w:r w:rsidR="00137757">
        <w:rPr>
          <w:rFonts w:ascii="Arial Narrow" w:hAnsi="Arial Narrow"/>
        </w:rPr>
        <w:t xml:space="preserve">informó que es un proyecto vigente, </w:t>
      </w:r>
      <w:r w:rsidR="00504AB3">
        <w:rPr>
          <w:rFonts w:ascii="Arial Narrow" w:hAnsi="Arial Narrow"/>
        </w:rPr>
        <w:t xml:space="preserve">que va en una tercera parte de su duración, que fue de octubre a diciembre y faltaría de enero a mayo, el cual tiene 70 estudiantes de toda la </w:t>
      </w:r>
      <w:r w:rsidR="00545B98">
        <w:rPr>
          <w:rFonts w:ascii="Arial Narrow" w:hAnsi="Arial Narrow"/>
        </w:rPr>
        <w:t>república</w:t>
      </w:r>
      <w:r w:rsidR="00504AB3">
        <w:rPr>
          <w:rFonts w:ascii="Arial Narrow" w:hAnsi="Arial Narrow"/>
        </w:rPr>
        <w:t>,</w:t>
      </w:r>
      <w:r w:rsidR="00137757">
        <w:rPr>
          <w:rFonts w:ascii="Arial Narrow" w:hAnsi="Arial Narrow"/>
        </w:rPr>
        <w:t xml:space="preserve"> y consideró </w:t>
      </w:r>
      <w:r w:rsidR="00545B98">
        <w:rPr>
          <w:rFonts w:ascii="Arial Narrow" w:hAnsi="Arial Narrow"/>
        </w:rPr>
        <w:t xml:space="preserve">necesario pensar en otros esquemas de capacitación y formación ciudadana. </w:t>
      </w:r>
      <w:r w:rsidR="00137757">
        <w:rPr>
          <w:rFonts w:ascii="Arial Narrow" w:hAnsi="Arial Narrow"/>
        </w:rPr>
        <w:t xml:space="preserve">Cerró su intervención diciendo que </w:t>
      </w:r>
      <w:r w:rsidR="00545B98">
        <w:rPr>
          <w:rFonts w:ascii="Arial Narrow" w:hAnsi="Arial Narrow"/>
        </w:rPr>
        <w:t xml:space="preserve">hay </w:t>
      </w:r>
      <w:r w:rsidR="00137757">
        <w:rPr>
          <w:rFonts w:ascii="Arial Narrow" w:hAnsi="Arial Narrow"/>
        </w:rPr>
        <w:t>un</w:t>
      </w:r>
      <w:r w:rsidR="00545B98">
        <w:rPr>
          <w:rFonts w:ascii="Arial Narrow" w:hAnsi="Arial Narrow"/>
        </w:rPr>
        <w:t xml:space="preserve"> par de proyectos más que está analizando para presentarlos el próximo mes </w:t>
      </w:r>
      <w:r w:rsidR="00137757">
        <w:rPr>
          <w:rFonts w:ascii="Arial Narrow" w:hAnsi="Arial Narrow"/>
        </w:rPr>
        <w:t>para</w:t>
      </w:r>
      <w:r w:rsidR="00545B98">
        <w:rPr>
          <w:rFonts w:ascii="Arial Narrow" w:hAnsi="Arial Narrow"/>
        </w:rPr>
        <w:t xml:space="preserve"> el </w:t>
      </w:r>
      <w:r w:rsidR="00137757">
        <w:rPr>
          <w:rFonts w:ascii="Arial Narrow" w:hAnsi="Arial Narrow"/>
        </w:rPr>
        <w:t>P</w:t>
      </w:r>
      <w:r w:rsidR="00545B98">
        <w:rPr>
          <w:rFonts w:ascii="Arial Narrow" w:hAnsi="Arial Narrow"/>
        </w:rPr>
        <w:t xml:space="preserve">lan de </w:t>
      </w:r>
      <w:r w:rsidR="00137757">
        <w:rPr>
          <w:rFonts w:ascii="Arial Narrow" w:hAnsi="Arial Narrow"/>
        </w:rPr>
        <w:t>T</w:t>
      </w:r>
      <w:r w:rsidR="00545B98">
        <w:rPr>
          <w:rFonts w:ascii="Arial Narrow" w:hAnsi="Arial Narrow"/>
        </w:rPr>
        <w:t xml:space="preserve">rabajo 2022. </w:t>
      </w:r>
      <w:r w:rsidR="00597E1B">
        <w:rPr>
          <w:rFonts w:ascii="Arial Narrow" w:hAnsi="Arial Narrow"/>
        </w:rPr>
        <w:t xml:space="preserve"> </w:t>
      </w:r>
    </w:p>
    <w:p w14:paraId="13CE5965" w14:textId="175024FE" w:rsidR="00313A49" w:rsidRDefault="00313A49" w:rsidP="006004F0">
      <w:pPr>
        <w:jc w:val="both"/>
        <w:rPr>
          <w:rFonts w:ascii="Arial Narrow" w:hAnsi="Arial Narrow"/>
        </w:rPr>
      </w:pPr>
    </w:p>
    <w:p w14:paraId="4B31CC7D" w14:textId="37242F1F" w:rsidR="000D15BD" w:rsidRDefault="00C83F40" w:rsidP="006004F0">
      <w:pPr>
        <w:jc w:val="both"/>
        <w:rPr>
          <w:rFonts w:ascii="Arial Narrow" w:hAnsi="Arial Narrow"/>
        </w:rPr>
      </w:pPr>
      <w:r>
        <w:rPr>
          <w:rFonts w:ascii="Arial Narrow" w:hAnsi="Arial Narrow"/>
        </w:rPr>
        <w:t>Mtro. Pedro Vicente Viveros Re</w:t>
      </w:r>
      <w:r w:rsidR="00E865B5">
        <w:rPr>
          <w:rFonts w:ascii="Arial Narrow" w:hAnsi="Arial Narrow"/>
        </w:rPr>
        <w:t>yes,</w:t>
      </w:r>
      <w:r w:rsidR="00E865B5">
        <w:rPr>
          <w:rFonts w:ascii="Arial Narrow" w:eastAsia="Calibri" w:hAnsi="Arial Narrow" w:cstheme="majorHAnsi"/>
          <w:bCs/>
        </w:rPr>
        <w:t xml:space="preserve"> informó sobre dos proyectos que seguirán a su cargo: </w:t>
      </w:r>
      <w:r w:rsidR="00E865B5" w:rsidRPr="00D47FF3">
        <w:rPr>
          <w:rFonts w:ascii="Arial Narrow" w:eastAsia="Calibri" w:hAnsi="Arial Narrow" w:cstheme="majorHAnsi"/>
          <w:b/>
        </w:rPr>
        <w:t xml:space="preserve">1) En el tema de </w:t>
      </w:r>
      <w:r w:rsidR="00E865B5">
        <w:rPr>
          <w:rFonts w:ascii="Arial Narrow" w:eastAsia="Calibri" w:hAnsi="Arial Narrow" w:cstheme="majorHAnsi"/>
          <w:b/>
        </w:rPr>
        <w:t xml:space="preserve">la metodología </w:t>
      </w:r>
      <w:r w:rsidR="00E865B5" w:rsidRPr="00E758CA">
        <w:rPr>
          <w:rFonts w:ascii="Arial Narrow" w:eastAsia="Calibri" w:hAnsi="Arial Narrow" w:cstheme="majorHAnsi"/>
          <w:b/>
        </w:rPr>
        <w:t>para el Seguimiento de Evolución Patrimonial de los Servidores Públicos,</w:t>
      </w:r>
      <w:r w:rsidR="00E865B5">
        <w:rPr>
          <w:rFonts w:ascii="Arial Narrow" w:eastAsia="Calibri" w:hAnsi="Arial Narrow" w:cstheme="majorHAnsi"/>
          <w:b/>
          <w:i/>
          <w:iCs/>
        </w:rPr>
        <w:t xml:space="preserve"> </w:t>
      </w:r>
      <w:r w:rsidR="00E865B5" w:rsidRPr="00E865B5">
        <w:rPr>
          <w:rFonts w:ascii="Arial Narrow" w:eastAsia="Calibri" w:hAnsi="Arial Narrow" w:cstheme="majorHAnsi"/>
          <w:bCs/>
        </w:rPr>
        <w:t xml:space="preserve">dijo que </w:t>
      </w:r>
      <w:r w:rsidR="00E865B5">
        <w:rPr>
          <w:rFonts w:ascii="Arial Narrow" w:hAnsi="Arial Narrow"/>
          <w:bCs/>
        </w:rPr>
        <w:t>ya se tienen</w:t>
      </w:r>
      <w:r w:rsidR="00AE7357">
        <w:rPr>
          <w:rFonts w:ascii="Arial Narrow" w:hAnsi="Arial Narrow"/>
        </w:rPr>
        <w:t xml:space="preserve"> algunas pre conclusiones que ser</w:t>
      </w:r>
      <w:r w:rsidR="003601CE">
        <w:rPr>
          <w:rFonts w:ascii="Arial Narrow" w:hAnsi="Arial Narrow"/>
        </w:rPr>
        <w:t>án</w:t>
      </w:r>
      <w:r w:rsidR="00AE7357">
        <w:rPr>
          <w:rFonts w:ascii="Arial Narrow" w:hAnsi="Arial Narrow"/>
        </w:rPr>
        <w:t xml:space="preserve"> ofic</w:t>
      </w:r>
      <w:r w:rsidR="003601CE">
        <w:rPr>
          <w:rFonts w:ascii="Arial Narrow" w:hAnsi="Arial Narrow"/>
        </w:rPr>
        <w:t>i</w:t>
      </w:r>
      <w:r w:rsidR="00AE7357">
        <w:rPr>
          <w:rFonts w:ascii="Arial Narrow" w:hAnsi="Arial Narrow"/>
        </w:rPr>
        <w:t>a</w:t>
      </w:r>
      <w:r w:rsidR="003601CE">
        <w:rPr>
          <w:rFonts w:ascii="Arial Narrow" w:hAnsi="Arial Narrow"/>
        </w:rPr>
        <w:t>l</w:t>
      </w:r>
      <w:r w:rsidR="00AE7357">
        <w:rPr>
          <w:rFonts w:ascii="Arial Narrow" w:hAnsi="Arial Narrow"/>
        </w:rPr>
        <w:t xml:space="preserve">es el año entrante, </w:t>
      </w:r>
      <w:r w:rsidR="003601CE">
        <w:rPr>
          <w:rFonts w:ascii="Arial Narrow" w:hAnsi="Arial Narrow"/>
        </w:rPr>
        <w:t xml:space="preserve">y adelantó </w:t>
      </w:r>
      <w:r w:rsidR="00AE7357">
        <w:rPr>
          <w:rFonts w:ascii="Arial Narrow" w:hAnsi="Arial Narrow"/>
        </w:rPr>
        <w:t xml:space="preserve">que </w:t>
      </w:r>
      <w:r w:rsidR="003601CE">
        <w:rPr>
          <w:rFonts w:ascii="Arial Narrow" w:hAnsi="Arial Narrow"/>
        </w:rPr>
        <w:t>hará</w:t>
      </w:r>
      <w:r w:rsidR="00A8279C">
        <w:rPr>
          <w:rFonts w:ascii="Arial Narrow" w:hAnsi="Arial Narrow"/>
        </w:rPr>
        <w:t xml:space="preserve"> la propuesta junto con la </w:t>
      </w:r>
      <w:r w:rsidR="003601CE">
        <w:rPr>
          <w:rFonts w:ascii="Arial Narrow" w:hAnsi="Arial Narrow"/>
        </w:rPr>
        <w:t>A</w:t>
      </w:r>
      <w:r w:rsidR="00A8279C">
        <w:rPr>
          <w:rFonts w:ascii="Arial Narrow" w:hAnsi="Arial Narrow"/>
        </w:rPr>
        <w:t xml:space="preserve">uditoría del </w:t>
      </w:r>
      <w:r w:rsidR="003601CE">
        <w:rPr>
          <w:rFonts w:ascii="Arial Narrow" w:hAnsi="Arial Narrow"/>
        </w:rPr>
        <w:t>E</w:t>
      </w:r>
      <w:r w:rsidR="00A8279C">
        <w:rPr>
          <w:rFonts w:ascii="Arial Narrow" w:hAnsi="Arial Narrow"/>
        </w:rPr>
        <w:t>stado y la organización de contralores del país</w:t>
      </w:r>
      <w:r w:rsidR="003601CE">
        <w:rPr>
          <w:rFonts w:ascii="Arial Narrow" w:hAnsi="Arial Narrow"/>
        </w:rPr>
        <w:t>,</w:t>
      </w:r>
      <w:r w:rsidR="00A8279C">
        <w:rPr>
          <w:rFonts w:ascii="Arial Narrow" w:hAnsi="Arial Narrow"/>
        </w:rPr>
        <w:t xml:space="preserve"> para algunas modificaciones necesarias</w:t>
      </w:r>
      <w:r w:rsidR="003601CE">
        <w:rPr>
          <w:rFonts w:ascii="Arial Narrow" w:hAnsi="Arial Narrow"/>
        </w:rPr>
        <w:t xml:space="preserve"> en </w:t>
      </w:r>
      <w:r w:rsidR="00A8279C">
        <w:rPr>
          <w:rFonts w:ascii="Arial Narrow" w:hAnsi="Arial Narrow"/>
        </w:rPr>
        <w:t>los formatos de declaraciones patrimoniales</w:t>
      </w:r>
      <w:r w:rsidR="003601CE">
        <w:rPr>
          <w:rFonts w:ascii="Arial Narrow" w:hAnsi="Arial Narrow"/>
        </w:rPr>
        <w:t>,</w:t>
      </w:r>
      <w:r w:rsidR="00A8279C">
        <w:rPr>
          <w:rFonts w:ascii="Arial Narrow" w:hAnsi="Arial Narrow"/>
        </w:rPr>
        <w:t xml:space="preserve"> </w:t>
      </w:r>
      <w:r w:rsidR="00E758CA">
        <w:rPr>
          <w:rFonts w:ascii="Arial Narrow" w:hAnsi="Arial Narrow"/>
        </w:rPr>
        <w:t>con el objetivo</w:t>
      </w:r>
      <w:r w:rsidR="003601CE">
        <w:rPr>
          <w:rFonts w:ascii="Arial Narrow" w:hAnsi="Arial Narrow"/>
        </w:rPr>
        <w:t xml:space="preserve"> </w:t>
      </w:r>
      <w:r w:rsidR="00E758CA">
        <w:rPr>
          <w:rFonts w:ascii="Arial Narrow" w:hAnsi="Arial Narrow"/>
        </w:rPr>
        <w:t xml:space="preserve">de </w:t>
      </w:r>
      <w:r w:rsidR="00A8279C">
        <w:rPr>
          <w:rFonts w:ascii="Arial Narrow" w:hAnsi="Arial Narrow"/>
        </w:rPr>
        <w:t>poder realizar una metodología consistente</w:t>
      </w:r>
      <w:r w:rsidR="003601CE">
        <w:rPr>
          <w:rFonts w:ascii="Arial Narrow" w:hAnsi="Arial Narrow"/>
        </w:rPr>
        <w:t>. Dijo que el</w:t>
      </w:r>
      <w:r w:rsidR="00A8279C">
        <w:rPr>
          <w:rFonts w:ascii="Arial Narrow" w:hAnsi="Arial Narrow"/>
        </w:rPr>
        <w:t xml:space="preserve"> proyecto se trabaja </w:t>
      </w:r>
      <w:r w:rsidR="003601CE">
        <w:rPr>
          <w:rFonts w:ascii="Arial Narrow" w:hAnsi="Arial Narrow"/>
        </w:rPr>
        <w:t>en coordinación con</w:t>
      </w:r>
      <w:r w:rsidR="00A8279C">
        <w:rPr>
          <w:rFonts w:ascii="Arial Narrow" w:hAnsi="Arial Narrow"/>
        </w:rPr>
        <w:t xml:space="preserve"> Jalisco cómo Vamos y la Contraloría del Estado</w:t>
      </w:r>
      <w:r w:rsidR="003601CE">
        <w:rPr>
          <w:rFonts w:ascii="Arial Narrow" w:hAnsi="Arial Narrow"/>
        </w:rPr>
        <w:t xml:space="preserve"> y que recientemente se sumó la Lic. Neyra Godoy, donde esperan que el </w:t>
      </w:r>
      <w:r w:rsidR="008C59F0">
        <w:rPr>
          <w:rFonts w:ascii="Arial Narrow" w:hAnsi="Arial Narrow"/>
        </w:rPr>
        <w:t>primer trimestre del año se p</w:t>
      </w:r>
      <w:r w:rsidR="00E758CA">
        <w:rPr>
          <w:rFonts w:ascii="Arial Narrow" w:hAnsi="Arial Narrow"/>
        </w:rPr>
        <w:t>uedan</w:t>
      </w:r>
      <w:r w:rsidR="008C59F0">
        <w:rPr>
          <w:rFonts w:ascii="Arial Narrow" w:hAnsi="Arial Narrow"/>
        </w:rPr>
        <w:t xml:space="preserve"> entregar resultados de este proyecto.</w:t>
      </w:r>
      <w:r w:rsidR="00A8279C">
        <w:rPr>
          <w:rFonts w:ascii="Arial Narrow" w:hAnsi="Arial Narrow"/>
        </w:rPr>
        <w:t xml:space="preserve"> </w:t>
      </w:r>
      <w:r w:rsidR="003601CE" w:rsidRPr="00D47FF3">
        <w:rPr>
          <w:rFonts w:ascii="Arial Narrow" w:eastAsia="Calibri" w:hAnsi="Arial Narrow" w:cstheme="majorHAnsi"/>
          <w:b/>
        </w:rPr>
        <w:t xml:space="preserve">2) En el tema </w:t>
      </w:r>
      <w:r w:rsidR="003601CE" w:rsidRPr="00E758CA">
        <w:rPr>
          <w:rFonts w:ascii="Arial Narrow" w:eastAsia="Calibri" w:hAnsi="Arial Narrow" w:cstheme="majorHAnsi"/>
          <w:b/>
        </w:rPr>
        <w:t>de la intervención educativa para fomentar la integridad</w:t>
      </w:r>
      <w:r w:rsidR="003601CE" w:rsidRPr="00D47FF3">
        <w:rPr>
          <w:rFonts w:ascii="Arial Narrow" w:eastAsia="Calibri" w:hAnsi="Arial Narrow" w:cstheme="majorHAnsi"/>
          <w:b/>
        </w:rPr>
        <w:t>,</w:t>
      </w:r>
      <w:r w:rsidR="003601CE">
        <w:rPr>
          <w:rFonts w:ascii="Arial Narrow" w:eastAsia="Calibri" w:hAnsi="Arial Narrow" w:cstheme="majorHAnsi"/>
          <w:b/>
        </w:rPr>
        <w:t xml:space="preserve"> </w:t>
      </w:r>
      <w:r w:rsidR="003601CE" w:rsidRPr="003601CE">
        <w:rPr>
          <w:rFonts w:ascii="Arial Narrow" w:eastAsia="Calibri" w:hAnsi="Arial Narrow" w:cstheme="majorHAnsi"/>
          <w:bCs/>
        </w:rPr>
        <w:t xml:space="preserve">informó que este proyecto es </w:t>
      </w:r>
      <w:r w:rsidR="003601CE">
        <w:rPr>
          <w:rFonts w:ascii="Arial Narrow" w:eastAsia="Calibri" w:hAnsi="Arial Narrow" w:cstheme="majorHAnsi"/>
          <w:bCs/>
        </w:rPr>
        <w:t xml:space="preserve">de mayor </w:t>
      </w:r>
      <w:r w:rsidR="00502694">
        <w:rPr>
          <w:rFonts w:ascii="Arial Narrow" w:hAnsi="Arial Narrow"/>
        </w:rPr>
        <w:t xml:space="preserve">alcance, </w:t>
      </w:r>
      <w:r w:rsidR="003601CE">
        <w:rPr>
          <w:rFonts w:ascii="Arial Narrow" w:hAnsi="Arial Narrow"/>
        </w:rPr>
        <w:t>y que</w:t>
      </w:r>
      <w:r w:rsidR="00E758CA">
        <w:rPr>
          <w:rFonts w:ascii="Arial Narrow" w:hAnsi="Arial Narrow"/>
        </w:rPr>
        <w:t>,</w:t>
      </w:r>
      <w:r w:rsidR="003601CE">
        <w:rPr>
          <w:rFonts w:ascii="Arial Narrow" w:hAnsi="Arial Narrow"/>
        </w:rPr>
        <w:t xml:space="preserve"> aunque el avance ha sido más lento </w:t>
      </w:r>
      <w:r w:rsidR="00FA32A0">
        <w:rPr>
          <w:rFonts w:ascii="Arial Narrow" w:hAnsi="Arial Narrow"/>
        </w:rPr>
        <w:t xml:space="preserve">debido a la complejidad de los actores involucrados </w:t>
      </w:r>
      <w:r w:rsidR="00FA54CC">
        <w:rPr>
          <w:rFonts w:ascii="Arial Narrow" w:hAnsi="Arial Narrow"/>
        </w:rPr>
        <w:t xml:space="preserve">para la construcción de este esquema, </w:t>
      </w:r>
      <w:r w:rsidR="003601CE">
        <w:rPr>
          <w:rFonts w:ascii="Arial Narrow" w:hAnsi="Arial Narrow"/>
        </w:rPr>
        <w:t>se espera que</w:t>
      </w:r>
      <w:r w:rsidR="00985073">
        <w:rPr>
          <w:rFonts w:ascii="Arial Narrow" w:hAnsi="Arial Narrow"/>
        </w:rPr>
        <w:t>,</w:t>
      </w:r>
      <w:r w:rsidR="003601CE">
        <w:rPr>
          <w:rFonts w:ascii="Arial Narrow" w:hAnsi="Arial Narrow"/>
        </w:rPr>
        <w:t xml:space="preserve"> para </w:t>
      </w:r>
      <w:r w:rsidR="00FA54CC">
        <w:rPr>
          <w:rFonts w:ascii="Arial Narrow" w:hAnsi="Arial Narrow"/>
        </w:rPr>
        <w:t>el primer trimestre del año, se pueda tener al menos los documentos jurídicos firmados de los colaboradores voluntarios que están participando en este proyecto</w:t>
      </w:r>
      <w:r w:rsidR="00536F7C">
        <w:rPr>
          <w:rFonts w:ascii="Arial Narrow" w:hAnsi="Arial Narrow"/>
        </w:rPr>
        <w:t xml:space="preserve">, que hasta este momento ha sido de manera informal. </w:t>
      </w:r>
      <w:r w:rsidR="003601CE">
        <w:rPr>
          <w:rFonts w:ascii="Arial Narrow" w:hAnsi="Arial Narrow"/>
        </w:rPr>
        <w:t xml:space="preserve">Señaló que </w:t>
      </w:r>
      <w:r w:rsidR="001C474F">
        <w:rPr>
          <w:rFonts w:ascii="Arial Narrow" w:hAnsi="Arial Narrow"/>
        </w:rPr>
        <w:t xml:space="preserve">las expectativas </w:t>
      </w:r>
      <w:r w:rsidR="003601CE">
        <w:rPr>
          <w:rFonts w:ascii="Arial Narrow" w:hAnsi="Arial Narrow"/>
        </w:rPr>
        <w:t>que se tiene</w:t>
      </w:r>
      <w:r w:rsidR="00985073">
        <w:rPr>
          <w:rFonts w:ascii="Arial Narrow" w:hAnsi="Arial Narrow"/>
        </w:rPr>
        <w:t>n</w:t>
      </w:r>
      <w:r w:rsidR="003601CE">
        <w:rPr>
          <w:rFonts w:ascii="Arial Narrow" w:hAnsi="Arial Narrow"/>
        </w:rPr>
        <w:t xml:space="preserve"> para </w:t>
      </w:r>
      <w:r w:rsidR="00265407">
        <w:rPr>
          <w:rFonts w:ascii="Arial Narrow" w:hAnsi="Arial Narrow"/>
        </w:rPr>
        <w:t>el 2022</w:t>
      </w:r>
      <w:r w:rsidR="001C474F">
        <w:rPr>
          <w:rFonts w:ascii="Arial Narrow" w:hAnsi="Arial Narrow"/>
        </w:rPr>
        <w:t xml:space="preserve">, es que </w:t>
      </w:r>
      <w:r w:rsidR="003601CE">
        <w:rPr>
          <w:rFonts w:ascii="Arial Narrow" w:hAnsi="Arial Narrow"/>
        </w:rPr>
        <w:t>se puedan</w:t>
      </w:r>
      <w:r w:rsidR="001C474F">
        <w:rPr>
          <w:rFonts w:ascii="Arial Narrow" w:hAnsi="Arial Narrow"/>
        </w:rPr>
        <w:t xml:space="preserve"> tener los materiales realizados, y en septiembre que inicia el ciclo escolar, </w:t>
      </w:r>
      <w:r w:rsidR="003601CE">
        <w:rPr>
          <w:rFonts w:ascii="Arial Narrow" w:hAnsi="Arial Narrow"/>
        </w:rPr>
        <w:t>se realice</w:t>
      </w:r>
      <w:r w:rsidR="001C474F">
        <w:rPr>
          <w:rFonts w:ascii="Arial Narrow" w:hAnsi="Arial Narrow"/>
        </w:rPr>
        <w:t xml:space="preserve"> </w:t>
      </w:r>
      <w:r w:rsidR="003601CE">
        <w:rPr>
          <w:rFonts w:ascii="Arial Narrow" w:hAnsi="Arial Narrow"/>
        </w:rPr>
        <w:t>un</w:t>
      </w:r>
      <w:r w:rsidR="001C474F">
        <w:rPr>
          <w:rFonts w:ascii="Arial Narrow" w:hAnsi="Arial Narrow"/>
        </w:rPr>
        <w:t xml:space="preserve"> pilotaje en escuelas de educación básica del área metropolitana de Guadalajara</w:t>
      </w:r>
      <w:r w:rsidR="00265407">
        <w:rPr>
          <w:rFonts w:ascii="Arial Narrow" w:hAnsi="Arial Narrow"/>
        </w:rPr>
        <w:t>,</w:t>
      </w:r>
      <w:r w:rsidR="001C474F">
        <w:rPr>
          <w:rFonts w:ascii="Arial Narrow" w:hAnsi="Arial Narrow"/>
        </w:rPr>
        <w:t xml:space="preserve"> como en el resto de los municipios. </w:t>
      </w:r>
      <w:r w:rsidR="008C1718">
        <w:rPr>
          <w:rFonts w:ascii="Arial Narrow" w:hAnsi="Arial Narrow"/>
        </w:rPr>
        <w:t xml:space="preserve">Por otro lado, informó de un proyecto que comenzó en 2021, y se dará proyección en el 2022, </w:t>
      </w:r>
      <w:r w:rsidR="00265407">
        <w:rPr>
          <w:rFonts w:ascii="Arial Narrow" w:hAnsi="Arial Narrow"/>
        </w:rPr>
        <w:t>y se trata del d</w:t>
      </w:r>
      <w:r w:rsidR="008C1718">
        <w:rPr>
          <w:rFonts w:ascii="Arial Narrow" w:hAnsi="Arial Narrow"/>
        </w:rPr>
        <w:t xml:space="preserve">iplomado para los titulares de los </w:t>
      </w:r>
      <w:r w:rsidR="00265407">
        <w:rPr>
          <w:rFonts w:ascii="Arial Narrow" w:hAnsi="Arial Narrow"/>
        </w:rPr>
        <w:t>Ó</w:t>
      </w:r>
      <w:r w:rsidR="008C1718">
        <w:rPr>
          <w:rFonts w:ascii="Arial Narrow" w:hAnsi="Arial Narrow"/>
        </w:rPr>
        <w:t xml:space="preserve">rganos </w:t>
      </w:r>
      <w:r w:rsidR="00265407">
        <w:rPr>
          <w:rFonts w:ascii="Arial Narrow" w:hAnsi="Arial Narrow"/>
        </w:rPr>
        <w:t>I</w:t>
      </w:r>
      <w:r w:rsidR="008C1718">
        <w:rPr>
          <w:rFonts w:ascii="Arial Narrow" w:hAnsi="Arial Narrow"/>
        </w:rPr>
        <w:t xml:space="preserve">nternos de </w:t>
      </w:r>
      <w:r w:rsidR="00265407">
        <w:rPr>
          <w:rFonts w:ascii="Arial Narrow" w:hAnsi="Arial Narrow"/>
        </w:rPr>
        <w:t>C</w:t>
      </w:r>
      <w:r w:rsidR="008C1718">
        <w:rPr>
          <w:rFonts w:ascii="Arial Narrow" w:hAnsi="Arial Narrow"/>
        </w:rPr>
        <w:t xml:space="preserve">ontrol </w:t>
      </w:r>
      <w:r w:rsidR="00265407">
        <w:rPr>
          <w:rFonts w:ascii="Arial Narrow" w:hAnsi="Arial Narrow"/>
        </w:rPr>
        <w:t xml:space="preserve">(OIC) </w:t>
      </w:r>
      <w:r w:rsidR="008C1718">
        <w:rPr>
          <w:rFonts w:ascii="Arial Narrow" w:hAnsi="Arial Narrow"/>
        </w:rPr>
        <w:t xml:space="preserve">de los 125 municipios del estado de </w:t>
      </w:r>
      <w:r w:rsidR="00265407">
        <w:rPr>
          <w:rFonts w:ascii="Arial Narrow" w:hAnsi="Arial Narrow"/>
        </w:rPr>
        <w:t>J</w:t>
      </w:r>
      <w:r w:rsidR="008C1718">
        <w:rPr>
          <w:rFonts w:ascii="Arial Narrow" w:hAnsi="Arial Narrow"/>
        </w:rPr>
        <w:t xml:space="preserve">alisco, </w:t>
      </w:r>
      <w:r w:rsidR="008F7367">
        <w:rPr>
          <w:rFonts w:ascii="Arial Narrow" w:hAnsi="Arial Narrow"/>
        </w:rPr>
        <w:t xml:space="preserve">y de los 11 del estado de Quinta Roo, que camina de manera firme con las facultades </w:t>
      </w:r>
      <w:r w:rsidR="008F7367">
        <w:rPr>
          <w:rFonts w:ascii="Arial Narrow" w:hAnsi="Arial Narrow"/>
        </w:rPr>
        <w:lastRenderedPageBreak/>
        <w:t xml:space="preserve">del CPS, de la Contraloría del Estado </w:t>
      </w:r>
      <w:r w:rsidR="00106288">
        <w:rPr>
          <w:rFonts w:ascii="Arial Narrow" w:hAnsi="Arial Narrow"/>
        </w:rPr>
        <w:t>y de la Universidad de Guadalajara a través del Centro Universitario del Norte</w:t>
      </w:r>
      <w:r w:rsidR="00265407">
        <w:rPr>
          <w:rFonts w:ascii="Arial Narrow" w:hAnsi="Arial Narrow"/>
        </w:rPr>
        <w:t xml:space="preserve">, el cual </w:t>
      </w:r>
      <w:r w:rsidR="00106288">
        <w:rPr>
          <w:rFonts w:ascii="Arial Narrow" w:hAnsi="Arial Narrow"/>
        </w:rPr>
        <w:t>pretende comenzar a finales del mes de febrero</w:t>
      </w:r>
      <w:r w:rsidR="00265407">
        <w:rPr>
          <w:rFonts w:ascii="Arial Narrow" w:hAnsi="Arial Narrow"/>
        </w:rPr>
        <w:t>,</w:t>
      </w:r>
      <w:r w:rsidR="00106288">
        <w:rPr>
          <w:rFonts w:ascii="Arial Narrow" w:hAnsi="Arial Narrow"/>
        </w:rPr>
        <w:t xml:space="preserve"> con el objetivo de brindar capacitación y formación de competencias </w:t>
      </w:r>
      <w:r w:rsidR="00840295">
        <w:rPr>
          <w:rFonts w:ascii="Arial Narrow" w:hAnsi="Arial Narrow"/>
        </w:rPr>
        <w:t xml:space="preserve">a los OIC. </w:t>
      </w:r>
      <w:r w:rsidR="000F124D">
        <w:rPr>
          <w:rFonts w:ascii="Arial Narrow" w:hAnsi="Arial Narrow"/>
        </w:rPr>
        <w:t xml:space="preserve">Señaló que otro </w:t>
      </w:r>
      <w:r w:rsidR="00840295">
        <w:rPr>
          <w:rFonts w:ascii="Arial Narrow" w:hAnsi="Arial Narrow"/>
        </w:rPr>
        <w:t>proyecto que también se desarrollará en el 2022,</w:t>
      </w:r>
      <w:r w:rsidR="000F124D">
        <w:rPr>
          <w:rFonts w:ascii="Arial Narrow" w:hAnsi="Arial Narrow"/>
        </w:rPr>
        <w:t xml:space="preserve"> es referente a la</w:t>
      </w:r>
      <w:r w:rsidR="00840295">
        <w:rPr>
          <w:rFonts w:ascii="Arial Narrow" w:hAnsi="Arial Narrow"/>
        </w:rPr>
        <w:t xml:space="preserve"> </w:t>
      </w:r>
      <w:r w:rsidR="003F679A">
        <w:rPr>
          <w:rFonts w:ascii="Arial Narrow" w:hAnsi="Arial Narrow"/>
        </w:rPr>
        <w:t>especialidad de archivos y gestión documental virtual a nivel nacional que realizará la U</w:t>
      </w:r>
      <w:r w:rsidR="000F124D">
        <w:rPr>
          <w:rFonts w:ascii="Arial Narrow" w:hAnsi="Arial Narrow"/>
        </w:rPr>
        <w:t>niversidad</w:t>
      </w:r>
      <w:r w:rsidR="003F679A">
        <w:rPr>
          <w:rFonts w:ascii="Arial Narrow" w:hAnsi="Arial Narrow"/>
        </w:rPr>
        <w:t xml:space="preserve"> de G</w:t>
      </w:r>
      <w:r w:rsidR="000F124D">
        <w:rPr>
          <w:rFonts w:ascii="Arial Narrow" w:hAnsi="Arial Narrow"/>
        </w:rPr>
        <w:t>uadalajara, a través del</w:t>
      </w:r>
      <w:r w:rsidR="003F679A">
        <w:rPr>
          <w:rFonts w:ascii="Arial Narrow" w:hAnsi="Arial Narrow"/>
        </w:rPr>
        <w:t xml:space="preserve"> </w:t>
      </w:r>
      <w:r w:rsidR="000F124D">
        <w:rPr>
          <w:rFonts w:ascii="Arial Narrow" w:hAnsi="Arial Narrow"/>
        </w:rPr>
        <w:t>Centro Universitario</w:t>
      </w:r>
      <w:r w:rsidR="003F679A">
        <w:rPr>
          <w:rFonts w:ascii="Arial Narrow" w:hAnsi="Arial Narrow"/>
        </w:rPr>
        <w:t xml:space="preserve"> CU Norte</w:t>
      </w:r>
      <w:r w:rsidR="000F124D">
        <w:rPr>
          <w:rFonts w:ascii="Arial Narrow" w:hAnsi="Arial Narrow"/>
        </w:rPr>
        <w:t>,</w:t>
      </w:r>
      <w:r w:rsidR="003F679A">
        <w:rPr>
          <w:rFonts w:ascii="Arial Narrow" w:hAnsi="Arial Narrow"/>
        </w:rPr>
        <w:t xml:space="preserve"> con la colaboración del CPS, </w:t>
      </w:r>
      <w:r w:rsidR="000F124D">
        <w:rPr>
          <w:rFonts w:ascii="Arial Narrow" w:hAnsi="Arial Narrow"/>
        </w:rPr>
        <w:t xml:space="preserve">que es un instrumento </w:t>
      </w:r>
      <w:r w:rsidR="0025760C">
        <w:rPr>
          <w:rFonts w:ascii="Arial Narrow" w:hAnsi="Arial Narrow"/>
        </w:rPr>
        <w:t>de la transparencia y la rendición de cuentas</w:t>
      </w:r>
      <w:r w:rsidR="000F124D">
        <w:rPr>
          <w:rFonts w:ascii="Arial Narrow" w:hAnsi="Arial Narrow"/>
        </w:rPr>
        <w:t xml:space="preserve">, </w:t>
      </w:r>
      <w:r w:rsidR="00491F02">
        <w:rPr>
          <w:rFonts w:ascii="Arial Narrow" w:hAnsi="Arial Narrow"/>
        </w:rPr>
        <w:t xml:space="preserve">donde el objetivo es </w:t>
      </w:r>
      <w:r w:rsidR="0025760C">
        <w:rPr>
          <w:rFonts w:ascii="Arial Narrow" w:hAnsi="Arial Narrow"/>
        </w:rPr>
        <w:t>tener archivos que se puedan consultar</w:t>
      </w:r>
      <w:r w:rsidR="000D15BD">
        <w:rPr>
          <w:rFonts w:ascii="Arial Narrow" w:hAnsi="Arial Narrow"/>
        </w:rPr>
        <w:t xml:space="preserve">, </w:t>
      </w:r>
      <w:r w:rsidR="00491F02">
        <w:rPr>
          <w:rFonts w:ascii="Arial Narrow" w:hAnsi="Arial Narrow"/>
        </w:rPr>
        <w:t xml:space="preserve">es decir, que sean </w:t>
      </w:r>
      <w:r w:rsidR="000D15BD">
        <w:rPr>
          <w:rFonts w:ascii="Arial Narrow" w:hAnsi="Arial Narrow"/>
        </w:rPr>
        <w:t>eficientes</w:t>
      </w:r>
      <w:r w:rsidR="00985073">
        <w:rPr>
          <w:rFonts w:ascii="Arial Narrow" w:hAnsi="Arial Narrow"/>
        </w:rPr>
        <w:t>,</w:t>
      </w:r>
      <w:r w:rsidR="000D15BD">
        <w:rPr>
          <w:rFonts w:ascii="Arial Narrow" w:hAnsi="Arial Narrow"/>
        </w:rPr>
        <w:t xml:space="preserve"> y esta iniciativa aportará mucho a nivel nacional para la generación de personal con capacidades y competencias para lograr este objetivo que además esta establecido en la norma general y en la norma estatal desde un par de años. </w:t>
      </w:r>
    </w:p>
    <w:p w14:paraId="27E1303C" w14:textId="77777777" w:rsidR="000D15BD" w:rsidRDefault="000D15BD" w:rsidP="006004F0">
      <w:pPr>
        <w:jc w:val="both"/>
        <w:rPr>
          <w:rFonts w:ascii="Arial Narrow" w:hAnsi="Arial Narrow"/>
        </w:rPr>
      </w:pPr>
    </w:p>
    <w:p w14:paraId="78A7DA4B" w14:textId="235A8D0F" w:rsidR="00313A49" w:rsidRDefault="003933E8" w:rsidP="006004F0">
      <w:pPr>
        <w:jc w:val="both"/>
        <w:rPr>
          <w:rFonts w:ascii="Arial Narrow" w:hAnsi="Arial Narrow"/>
        </w:rPr>
      </w:pPr>
      <w:r>
        <w:rPr>
          <w:rFonts w:ascii="Arial Narrow" w:hAnsi="Arial Narrow"/>
        </w:rPr>
        <w:t xml:space="preserve">Lic. </w:t>
      </w:r>
      <w:r w:rsidR="000D15BD">
        <w:rPr>
          <w:rFonts w:ascii="Arial Narrow" w:hAnsi="Arial Narrow"/>
        </w:rPr>
        <w:t xml:space="preserve">Neyra </w:t>
      </w:r>
      <w:r>
        <w:rPr>
          <w:rFonts w:ascii="Arial Narrow" w:hAnsi="Arial Narrow"/>
        </w:rPr>
        <w:t xml:space="preserve">Josefa </w:t>
      </w:r>
      <w:r w:rsidR="000D15BD">
        <w:rPr>
          <w:rFonts w:ascii="Arial Narrow" w:hAnsi="Arial Narrow"/>
        </w:rPr>
        <w:t>Godoy</w:t>
      </w:r>
      <w:r>
        <w:rPr>
          <w:rFonts w:ascii="Arial Narrow" w:hAnsi="Arial Narrow"/>
        </w:rPr>
        <w:t xml:space="preserve"> Rodríguez, </w:t>
      </w:r>
      <w:r w:rsidR="00505FC8">
        <w:rPr>
          <w:rFonts w:ascii="Arial Narrow" w:hAnsi="Arial Narrow"/>
        </w:rPr>
        <w:t xml:space="preserve">informó sobre cuatro propuestas que espera se conviertan en proyectos para el Plan de Trabajo del CPS 2022, donde se trata de incidir de manera directa en el ámbito municipal: </w:t>
      </w:r>
      <w:r w:rsidR="00505FC8" w:rsidRPr="003933E8">
        <w:rPr>
          <w:rFonts w:ascii="Arial Narrow" w:hAnsi="Arial Narrow"/>
          <w:b/>
          <w:bCs/>
        </w:rPr>
        <w:t xml:space="preserve">1) </w:t>
      </w:r>
      <w:r w:rsidR="002533BA" w:rsidRPr="003933E8">
        <w:rPr>
          <w:rFonts w:ascii="Arial Narrow" w:hAnsi="Arial Narrow"/>
          <w:b/>
          <w:bCs/>
        </w:rPr>
        <w:t>Encuentro de Sistemas Locales Anticorrupción</w:t>
      </w:r>
      <w:r>
        <w:rPr>
          <w:rFonts w:ascii="Arial Narrow" w:hAnsi="Arial Narrow"/>
          <w:b/>
          <w:bCs/>
        </w:rPr>
        <w:t xml:space="preserve">, </w:t>
      </w:r>
      <w:r w:rsidRPr="00C8409C">
        <w:rPr>
          <w:rFonts w:ascii="Arial Narrow" w:hAnsi="Arial Narrow"/>
        </w:rPr>
        <w:t xml:space="preserve">donde el objetivo es </w:t>
      </w:r>
      <w:r>
        <w:rPr>
          <w:rFonts w:ascii="Arial Narrow" w:hAnsi="Arial Narrow"/>
        </w:rPr>
        <w:t>f</w:t>
      </w:r>
      <w:r w:rsidR="002533BA" w:rsidRPr="002533BA">
        <w:rPr>
          <w:rFonts w:ascii="Arial Narrow" w:hAnsi="Arial Narrow"/>
        </w:rPr>
        <w:t>omentar lazos de cooperación entre los Sistemas Locales Anticorrupción (</w:t>
      </w:r>
      <w:r w:rsidR="006F5DD9">
        <w:rPr>
          <w:rFonts w:ascii="Arial Narrow" w:hAnsi="Arial Narrow"/>
        </w:rPr>
        <w:t>e</w:t>
      </w:r>
      <w:r w:rsidR="002533BA" w:rsidRPr="002533BA">
        <w:rPr>
          <w:rFonts w:ascii="Arial Narrow" w:hAnsi="Arial Narrow"/>
        </w:rPr>
        <w:t xml:space="preserve">statales y </w:t>
      </w:r>
      <w:r w:rsidR="006F5DD9">
        <w:rPr>
          <w:rFonts w:ascii="Arial Narrow" w:hAnsi="Arial Narrow"/>
        </w:rPr>
        <w:t>m</w:t>
      </w:r>
      <w:r w:rsidR="002533BA" w:rsidRPr="002533BA">
        <w:rPr>
          <w:rFonts w:ascii="Arial Narrow" w:hAnsi="Arial Narrow"/>
        </w:rPr>
        <w:t>unicipales) para el intercambio de buenas prácticas orientadas a la prevención, detección y sanción de faltas administrativas y hechos que la ley señale como delitos en materia de corrupción</w:t>
      </w:r>
      <w:r w:rsidR="002533BA">
        <w:rPr>
          <w:rFonts w:ascii="Arial Narrow" w:hAnsi="Arial Narrow"/>
        </w:rPr>
        <w:t xml:space="preserve">. </w:t>
      </w:r>
      <w:r w:rsidR="002533BA" w:rsidRPr="003933E8">
        <w:rPr>
          <w:rFonts w:ascii="Arial Narrow" w:hAnsi="Arial Narrow"/>
          <w:b/>
          <w:bCs/>
        </w:rPr>
        <w:t>2) Apropiación de conocimiento local</w:t>
      </w:r>
      <w:r>
        <w:rPr>
          <w:rFonts w:ascii="Arial Narrow" w:hAnsi="Arial Narrow"/>
          <w:b/>
          <w:bCs/>
        </w:rPr>
        <w:t xml:space="preserve">, </w:t>
      </w:r>
      <w:r w:rsidRPr="006F5DD9">
        <w:rPr>
          <w:rFonts w:ascii="Arial Narrow" w:hAnsi="Arial Narrow"/>
        </w:rPr>
        <w:t>que</w:t>
      </w:r>
      <w:r w:rsidR="002533BA" w:rsidRPr="006F5DD9">
        <w:rPr>
          <w:rFonts w:ascii="Arial Narrow" w:hAnsi="Arial Narrow"/>
        </w:rPr>
        <w:t xml:space="preserve"> rec</w:t>
      </w:r>
      <w:r w:rsidR="002533BA" w:rsidRPr="002533BA">
        <w:rPr>
          <w:rFonts w:ascii="Arial Narrow" w:hAnsi="Arial Narrow"/>
        </w:rPr>
        <w:t xml:space="preserve">onoce la pertinencia de orientar esfuerzos del CPS Jalisco para que las herramientas y documentos en materia de participación ciudadana, desarrolladas por el CPS en colaboración con otras Entidades se conviertan en material de accesible consulta y acceso a la población de habla de lenguas maternas en Jalisco.  </w:t>
      </w:r>
      <w:r w:rsidR="002533BA" w:rsidRPr="003933E8">
        <w:rPr>
          <w:rFonts w:ascii="Arial Narrow" w:hAnsi="Arial Narrow"/>
          <w:b/>
          <w:bCs/>
        </w:rPr>
        <w:t>3) Distinción a la web Comité de Participación Social Jalisco</w:t>
      </w:r>
      <w:r>
        <w:rPr>
          <w:rFonts w:ascii="Arial Narrow" w:hAnsi="Arial Narrow"/>
        </w:rPr>
        <w:t>,</w:t>
      </w:r>
      <w:r w:rsidR="002533BA">
        <w:rPr>
          <w:rFonts w:ascii="Arial Narrow" w:hAnsi="Arial Narrow"/>
        </w:rPr>
        <w:t xml:space="preserve"> </w:t>
      </w:r>
      <w:r>
        <w:rPr>
          <w:rFonts w:ascii="Arial Narrow" w:hAnsi="Arial Narrow"/>
        </w:rPr>
        <w:t>donde a</w:t>
      </w:r>
      <w:r w:rsidR="002533BA" w:rsidRPr="002533BA">
        <w:rPr>
          <w:rFonts w:ascii="Arial Narrow" w:hAnsi="Arial Narrow"/>
        </w:rPr>
        <w:t xml:space="preserve"> través de esta gestión se pretende que se reconozcan los esfuerzos que ha realizado el CPS Jalisco en materia de comunicación</w:t>
      </w:r>
      <w:r>
        <w:rPr>
          <w:rFonts w:ascii="Arial Narrow" w:hAnsi="Arial Narrow"/>
        </w:rPr>
        <w:t>,</w:t>
      </w:r>
      <w:r w:rsidR="002533BA" w:rsidRPr="002533BA">
        <w:rPr>
          <w:rFonts w:ascii="Arial Narrow" w:hAnsi="Arial Narrow"/>
        </w:rPr>
        <w:t xml:space="preserve"> para mantener informada a la sociedad.</w:t>
      </w:r>
      <w:r w:rsidR="002533BA">
        <w:rPr>
          <w:rFonts w:ascii="Arial Narrow" w:hAnsi="Arial Narrow"/>
        </w:rPr>
        <w:t xml:space="preserve"> </w:t>
      </w:r>
      <w:r w:rsidR="006F5DD9">
        <w:rPr>
          <w:rFonts w:ascii="Arial Narrow" w:hAnsi="Arial Narrow"/>
        </w:rPr>
        <w:t>Señaló que e</w:t>
      </w:r>
      <w:r>
        <w:rPr>
          <w:rFonts w:ascii="Arial Narrow" w:hAnsi="Arial Narrow"/>
        </w:rPr>
        <w:t>l objetivo es l</w:t>
      </w:r>
      <w:r w:rsidR="002533BA" w:rsidRPr="002533BA">
        <w:rPr>
          <w:rFonts w:ascii="Arial Narrow" w:hAnsi="Arial Narrow"/>
        </w:rPr>
        <w:t>ograr un reconocimiento para distinguir la página web del CPS</w:t>
      </w:r>
      <w:r w:rsidR="006F5DD9">
        <w:rPr>
          <w:rFonts w:ascii="Arial Narrow" w:hAnsi="Arial Narrow"/>
        </w:rPr>
        <w:t>,</w:t>
      </w:r>
      <w:r w:rsidR="002533BA" w:rsidRPr="002533BA">
        <w:rPr>
          <w:rFonts w:ascii="Arial Narrow" w:hAnsi="Arial Narrow"/>
        </w:rPr>
        <w:t xml:space="preserve"> como un recurso informático de calidad que mantiene a la sociedad comunicada y aporta información de gran valía en materias relacionadas con el combate a la corrupción y la integridad en el servicio público.</w:t>
      </w:r>
      <w:r w:rsidR="002533BA">
        <w:rPr>
          <w:rFonts w:ascii="Arial Narrow" w:hAnsi="Arial Narrow"/>
        </w:rPr>
        <w:t xml:space="preserve"> </w:t>
      </w:r>
      <w:r w:rsidR="002533BA" w:rsidRPr="003933E8">
        <w:rPr>
          <w:rFonts w:ascii="Arial Narrow" w:hAnsi="Arial Narrow"/>
          <w:b/>
          <w:bCs/>
        </w:rPr>
        <w:t>4) Hablemos de integridad</w:t>
      </w:r>
      <w:r>
        <w:rPr>
          <w:rFonts w:ascii="Arial Narrow" w:hAnsi="Arial Narrow"/>
          <w:b/>
          <w:bCs/>
        </w:rPr>
        <w:t xml:space="preserve">, </w:t>
      </w:r>
      <w:r w:rsidRPr="006F5DD9">
        <w:rPr>
          <w:rFonts w:ascii="Arial Narrow" w:hAnsi="Arial Narrow"/>
        </w:rPr>
        <w:t>donde a</w:t>
      </w:r>
      <w:r w:rsidR="002533BA" w:rsidRPr="006F5DD9">
        <w:rPr>
          <w:rFonts w:ascii="Arial Narrow" w:hAnsi="Arial Narrow"/>
        </w:rPr>
        <w:t xml:space="preserve"> tra</w:t>
      </w:r>
      <w:r w:rsidR="002533BA" w:rsidRPr="002533BA">
        <w:rPr>
          <w:rFonts w:ascii="Arial Narrow" w:hAnsi="Arial Narrow"/>
        </w:rPr>
        <w:t>vés de este esfuerzo</w:t>
      </w:r>
      <w:r>
        <w:rPr>
          <w:rFonts w:ascii="Arial Narrow" w:hAnsi="Arial Narrow"/>
        </w:rPr>
        <w:t>,</w:t>
      </w:r>
      <w:r w:rsidR="002533BA" w:rsidRPr="002533BA">
        <w:rPr>
          <w:rFonts w:ascii="Arial Narrow" w:hAnsi="Arial Narrow"/>
        </w:rPr>
        <w:t xml:space="preserve"> se busca generar alianzas estratégicas con el sector público para acercar a la sociedad organizada y sector empresarial información y/o proyectos en desarrollo; en materia de integridad, ética pública e inhibición de la corrupción</w:t>
      </w:r>
      <w:r w:rsidR="002533BA">
        <w:rPr>
          <w:rFonts w:ascii="Arial Narrow" w:hAnsi="Arial Narrow"/>
        </w:rPr>
        <w:t xml:space="preserve">. </w:t>
      </w:r>
      <w:r w:rsidR="00BF7BB3">
        <w:rPr>
          <w:rFonts w:ascii="Arial Narrow" w:hAnsi="Arial Narrow"/>
        </w:rPr>
        <w:t>Dijo que se trata de d</w:t>
      </w:r>
      <w:r w:rsidR="002533BA" w:rsidRPr="002533BA">
        <w:rPr>
          <w:rFonts w:ascii="Arial Narrow" w:hAnsi="Arial Narrow"/>
        </w:rPr>
        <w:t>esarrollar acciones encaminadas a la promoción, fomento y difusión de la cultura de la integridad en los sectores social y empresarial</w:t>
      </w:r>
      <w:r w:rsidR="00BF7BB3">
        <w:rPr>
          <w:rFonts w:ascii="Arial Narrow" w:hAnsi="Arial Narrow"/>
        </w:rPr>
        <w:t>, así como c</w:t>
      </w:r>
      <w:r w:rsidR="002533BA" w:rsidRPr="002533BA">
        <w:rPr>
          <w:rFonts w:ascii="Arial Narrow" w:hAnsi="Arial Narrow"/>
        </w:rPr>
        <w:t>apacitar a la sociedad civil organizada y sector empresarial en materia de integridad, ética pública e inhibición de la corrupción</w:t>
      </w:r>
      <w:r w:rsidR="002533BA">
        <w:rPr>
          <w:rFonts w:ascii="Arial Narrow" w:hAnsi="Arial Narrow"/>
        </w:rPr>
        <w:t xml:space="preserve">. </w:t>
      </w:r>
    </w:p>
    <w:bookmarkEnd w:id="4"/>
    <w:p w14:paraId="76B0C8C9" w14:textId="308404B6" w:rsidR="00903913" w:rsidRDefault="00903913" w:rsidP="00271C30">
      <w:pPr>
        <w:rPr>
          <w:rFonts w:ascii="Arial Narrow" w:eastAsia="Calibri" w:hAnsi="Arial Narrow" w:cstheme="majorHAnsi"/>
          <w:b/>
          <w:bCs/>
        </w:rPr>
      </w:pPr>
    </w:p>
    <w:p w14:paraId="53B581E6" w14:textId="77777777" w:rsidR="00A55746" w:rsidRPr="00271C30" w:rsidRDefault="00A55746" w:rsidP="00271C30">
      <w:pPr>
        <w:rPr>
          <w:rFonts w:ascii="Arial Narrow" w:eastAsia="Calibri" w:hAnsi="Arial Narrow" w:cstheme="majorHAnsi"/>
          <w:b/>
          <w:bCs/>
        </w:rPr>
      </w:pPr>
    </w:p>
    <w:p w14:paraId="1D0C264F" w14:textId="18793690" w:rsidR="00DB7105" w:rsidRPr="00FA4695" w:rsidRDefault="00FA4695" w:rsidP="00FA4695">
      <w:pPr>
        <w:pStyle w:val="Prrafodelista"/>
        <w:numPr>
          <w:ilvl w:val="0"/>
          <w:numId w:val="20"/>
        </w:numPr>
        <w:rPr>
          <w:rFonts w:ascii="Arial Narrow" w:eastAsia="Calibri" w:hAnsi="Arial Narrow" w:cstheme="majorHAnsi"/>
          <w:b/>
        </w:rPr>
      </w:pPr>
      <w:bookmarkStart w:id="6" w:name="_Hlk88307829"/>
      <w:r w:rsidRPr="00FA4695">
        <w:rPr>
          <w:rFonts w:ascii="Arial Narrow" w:eastAsia="Calibri" w:hAnsi="Arial Narrow" w:cstheme="majorHAnsi"/>
          <w:b/>
        </w:rPr>
        <w:t>Casos paradigmáticos de posibles hechos de corrupción.</w:t>
      </w:r>
    </w:p>
    <w:bookmarkEnd w:id="6"/>
    <w:p w14:paraId="53FE833D" w14:textId="3BB6CCDE" w:rsidR="00C94E2C" w:rsidRDefault="00C94E2C" w:rsidP="00C94E2C">
      <w:pPr>
        <w:pStyle w:val="Prrafodelista"/>
        <w:rPr>
          <w:rFonts w:ascii="Arial Narrow" w:eastAsia="Calibri" w:hAnsi="Arial Narrow" w:cstheme="majorHAnsi"/>
          <w:b/>
        </w:rPr>
      </w:pPr>
    </w:p>
    <w:p w14:paraId="584C6E76" w14:textId="3A017625" w:rsidR="00903913" w:rsidRDefault="00271C30" w:rsidP="00DD3A11">
      <w:pPr>
        <w:jc w:val="both"/>
        <w:rPr>
          <w:rFonts w:ascii="Arial Narrow" w:hAnsi="Arial Narrow"/>
        </w:rPr>
      </w:pPr>
      <w:r>
        <w:rPr>
          <w:rFonts w:ascii="Arial Narrow" w:hAnsi="Arial Narrow"/>
        </w:rPr>
        <w:t>El presidente, Dr. José de Jesús Ibarra Cárdenas, d</w:t>
      </w:r>
      <w:r w:rsidR="00DD3A11">
        <w:rPr>
          <w:rFonts w:ascii="Arial Narrow" w:hAnsi="Arial Narrow"/>
        </w:rPr>
        <w:t xml:space="preserve">ijo </w:t>
      </w:r>
      <w:r w:rsidR="00672EDB">
        <w:rPr>
          <w:rFonts w:ascii="Arial Narrow" w:hAnsi="Arial Narrow"/>
        </w:rPr>
        <w:t>c</w:t>
      </w:r>
      <w:r w:rsidR="00DD3A11" w:rsidRPr="00DD3A11">
        <w:rPr>
          <w:rFonts w:ascii="Arial Narrow" w:hAnsi="Arial Narrow"/>
        </w:rPr>
        <w:t>on fundamento en la fracción XVII del artículo 21 de la Ley del Sistema Estatal Anticorrupción del Estado de Jalisco y de conformidad a lo establecido en la Décima Sesión Ordinaria del 10 de diciembre del 2020, en la que las y los integrantes del CPS</w:t>
      </w:r>
      <w:r w:rsidR="00295ADF">
        <w:rPr>
          <w:rFonts w:ascii="Arial Narrow" w:hAnsi="Arial Narrow"/>
        </w:rPr>
        <w:t>,</w:t>
      </w:r>
      <w:r w:rsidR="00DD3A11" w:rsidRPr="00DD3A11">
        <w:rPr>
          <w:rFonts w:ascii="Arial Narrow" w:hAnsi="Arial Narrow"/>
        </w:rPr>
        <w:t xml:space="preserve"> acordaron mantener la buena práctica de dar seguimiento a los casos relevantes sobre presuntas irregularidades o inconsistencias en el funcionamiento de las organizaciones del sector público.</w:t>
      </w:r>
      <w:r w:rsidR="004917EA">
        <w:rPr>
          <w:rFonts w:ascii="Arial Narrow" w:hAnsi="Arial Narrow"/>
        </w:rPr>
        <w:t xml:space="preserve"> Señaló que </w:t>
      </w:r>
      <w:r w:rsidR="00DD3A11" w:rsidRPr="00DD3A11">
        <w:rPr>
          <w:rFonts w:ascii="Arial Narrow" w:hAnsi="Arial Narrow"/>
        </w:rPr>
        <w:t xml:space="preserve">la </w:t>
      </w:r>
      <w:r w:rsidR="004917EA">
        <w:rPr>
          <w:rFonts w:ascii="Arial Narrow" w:hAnsi="Arial Narrow"/>
        </w:rPr>
        <w:t>S</w:t>
      </w:r>
      <w:r w:rsidR="00DD3A11" w:rsidRPr="00DD3A11">
        <w:rPr>
          <w:rFonts w:ascii="Arial Narrow" w:hAnsi="Arial Narrow"/>
        </w:rPr>
        <w:t>esión celebrada el día 6 de mayo de 2021</w:t>
      </w:r>
      <w:r w:rsidR="004917EA">
        <w:rPr>
          <w:rFonts w:ascii="Arial Narrow" w:hAnsi="Arial Narrow"/>
        </w:rPr>
        <w:t>,</w:t>
      </w:r>
      <w:r w:rsidR="00DD3A11" w:rsidRPr="00DD3A11">
        <w:rPr>
          <w:rFonts w:ascii="Arial Narrow" w:hAnsi="Arial Narrow"/>
        </w:rPr>
        <w:t xml:space="preserve"> se dio cuenta del asunto de Novia Cruz, quien se desempeña como Consejero Ciudadano del Consejo de la Judicatura del Estado y además</w:t>
      </w:r>
      <w:r w:rsidR="004917EA">
        <w:rPr>
          <w:rFonts w:ascii="Arial Narrow" w:hAnsi="Arial Narrow"/>
        </w:rPr>
        <w:t>,</w:t>
      </w:r>
      <w:r w:rsidR="00DD3A11" w:rsidRPr="00DD3A11">
        <w:rPr>
          <w:rFonts w:ascii="Arial Narrow" w:hAnsi="Arial Narrow"/>
        </w:rPr>
        <w:t xml:space="preserve"> el hecho de que diversas notas periodistas refieren que Novia Cruz está defendiendo como abogado a un particular que pelea una fracción del Bosque “Los Colomos III”, por lo </w:t>
      </w:r>
      <w:r w:rsidR="004917EA">
        <w:rPr>
          <w:rFonts w:ascii="Arial Narrow" w:hAnsi="Arial Narrow"/>
        </w:rPr>
        <w:t xml:space="preserve">que dando cumplimiento al acuerdo referido, </w:t>
      </w:r>
      <w:r w:rsidR="00DD3A11" w:rsidRPr="00DD3A11">
        <w:rPr>
          <w:rFonts w:ascii="Arial Narrow" w:hAnsi="Arial Narrow"/>
        </w:rPr>
        <w:t>se solicitó un informe de las acciones que se habían realizado por parte de las autoridades competentes del Consejo de la Judicatura del Estado de Jalisco.</w:t>
      </w:r>
      <w:r w:rsidR="004917EA">
        <w:rPr>
          <w:rFonts w:ascii="Arial Narrow" w:hAnsi="Arial Narrow"/>
        </w:rPr>
        <w:t xml:space="preserve"> Al respecto, informó que e</w:t>
      </w:r>
      <w:r w:rsidR="00DD3A11" w:rsidRPr="00DD3A11">
        <w:rPr>
          <w:rFonts w:ascii="Arial Narrow" w:hAnsi="Arial Narrow"/>
        </w:rPr>
        <w:t xml:space="preserve">l día de 13 de </w:t>
      </w:r>
      <w:r w:rsidR="00DD3A11" w:rsidRPr="00DD3A11">
        <w:rPr>
          <w:rFonts w:ascii="Arial Narrow" w:hAnsi="Arial Narrow"/>
        </w:rPr>
        <w:lastRenderedPageBreak/>
        <w:t>diciembre de 2021</w:t>
      </w:r>
      <w:r w:rsidR="004917EA">
        <w:rPr>
          <w:rFonts w:ascii="Arial Narrow" w:hAnsi="Arial Narrow"/>
        </w:rPr>
        <w:t>,</w:t>
      </w:r>
      <w:r w:rsidR="00DD3A11" w:rsidRPr="00DD3A11">
        <w:rPr>
          <w:rFonts w:ascii="Arial Narrow" w:hAnsi="Arial Narrow"/>
        </w:rPr>
        <w:t xml:space="preserve"> en las oficinas que la Secretaría Ejecutiva del Sistema Estatal Anticorrupción del Estado de Jalisco destina para este Comité</w:t>
      </w:r>
      <w:r w:rsidR="004917EA">
        <w:rPr>
          <w:rFonts w:ascii="Arial Narrow" w:hAnsi="Arial Narrow"/>
        </w:rPr>
        <w:t>,</w:t>
      </w:r>
      <w:r w:rsidR="00DD3A11" w:rsidRPr="00DD3A11">
        <w:rPr>
          <w:rFonts w:ascii="Arial Narrow" w:hAnsi="Arial Narrow"/>
        </w:rPr>
        <w:t xml:space="preserve"> se recibió el oficio número 524/2021, firmado por la Secretaría General del Consejo de la Judicatura en el que menciona lo siguiente:</w:t>
      </w:r>
      <w:r w:rsidR="004917EA">
        <w:rPr>
          <w:rFonts w:ascii="Arial Narrow" w:hAnsi="Arial Narrow"/>
        </w:rPr>
        <w:t xml:space="preserve"> </w:t>
      </w:r>
      <w:r w:rsidR="00DD3A11" w:rsidRPr="00DD3A11">
        <w:rPr>
          <w:rFonts w:ascii="Arial Narrow" w:hAnsi="Arial Narrow"/>
        </w:rPr>
        <w:t>“de parte del órgano de gobierno que presido, no hay nada que investigar, ya que ante este, a la fecha no ha sido presentado procedimiento de queja alguno en contra del Consejero en mención; así mismo, hágase de su conocimiento que el titular de esta institución se encuentra impedido para abrir quejas de oficio. No obstante lo anterior, hágase saber (…) que se tiene conocimiento, que en el Congreso del Estado de Jalisco, existe un trámite en relación a la información que solicita, por lo que (…) se giró oficio a la COMISIÓN DE RESPONSABILIDADES DEL CONGRESO DEL ESTADO DE JALISCO, solicitándole copias certificadas del trámite seguido en contra de Grabhiel Iván Novia Cruz, Consejero Ciudadano del Consejo de la Judicatura del Estado de Jalisco, así como de las pruebas ofertadas al mismo, por lo que una vez que las mismas se obsequien, le serán remitidas para su conocimiento”</w:t>
      </w:r>
      <w:r w:rsidR="004917EA">
        <w:rPr>
          <w:rFonts w:ascii="Arial Narrow" w:hAnsi="Arial Narrow"/>
        </w:rPr>
        <w:t xml:space="preserve">. En este sentido, el presidente informó </w:t>
      </w:r>
      <w:r w:rsidR="00DD3A11" w:rsidRPr="00DD3A11">
        <w:rPr>
          <w:rFonts w:ascii="Arial Narrow" w:hAnsi="Arial Narrow"/>
        </w:rPr>
        <w:t>que también se envió oficio por parte de</w:t>
      </w:r>
      <w:r w:rsidR="004917EA">
        <w:rPr>
          <w:rFonts w:ascii="Arial Narrow" w:hAnsi="Arial Narrow"/>
        </w:rPr>
        <w:t>l CPS</w:t>
      </w:r>
      <w:r w:rsidR="00DD3A11" w:rsidRPr="00DD3A11">
        <w:rPr>
          <w:rFonts w:ascii="Arial Narrow" w:hAnsi="Arial Narrow"/>
        </w:rPr>
        <w:t xml:space="preserve"> al Congreso del Estado, sin embargo, a la fecha no se ha recibido respuesta.</w:t>
      </w:r>
    </w:p>
    <w:p w14:paraId="4A5DF5D6" w14:textId="11ACE671" w:rsidR="00DD3A11" w:rsidRDefault="00DD3A11" w:rsidP="00DD3A11">
      <w:pPr>
        <w:jc w:val="both"/>
        <w:rPr>
          <w:rFonts w:ascii="Arial Narrow" w:hAnsi="Arial Narrow"/>
        </w:rPr>
      </w:pPr>
    </w:p>
    <w:p w14:paraId="1932BD29" w14:textId="1DF09A1A" w:rsidR="007F3497" w:rsidRDefault="00576EFC" w:rsidP="00DD3A11">
      <w:pPr>
        <w:jc w:val="both"/>
        <w:rPr>
          <w:rFonts w:ascii="Arial Narrow" w:hAnsi="Arial Narrow"/>
        </w:rPr>
      </w:pPr>
      <w:r>
        <w:rPr>
          <w:rFonts w:ascii="Arial Narrow" w:hAnsi="Arial Narrow"/>
        </w:rPr>
        <w:t xml:space="preserve">Dr. </w:t>
      </w:r>
      <w:r w:rsidR="00DD3A11">
        <w:rPr>
          <w:rFonts w:ascii="Arial Narrow" w:hAnsi="Arial Narrow"/>
        </w:rPr>
        <w:t>David</w:t>
      </w:r>
      <w:r>
        <w:rPr>
          <w:rFonts w:ascii="Arial Narrow" w:hAnsi="Arial Narrow"/>
        </w:rPr>
        <w:t xml:space="preserve"> Gómez Álvarez,</w:t>
      </w:r>
      <w:r w:rsidR="00544E8C">
        <w:rPr>
          <w:rFonts w:ascii="Arial Narrow" w:hAnsi="Arial Narrow"/>
        </w:rPr>
        <w:t xml:space="preserve"> dijo que el día de hoy, apareció </w:t>
      </w:r>
      <w:r w:rsidR="00B932B5">
        <w:rPr>
          <w:rFonts w:ascii="Arial Narrow" w:hAnsi="Arial Narrow"/>
        </w:rPr>
        <w:t xml:space="preserve">la noticia de que el </w:t>
      </w:r>
      <w:r w:rsidR="00544E8C">
        <w:rPr>
          <w:rFonts w:ascii="Arial Narrow" w:hAnsi="Arial Narrow"/>
        </w:rPr>
        <w:t>T</w:t>
      </w:r>
      <w:r w:rsidR="00B932B5">
        <w:rPr>
          <w:rFonts w:ascii="Arial Narrow" w:hAnsi="Arial Narrow"/>
        </w:rPr>
        <w:t xml:space="preserve">ribunal de </w:t>
      </w:r>
      <w:r w:rsidR="00544E8C">
        <w:rPr>
          <w:rFonts w:ascii="Arial Narrow" w:hAnsi="Arial Narrow"/>
        </w:rPr>
        <w:t>J</w:t>
      </w:r>
      <w:r w:rsidR="00B932B5">
        <w:rPr>
          <w:rFonts w:ascii="Arial Narrow" w:hAnsi="Arial Narrow"/>
        </w:rPr>
        <w:t xml:space="preserve">usticia </w:t>
      </w:r>
      <w:r w:rsidR="00544E8C">
        <w:rPr>
          <w:rFonts w:ascii="Arial Narrow" w:hAnsi="Arial Narrow"/>
        </w:rPr>
        <w:t>A</w:t>
      </w:r>
      <w:r w:rsidR="00B932B5">
        <w:rPr>
          <w:rFonts w:ascii="Arial Narrow" w:hAnsi="Arial Narrow"/>
        </w:rPr>
        <w:t>dministrativa</w:t>
      </w:r>
      <w:r w:rsidR="00544E8C">
        <w:rPr>
          <w:rFonts w:ascii="Arial Narrow" w:hAnsi="Arial Narrow"/>
        </w:rPr>
        <w:t xml:space="preserve"> (TJA),</w:t>
      </w:r>
      <w:r w:rsidR="00B932B5">
        <w:rPr>
          <w:rFonts w:ascii="Arial Narrow" w:hAnsi="Arial Narrow"/>
        </w:rPr>
        <w:t xml:space="preserve"> dio finalmente la razón a los promotores empresarios de la</w:t>
      </w:r>
      <w:r w:rsidR="00544E8C">
        <w:rPr>
          <w:rFonts w:ascii="Arial Narrow" w:hAnsi="Arial Narrow"/>
        </w:rPr>
        <w:t>s</w:t>
      </w:r>
      <w:r w:rsidR="00B932B5">
        <w:rPr>
          <w:rFonts w:ascii="Arial Narrow" w:hAnsi="Arial Narrow"/>
        </w:rPr>
        <w:t xml:space="preserve"> Villa</w:t>
      </w:r>
      <w:r w:rsidR="00544E8C">
        <w:rPr>
          <w:rFonts w:ascii="Arial Narrow" w:hAnsi="Arial Narrow"/>
        </w:rPr>
        <w:t>s</w:t>
      </w:r>
      <w:r w:rsidR="00B932B5">
        <w:rPr>
          <w:rFonts w:ascii="Arial Narrow" w:hAnsi="Arial Narrow"/>
        </w:rPr>
        <w:t xml:space="preserve"> Panamericana</w:t>
      </w:r>
      <w:r w:rsidR="00544E8C">
        <w:rPr>
          <w:rFonts w:ascii="Arial Narrow" w:hAnsi="Arial Narrow"/>
        </w:rPr>
        <w:t>s</w:t>
      </w:r>
      <w:r w:rsidR="00B932B5">
        <w:rPr>
          <w:rFonts w:ascii="Arial Narrow" w:hAnsi="Arial Narrow"/>
        </w:rPr>
        <w:t xml:space="preserve">, revirtiendo una decisión del Ayuntamiento </w:t>
      </w:r>
      <w:r w:rsidR="00544E8C">
        <w:rPr>
          <w:rFonts w:ascii="Arial Narrow" w:hAnsi="Arial Narrow"/>
        </w:rPr>
        <w:t xml:space="preserve">de Zapopan, </w:t>
      </w:r>
      <w:r w:rsidR="00B932B5">
        <w:rPr>
          <w:rFonts w:ascii="Arial Narrow" w:hAnsi="Arial Narrow"/>
        </w:rPr>
        <w:t xml:space="preserve">de no apta para habitabilidad y se trata de un caso muy largo </w:t>
      </w:r>
      <w:r w:rsidR="00544E8C">
        <w:rPr>
          <w:rFonts w:ascii="Arial Narrow" w:hAnsi="Arial Narrow"/>
        </w:rPr>
        <w:t>y</w:t>
      </w:r>
      <w:r w:rsidR="00B932B5">
        <w:rPr>
          <w:rFonts w:ascii="Arial Narrow" w:hAnsi="Arial Narrow"/>
        </w:rPr>
        <w:t xml:space="preserve"> complejo</w:t>
      </w:r>
      <w:r w:rsidR="00544E8C">
        <w:rPr>
          <w:rFonts w:ascii="Arial Narrow" w:hAnsi="Arial Narrow"/>
        </w:rPr>
        <w:t>,</w:t>
      </w:r>
      <w:r w:rsidR="00B932B5">
        <w:rPr>
          <w:rFonts w:ascii="Arial Narrow" w:hAnsi="Arial Narrow"/>
        </w:rPr>
        <w:t xml:space="preserve"> que requiere entendimiento y transparencia. </w:t>
      </w:r>
      <w:r w:rsidR="00544E8C">
        <w:rPr>
          <w:rFonts w:ascii="Arial Narrow" w:hAnsi="Arial Narrow"/>
        </w:rPr>
        <w:t xml:space="preserve">Señaló </w:t>
      </w:r>
      <w:r w:rsidR="00B932B5">
        <w:rPr>
          <w:rFonts w:ascii="Arial Narrow" w:hAnsi="Arial Narrow"/>
        </w:rPr>
        <w:t>que históricamente el TJA ha sido quien a contribuido en gran medida a la corrupción urbana y muchos de los reveses que hay impedido que las autoridades ejecutivas hagan correctamente su trabajo</w:t>
      </w:r>
      <w:r w:rsidR="00544E8C">
        <w:rPr>
          <w:rFonts w:ascii="Arial Narrow" w:hAnsi="Arial Narrow"/>
        </w:rPr>
        <w:t>,</w:t>
      </w:r>
      <w:r w:rsidR="00B932B5">
        <w:rPr>
          <w:rFonts w:ascii="Arial Narrow" w:hAnsi="Arial Narrow"/>
        </w:rPr>
        <w:t xml:space="preserve"> y en algunas ocasiones</w:t>
      </w:r>
      <w:r w:rsidR="00544E8C">
        <w:rPr>
          <w:rFonts w:ascii="Arial Narrow" w:hAnsi="Arial Narrow"/>
        </w:rPr>
        <w:t>,</w:t>
      </w:r>
      <w:r w:rsidR="00B932B5">
        <w:rPr>
          <w:rFonts w:ascii="Arial Narrow" w:hAnsi="Arial Narrow"/>
        </w:rPr>
        <w:t xml:space="preserve"> las autoridades ejecutivas en complicidad con los tribunales han desarrollado</w:t>
      </w:r>
      <w:r w:rsidR="001227E6">
        <w:rPr>
          <w:rFonts w:ascii="Arial Narrow" w:hAnsi="Arial Narrow"/>
        </w:rPr>
        <w:t xml:space="preserve">, facilitado o han dado permisos para desarrollos inmobiliarios irregulares e ilegales en la ciudad y en el estado. </w:t>
      </w:r>
      <w:r w:rsidR="00544E8C">
        <w:rPr>
          <w:rFonts w:ascii="Arial Narrow" w:hAnsi="Arial Narrow"/>
        </w:rPr>
        <w:t xml:space="preserve">Señaló que </w:t>
      </w:r>
      <w:r w:rsidR="001227E6">
        <w:rPr>
          <w:rFonts w:ascii="Arial Narrow" w:hAnsi="Arial Narrow"/>
        </w:rPr>
        <w:t xml:space="preserve">es un caso que ha estado en la polémica durante mucho tiempo y </w:t>
      </w:r>
      <w:r w:rsidR="00544E8C">
        <w:rPr>
          <w:rFonts w:ascii="Arial Narrow" w:hAnsi="Arial Narrow"/>
        </w:rPr>
        <w:t xml:space="preserve">dijo que su resolución fue de </w:t>
      </w:r>
      <w:r w:rsidR="007F3497">
        <w:rPr>
          <w:rFonts w:ascii="Arial Narrow" w:hAnsi="Arial Narrow"/>
        </w:rPr>
        <w:t>manera sorpresiva, donde el tribunal suple a la autoridad administrativa y le da la razón al particular</w:t>
      </w:r>
      <w:r w:rsidR="00AC3317">
        <w:rPr>
          <w:rFonts w:ascii="Arial Narrow" w:hAnsi="Arial Narrow"/>
        </w:rPr>
        <w:t xml:space="preserve">. Propuso </w:t>
      </w:r>
      <w:r w:rsidR="007F3497">
        <w:rPr>
          <w:rFonts w:ascii="Arial Narrow" w:hAnsi="Arial Narrow"/>
        </w:rPr>
        <w:t xml:space="preserve">que </w:t>
      </w:r>
      <w:r w:rsidR="00AC3317">
        <w:rPr>
          <w:rFonts w:ascii="Arial Narrow" w:hAnsi="Arial Narrow"/>
        </w:rPr>
        <w:t xml:space="preserve">se </w:t>
      </w:r>
      <w:r w:rsidR="007F3497">
        <w:rPr>
          <w:rFonts w:ascii="Arial Narrow" w:hAnsi="Arial Narrow"/>
        </w:rPr>
        <w:t xml:space="preserve">le pida al </w:t>
      </w:r>
      <w:r w:rsidR="00AC3317">
        <w:rPr>
          <w:rFonts w:ascii="Arial Narrow" w:hAnsi="Arial Narrow"/>
        </w:rPr>
        <w:t>TJA</w:t>
      </w:r>
      <w:r w:rsidR="007F3497">
        <w:rPr>
          <w:rFonts w:ascii="Arial Narrow" w:hAnsi="Arial Narrow"/>
        </w:rPr>
        <w:t xml:space="preserve"> y en particular</w:t>
      </w:r>
      <w:r w:rsidR="00AC3317">
        <w:rPr>
          <w:rFonts w:ascii="Arial Narrow" w:hAnsi="Arial Narrow"/>
        </w:rPr>
        <w:t>,</w:t>
      </w:r>
      <w:r w:rsidR="007F3497">
        <w:rPr>
          <w:rFonts w:ascii="Arial Narrow" w:hAnsi="Arial Narrow"/>
        </w:rPr>
        <w:t xml:space="preserve"> al presidente de la sala que resolvió que haga de dominio público, no solo la información, si no la explicación y la justificación de su decisión. </w:t>
      </w:r>
    </w:p>
    <w:p w14:paraId="6980E34C" w14:textId="109CD485" w:rsidR="007F3497" w:rsidRDefault="007F3497" w:rsidP="00DD3A11">
      <w:pPr>
        <w:jc w:val="both"/>
        <w:rPr>
          <w:rFonts w:ascii="Arial Narrow" w:hAnsi="Arial Narrow"/>
        </w:rPr>
      </w:pPr>
    </w:p>
    <w:p w14:paraId="6B91BA18" w14:textId="795F5A4A" w:rsidR="007F3497" w:rsidRDefault="003F0D8F" w:rsidP="00DD3A11">
      <w:pPr>
        <w:jc w:val="both"/>
        <w:rPr>
          <w:rFonts w:ascii="Arial Narrow" w:hAnsi="Arial Narrow"/>
        </w:rPr>
      </w:pPr>
      <w:r>
        <w:rPr>
          <w:rFonts w:ascii="Arial Narrow" w:hAnsi="Arial Narrow"/>
        </w:rPr>
        <w:t xml:space="preserve">Al respecto, el Mtro. Pedro </w:t>
      </w:r>
      <w:r w:rsidR="007F3497">
        <w:rPr>
          <w:rFonts w:ascii="Arial Narrow" w:hAnsi="Arial Narrow"/>
        </w:rPr>
        <w:t>Vicente</w:t>
      </w:r>
      <w:r>
        <w:rPr>
          <w:rFonts w:ascii="Arial Narrow" w:hAnsi="Arial Narrow"/>
        </w:rPr>
        <w:t xml:space="preserve"> Viveros Reyes, d</w:t>
      </w:r>
      <w:r w:rsidR="007F3497">
        <w:rPr>
          <w:rFonts w:ascii="Arial Narrow" w:hAnsi="Arial Narrow"/>
        </w:rPr>
        <w:t>ijo que esta decisión es un asunto que jurídicamente ya no tiene vuelta de hoja, pero s</w:t>
      </w:r>
      <w:r>
        <w:rPr>
          <w:rFonts w:ascii="Arial Narrow" w:hAnsi="Arial Narrow"/>
        </w:rPr>
        <w:t>í</w:t>
      </w:r>
      <w:r w:rsidR="007F3497">
        <w:rPr>
          <w:rFonts w:ascii="Arial Narrow" w:hAnsi="Arial Narrow"/>
        </w:rPr>
        <w:t xml:space="preserve"> valdría la pena</w:t>
      </w:r>
      <w:r>
        <w:rPr>
          <w:rFonts w:ascii="Arial Narrow" w:hAnsi="Arial Narrow"/>
        </w:rPr>
        <w:t>,</w:t>
      </w:r>
      <w:r w:rsidR="007F3497">
        <w:rPr>
          <w:rFonts w:ascii="Arial Narrow" w:hAnsi="Arial Narrow"/>
        </w:rPr>
        <w:t xml:space="preserve"> conocer</w:t>
      </w:r>
      <w:r>
        <w:rPr>
          <w:rFonts w:ascii="Arial Narrow" w:hAnsi="Arial Narrow"/>
        </w:rPr>
        <w:t xml:space="preserve"> y</w:t>
      </w:r>
      <w:r w:rsidR="007F3497">
        <w:rPr>
          <w:rFonts w:ascii="Arial Narrow" w:hAnsi="Arial Narrow"/>
        </w:rPr>
        <w:t xml:space="preserve"> entender cómo funciona el Sistema Estatal Anticorrupción, cuáles son las obligaciones y los alcances jurídicos y normativos que tiene cada </w:t>
      </w:r>
      <w:r w:rsidR="006A08A1">
        <w:rPr>
          <w:rFonts w:ascii="Arial Narrow" w:hAnsi="Arial Narrow"/>
        </w:rPr>
        <w:t>una</w:t>
      </w:r>
      <w:r w:rsidR="007F3497">
        <w:rPr>
          <w:rFonts w:ascii="Arial Narrow" w:hAnsi="Arial Narrow"/>
        </w:rPr>
        <w:t xml:space="preserve"> de las partes de este engranaje</w:t>
      </w:r>
      <w:r w:rsidR="00295ADF">
        <w:rPr>
          <w:rFonts w:ascii="Arial Narrow" w:hAnsi="Arial Narrow"/>
        </w:rPr>
        <w:t xml:space="preserve">, </w:t>
      </w:r>
      <w:r w:rsidR="007F3497">
        <w:rPr>
          <w:rFonts w:ascii="Arial Narrow" w:hAnsi="Arial Narrow"/>
        </w:rPr>
        <w:t xml:space="preserve">que a veces </w:t>
      </w:r>
      <w:r w:rsidR="005F542B">
        <w:rPr>
          <w:rFonts w:ascii="Arial Narrow" w:hAnsi="Arial Narrow"/>
        </w:rPr>
        <w:t xml:space="preserve">es complejo su funcionamiento, pero que </w:t>
      </w:r>
      <w:r w:rsidR="006A08A1">
        <w:rPr>
          <w:rFonts w:ascii="Arial Narrow" w:hAnsi="Arial Narrow"/>
        </w:rPr>
        <w:t xml:space="preserve">es necesario atender y solamente quedarse </w:t>
      </w:r>
      <w:r w:rsidR="005F542B">
        <w:rPr>
          <w:rFonts w:ascii="Arial Narrow" w:hAnsi="Arial Narrow"/>
        </w:rPr>
        <w:t>con la nota periodística</w:t>
      </w:r>
      <w:r w:rsidR="006A08A1">
        <w:rPr>
          <w:rFonts w:ascii="Arial Narrow" w:hAnsi="Arial Narrow"/>
        </w:rPr>
        <w:t xml:space="preserve">. Dijo que es necesario hacer una </w:t>
      </w:r>
      <w:r w:rsidR="005F542B">
        <w:rPr>
          <w:rFonts w:ascii="Arial Narrow" w:hAnsi="Arial Narrow"/>
        </w:rPr>
        <w:t xml:space="preserve">reflexión profunda de </w:t>
      </w:r>
      <w:r w:rsidR="006A08A1">
        <w:rPr>
          <w:rFonts w:ascii="Arial Narrow" w:hAnsi="Arial Narrow"/>
        </w:rPr>
        <w:t>este</w:t>
      </w:r>
      <w:r w:rsidR="005F542B">
        <w:rPr>
          <w:rFonts w:ascii="Arial Narrow" w:hAnsi="Arial Narrow"/>
        </w:rPr>
        <w:t xml:space="preserve"> asunto que tiene 12 años</w:t>
      </w:r>
      <w:r w:rsidR="006A08A1">
        <w:rPr>
          <w:rFonts w:ascii="Arial Narrow" w:hAnsi="Arial Narrow"/>
        </w:rPr>
        <w:t>,</w:t>
      </w:r>
      <w:r w:rsidR="005F542B">
        <w:rPr>
          <w:rFonts w:ascii="Arial Narrow" w:hAnsi="Arial Narrow"/>
        </w:rPr>
        <w:t xml:space="preserve"> </w:t>
      </w:r>
      <w:r w:rsidR="00D32FBD">
        <w:rPr>
          <w:rFonts w:ascii="Arial Narrow" w:hAnsi="Arial Narrow"/>
        </w:rPr>
        <w:t>y que seguramente seguirán otras de carácter administrativo para el Ayuntamiento de Zapopan, en las comisiones de habitabilidad</w:t>
      </w:r>
      <w:r>
        <w:rPr>
          <w:rFonts w:ascii="Arial Narrow" w:hAnsi="Arial Narrow"/>
        </w:rPr>
        <w:t xml:space="preserve">. En este sentido, </w:t>
      </w:r>
      <w:r w:rsidR="00D32FBD">
        <w:rPr>
          <w:rFonts w:ascii="Arial Narrow" w:hAnsi="Arial Narrow"/>
        </w:rPr>
        <w:t>propuso que no sólo se pida información al TJA sino también al Ayuntamiento d</w:t>
      </w:r>
      <w:r>
        <w:rPr>
          <w:rFonts w:ascii="Arial Narrow" w:hAnsi="Arial Narrow"/>
        </w:rPr>
        <w:t>e</w:t>
      </w:r>
      <w:r w:rsidR="00D32FBD">
        <w:rPr>
          <w:rFonts w:ascii="Arial Narrow" w:hAnsi="Arial Narrow"/>
        </w:rPr>
        <w:t xml:space="preserve"> Zapopan, para poder tener </w:t>
      </w:r>
      <w:r w:rsidR="00474FA3">
        <w:rPr>
          <w:rFonts w:ascii="Arial Narrow" w:hAnsi="Arial Narrow"/>
        </w:rPr>
        <w:t>la información completa de su desarrollo durante estos 12 años.</w:t>
      </w:r>
    </w:p>
    <w:p w14:paraId="7EF86475" w14:textId="77777777" w:rsidR="007F3497" w:rsidRDefault="007F3497" w:rsidP="00DD3A11">
      <w:pPr>
        <w:jc w:val="both"/>
        <w:rPr>
          <w:rFonts w:ascii="Arial Narrow" w:hAnsi="Arial Narrow"/>
        </w:rPr>
      </w:pPr>
    </w:p>
    <w:p w14:paraId="26721FFA" w14:textId="3B720ABA" w:rsidR="00692E4B" w:rsidRDefault="007F3497" w:rsidP="00DD3A11">
      <w:pPr>
        <w:jc w:val="both"/>
        <w:rPr>
          <w:rFonts w:ascii="Arial Narrow" w:hAnsi="Arial Narrow"/>
        </w:rPr>
      </w:pPr>
      <w:r>
        <w:rPr>
          <w:rFonts w:ascii="Arial Narrow" w:hAnsi="Arial Narrow"/>
        </w:rPr>
        <w:t>El presidente,</w:t>
      </w:r>
      <w:r w:rsidR="00760A1D">
        <w:rPr>
          <w:rFonts w:ascii="Arial Narrow" w:hAnsi="Arial Narrow"/>
        </w:rPr>
        <w:t xml:space="preserve"> Dr. José de Jesús Ibarra Cárdenas, dijo</w:t>
      </w:r>
      <w:r w:rsidR="00474FA3">
        <w:rPr>
          <w:rFonts w:ascii="Arial Narrow" w:hAnsi="Arial Narrow"/>
        </w:rPr>
        <w:t xml:space="preserve"> que este caso es complicado respect</w:t>
      </w:r>
      <w:r w:rsidR="00760A1D">
        <w:rPr>
          <w:rFonts w:ascii="Arial Narrow" w:hAnsi="Arial Narrow"/>
        </w:rPr>
        <w:t>o</w:t>
      </w:r>
      <w:r w:rsidR="00474FA3">
        <w:rPr>
          <w:rFonts w:ascii="Arial Narrow" w:hAnsi="Arial Narrow"/>
        </w:rPr>
        <w:t xml:space="preserve"> a otros presuntos casos, </w:t>
      </w:r>
      <w:r w:rsidR="00431EE0">
        <w:rPr>
          <w:rFonts w:ascii="Arial Narrow" w:hAnsi="Arial Narrow"/>
        </w:rPr>
        <w:t>puesto que,</w:t>
      </w:r>
      <w:r w:rsidR="00474FA3">
        <w:rPr>
          <w:rFonts w:ascii="Arial Narrow" w:hAnsi="Arial Narrow"/>
        </w:rPr>
        <w:t xml:space="preserve"> hasta </w:t>
      </w:r>
      <w:r w:rsidR="00760A1D">
        <w:rPr>
          <w:rFonts w:ascii="Arial Narrow" w:hAnsi="Arial Narrow"/>
        </w:rPr>
        <w:t>la fecha,</w:t>
      </w:r>
      <w:r w:rsidR="00474FA3">
        <w:rPr>
          <w:rFonts w:ascii="Arial Narrow" w:hAnsi="Arial Narrow"/>
        </w:rPr>
        <w:t xml:space="preserve"> no se puede asumir que aconteció un hecho de corrupción, lo que se está buscando es saber qué ocurrió durante los 12 años y cuál fue el procedimiento para </w:t>
      </w:r>
      <w:r w:rsidR="00760A1D">
        <w:rPr>
          <w:rFonts w:ascii="Arial Narrow" w:hAnsi="Arial Narrow"/>
        </w:rPr>
        <w:t>llegar</w:t>
      </w:r>
      <w:r w:rsidR="00474FA3">
        <w:rPr>
          <w:rFonts w:ascii="Arial Narrow" w:hAnsi="Arial Narrow"/>
        </w:rPr>
        <w:t xml:space="preserve"> a esta conclusión</w:t>
      </w:r>
      <w:r w:rsidR="00760A1D">
        <w:rPr>
          <w:rFonts w:ascii="Arial Narrow" w:hAnsi="Arial Narrow"/>
        </w:rPr>
        <w:t xml:space="preserve">. Con este argumento, propuso </w:t>
      </w:r>
      <w:r w:rsidR="00474FA3">
        <w:rPr>
          <w:rFonts w:ascii="Arial Narrow" w:hAnsi="Arial Narrow"/>
        </w:rPr>
        <w:t>que el acuerdo fuera</w:t>
      </w:r>
      <w:r w:rsidR="00760A1D">
        <w:rPr>
          <w:rFonts w:ascii="Arial Narrow" w:hAnsi="Arial Narrow"/>
        </w:rPr>
        <w:t>,</w:t>
      </w:r>
      <w:r w:rsidR="00474FA3">
        <w:rPr>
          <w:rFonts w:ascii="Arial Narrow" w:hAnsi="Arial Narrow"/>
        </w:rPr>
        <w:t xml:space="preserve"> </w:t>
      </w:r>
      <w:r w:rsidR="00311771">
        <w:rPr>
          <w:rFonts w:ascii="Arial Narrow" w:hAnsi="Arial Narrow"/>
        </w:rPr>
        <w:t>solicitar</w:t>
      </w:r>
      <w:r w:rsidR="00474FA3">
        <w:rPr>
          <w:rFonts w:ascii="Arial Narrow" w:hAnsi="Arial Narrow"/>
        </w:rPr>
        <w:t xml:space="preserve"> al ponente magistrado</w:t>
      </w:r>
      <w:r w:rsidR="00760A1D">
        <w:rPr>
          <w:rFonts w:ascii="Arial Narrow" w:hAnsi="Arial Narrow"/>
        </w:rPr>
        <w:t xml:space="preserve"> del TJA</w:t>
      </w:r>
      <w:r w:rsidR="00431EE0">
        <w:rPr>
          <w:rFonts w:ascii="Arial Narrow" w:hAnsi="Arial Narrow"/>
        </w:rPr>
        <w:t>, así como a</w:t>
      </w:r>
      <w:r w:rsidR="00474FA3">
        <w:rPr>
          <w:rFonts w:ascii="Arial Narrow" w:hAnsi="Arial Narrow"/>
        </w:rPr>
        <w:t>l Ayuntamiento de Zapopan</w:t>
      </w:r>
      <w:r w:rsidR="00431EE0">
        <w:rPr>
          <w:rFonts w:ascii="Arial Narrow" w:hAnsi="Arial Narrow"/>
        </w:rPr>
        <w:t xml:space="preserve">, información sobre el tema, para esclarecer los hechos. Una vez obtenida la información, propuso que se tomara en cuenta la opinión de </w:t>
      </w:r>
      <w:r w:rsidR="00474FA3">
        <w:rPr>
          <w:rFonts w:ascii="Arial Narrow" w:hAnsi="Arial Narrow"/>
        </w:rPr>
        <w:t>algunos especialistas en materia de derecho administrativo</w:t>
      </w:r>
      <w:r w:rsidR="00431EE0">
        <w:rPr>
          <w:rFonts w:ascii="Arial Narrow" w:hAnsi="Arial Narrow"/>
        </w:rPr>
        <w:t xml:space="preserve">, para discutir </w:t>
      </w:r>
      <w:r w:rsidR="00474FA3">
        <w:rPr>
          <w:rFonts w:ascii="Arial Narrow" w:hAnsi="Arial Narrow"/>
        </w:rPr>
        <w:t xml:space="preserve">la resolución </w:t>
      </w:r>
      <w:r w:rsidR="00311771">
        <w:rPr>
          <w:rFonts w:ascii="Arial Narrow" w:hAnsi="Arial Narrow"/>
        </w:rPr>
        <w:t xml:space="preserve">del caso, </w:t>
      </w:r>
      <w:r w:rsidR="00474FA3">
        <w:rPr>
          <w:rFonts w:ascii="Arial Narrow" w:hAnsi="Arial Narrow"/>
        </w:rPr>
        <w:t>en u</w:t>
      </w:r>
      <w:r w:rsidR="00311771">
        <w:rPr>
          <w:rFonts w:ascii="Arial Narrow" w:hAnsi="Arial Narrow"/>
        </w:rPr>
        <w:t>n esquema de mesa de diálogo</w:t>
      </w:r>
      <w:r w:rsidR="00431EE0">
        <w:rPr>
          <w:rFonts w:ascii="Arial Narrow" w:hAnsi="Arial Narrow"/>
        </w:rPr>
        <w:t>.</w:t>
      </w:r>
      <w:r w:rsidR="00692E4B">
        <w:rPr>
          <w:rFonts w:ascii="Arial Narrow" w:hAnsi="Arial Narrow"/>
        </w:rPr>
        <w:t xml:space="preserve"> Sometió a </w:t>
      </w:r>
      <w:r w:rsidR="00692E4B">
        <w:rPr>
          <w:rFonts w:ascii="Arial Narrow" w:hAnsi="Arial Narrow"/>
        </w:rPr>
        <w:lastRenderedPageBreak/>
        <w:t>consideración de las y los int</w:t>
      </w:r>
      <w:r w:rsidR="00CC6DB1">
        <w:rPr>
          <w:rFonts w:ascii="Arial Narrow" w:hAnsi="Arial Narrow"/>
        </w:rPr>
        <w:t xml:space="preserve">egrantes del CPS, el acuerdo propuesto mediante votación económica, aprobándose por unanimidad de votos. </w:t>
      </w:r>
    </w:p>
    <w:p w14:paraId="51D2B7BC" w14:textId="77777777" w:rsidR="00474FA3" w:rsidRDefault="00474FA3" w:rsidP="00DD3A11">
      <w:pPr>
        <w:jc w:val="both"/>
        <w:rPr>
          <w:rFonts w:ascii="Arial Narrow" w:hAnsi="Arial Narrow"/>
        </w:rPr>
      </w:pPr>
    </w:p>
    <w:p w14:paraId="4DC23DCD" w14:textId="446D4F32" w:rsidR="00EB2256" w:rsidRDefault="007F3497" w:rsidP="00EB2256">
      <w:pPr>
        <w:jc w:val="both"/>
        <w:rPr>
          <w:rFonts w:ascii="Arial Narrow" w:hAnsi="Arial Narrow"/>
        </w:rPr>
      </w:pPr>
      <w:r>
        <w:rPr>
          <w:rFonts w:ascii="Arial Narrow" w:hAnsi="Arial Narrow"/>
        </w:rPr>
        <w:t xml:space="preserve"> </w:t>
      </w:r>
      <w:r w:rsidR="008130B5">
        <w:rPr>
          <w:rFonts w:ascii="Arial Narrow" w:hAnsi="Arial Narrow"/>
        </w:rPr>
        <w:t xml:space="preserve">El presidente, José de Jesús Ibarra Cárdenas, dijo que tenía otro tema que tratar en este punto del Orden del Día y es referente a que, en </w:t>
      </w:r>
      <w:r w:rsidR="00BE506A">
        <w:rPr>
          <w:rFonts w:ascii="Arial Narrow" w:hAnsi="Arial Narrow"/>
        </w:rPr>
        <w:t>fechas recientes ha aparecido en medios de comunicación</w:t>
      </w:r>
      <w:r w:rsidR="00A55746">
        <w:rPr>
          <w:rFonts w:ascii="Arial Narrow" w:hAnsi="Arial Narrow"/>
        </w:rPr>
        <w:t>,</w:t>
      </w:r>
      <w:r w:rsidR="00BE506A">
        <w:rPr>
          <w:rFonts w:ascii="Arial Narrow" w:hAnsi="Arial Narrow"/>
        </w:rPr>
        <w:t xml:space="preserve"> una compra de patrullas y equipo de seguridad del municipio de Guadalajara,</w:t>
      </w:r>
      <w:r w:rsidR="008130B5">
        <w:rPr>
          <w:rFonts w:ascii="Arial Narrow" w:hAnsi="Arial Narrow"/>
        </w:rPr>
        <w:t xml:space="preserve"> donde </w:t>
      </w:r>
      <w:r w:rsidR="00BE506A">
        <w:rPr>
          <w:rFonts w:ascii="Arial Narrow" w:hAnsi="Arial Narrow"/>
        </w:rPr>
        <w:t>se ha especulado sobre si fue o no correcta la licitación y la compra</w:t>
      </w:r>
      <w:r w:rsidR="008130B5">
        <w:rPr>
          <w:rFonts w:ascii="Arial Narrow" w:hAnsi="Arial Narrow"/>
        </w:rPr>
        <w:t xml:space="preserve">. Señaló que es </w:t>
      </w:r>
      <w:r w:rsidR="00BE506A">
        <w:rPr>
          <w:rFonts w:ascii="Arial Narrow" w:hAnsi="Arial Narrow"/>
        </w:rPr>
        <w:t xml:space="preserve">uno de los casos que merece </w:t>
      </w:r>
      <w:r w:rsidR="008130B5">
        <w:rPr>
          <w:rFonts w:ascii="Arial Narrow" w:hAnsi="Arial Narrow"/>
        </w:rPr>
        <w:t>que el CPS le dé seguimiento puntual, por lo que propuso solicitar</w:t>
      </w:r>
      <w:r w:rsidR="00BE506A">
        <w:rPr>
          <w:rFonts w:ascii="Arial Narrow" w:hAnsi="Arial Narrow"/>
        </w:rPr>
        <w:t xml:space="preserve"> información al </w:t>
      </w:r>
      <w:r w:rsidR="008130B5">
        <w:rPr>
          <w:rFonts w:ascii="Arial Narrow" w:hAnsi="Arial Narrow"/>
        </w:rPr>
        <w:t xml:space="preserve">Órgano </w:t>
      </w:r>
      <w:r w:rsidR="00BE506A">
        <w:rPr>
          <w:rFonts w:ascii="Arial Narrow" w:hAnsi="Arial Narrow"/>
        </w:rPr>
        <w:t>I</w:t>
      </w:r>
      <w:r w:rsidR="008130B5">
        <w:rPr>
          <w:rFonts w:ascii="Arial Narrow" w:hAnsi="Arial Narrow"/>
        </w:rPr>
        <w:t xml:space="preserve">nterno de </w:t>
      </w:r>
      <w:r w:rsidR="00BE506A">
        <w:rPr>
          <w:rFonts w:ascii="Arial Narrow" w:hAnsi="Arial Narrow"/>
        </w:rPr>
        <w:t>C</w:t>
      </w:r>
      <w:r w:rsidR="008130B5">
        <w:rPr>
          <w:rFonts w:ascii="Arial Narrow" w:hAnsi="Arial Narrow"/>
        </w:rPr>
        <w:t>ontrol</w:t>
      </w:r>
      <w:r w:rsidR="00BE506A">
        <w:rPr>
          <w:rFonts w:ascii="Arial Narrow" w:hAnsi="Arial Narrow"/>
        </w:rPr>
        <w:t xml:space="preserve"> </w:t>
      </w:r>
      <w:r w:rsidR="008130B5">
        <w:rPr>
          <w:rFonts w:ascii="Arial Narrow" w:hAnsi="Arial Narrow"/>
        </w:rPr>
        <w:t xml:space="preserve">(OIC) </w:t>
      </w:r>
      <w:r w:rsidR="00BE506A">
        <w:rPr>
          <w:rFonts w:ascii="Arial Narrow" w:hAnsi="Arial Narrow"/>
        </w:rPr>
        <w:t xml:space="preserve">de Guadalajara, </w:t>
      </w:r>
      <w:r w:rsidR="008130B5">
        <w:rPr>
          <w:rFonts w:ascii="Arial Narrow" w:hAnsi="Arial Narrow"/>
        </w:rPr>
        <w:t>y acotó que el acuerdo se lleve a cabo, una vez que el OIC sea formalmente i</w:t>
      </w:r>
      <w:r w:rsidR="00BE506A">
        <w:rPr>
          <w:rFonts w:ascii="Arial Narrow" w:hAnsi="Arial Narrow"/>
        </w:rPr>
        <w:t>nstalado</w:t>
      </w:r>
      <w:r w:rsidR="008130B5">
        <w:rPr>
          <w:rFonts w:ascii="Arial Narrow" w:hAnsi="Arial Narrow"/>
        </w:rPr>
        <w:t xml:space="preserve">. </w:t>
      </w:r>
      <w:r w:rsidR="00EB2256">
        <w:rPr>
          <w:rFonts w:ascii="Arial Narrow" w:hAnsi="Arial Narrow"/>
        </w:rPr>
        <w:t xml:space="preserve">Sometió a consideración de las y los integrantes del CPS, el acuerdo propuesto mediante votación económica, aprobándose por unanimidad de votos. </w:t>
      </w:r>
    </w:p>
    <w:p w14:paraId="7D4F077E" w14:textId="75452ED7" w:rsidR="00FA4695" w:rsidRDefault="00FA4695" w:rsidP="00A94D4E">
      <w:pPr>
        <w:pStyle w:val="Normal1"/>
        <w:spacing w:line="259" w:lineRule="auto"/>
        <w:jc w:val="both"/>
        <w:rPr>
          <w:rFonts w:ascii="Arial Narrow" w:eastAsia="Calibri" w:hAnsi="Arial Narrow" w:cstheme="majorHAnsi"/>
        </w:rPr>
      </w:pPr>
    </w:p>
    <w:p w14:paraId="7A22E996" w14:textId="77777777" w:rsidR="00A55746" w:rsidRPr="00C05B26" w:rsidRDefault="00A55746"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09D90589" w:rsidR="00A811DD" w:rsidRPr="00DD11B6" w:rsidRDefault="00245204" w:rsidP="00A94D4E">
      <w:pPr>
        <w:jc w:val="both"/>
        <w:rPr>
          <w:rFonts w:ascii="Arial Narrow" w:hAnsi="Arial Narrow"/>
          <w:b/>
          <w:bCs/>
        </w:rPr>
      </w:pPr>
      <w:bookmarkStart w:id="7"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w:t>
      </w:r>
      <w:r w:rsidR="00C94E2C">
        <w:rPr>
          <w:rFonts w:ascii="Arial Narrow" w:eastAsia="Calibri" w:hAnsi="Arial Narrow" w:cstheme="majorHAnsi"/>
          <w:bCs/>
        </w:rPr>
        <w:t>, mediante votación económica</w:t>
      </w:r>
      <w:r w:rsidR="0032246C">
        <w:rPr>
          <w:rFonts w:ascii="Arial Narrow" w:eastAsia="Calibri" w:hAnsi="Arial Narrow" w:cstheme="majorHAnsi"/>
          <w:bCs/>
        </w:rPr>
        <w:t xml:space="preserve">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65A7C7B0" w:rsidR="001F205C" w:rsidRPr="009509D6" w:rsidRDefault="00F21D96" w:rsidP="001F205C">
      <w:pPr>
        <w:pStyle w:val="Normal1"/>
        <w:spacing w:line="259" w:lineRule="auto"/>
        <w:jc w:val="both"/>
        <w:rPr>
          <w:rFonts w:ascii="Arial Narrow" w:eastAsia="Calibri" w:hAnsi="Arial Narrow" w:cstheme="majorHAnsi"/>
        </w:rPr>
      </w:pPr>
      <w:r w:rsidRPr="009B100F">
        <w:rPr>
          <w:rFonts w:ascii="Arial Narrow" w:hAnsi="Arial Narrow"/>
          <w:b/>
          <w:color w:val="000000"/>
        </w:rPr>
        <w:t>SEGUNDO</w:t>
      </w:r>
      <w:r>
        <w:rPr>
          <w:rFonts w:ascii="Arial Narrow" w:hAnsi="Arial Narrow"/>
          <w:bCs/>
          <w:color w:val="000000"/>
        </w:rPr>
        <w:t xml:space="preserve">. </w:t>
      </w:r>
      <w:r w:rsidR="006724AF" w:rsidRPr="00A716BF">
        <w:rPr>
          <w:rFonts w:ascii="Arial Narrow" w:eastAsia="Times New Roman" w:hAnsi="Arial Narrow" w:cs="Calibri"/>
          <w:color w:val="000000"/>
        </w:rPr>
        <w:t>Se apr</w:t>
      </w:r>
      <w:r w:rsidR="009509D6">
        <w:rPr>
          <w:rFonts w:ascii="Arial Narrow" w:eastAsia="Times New Roman" w:hAnsi="Arial Narrow" w:cs="Calibri"/>
          <w:color w:val="000000"/>
        </w:rPr>
        <w:t>obaron</w:t>
      </w:r>
      <w:r w:rsidR="006724AF" w:rsidRPr="00A716BF">
        <w:rPr>
          <w:rFonts w:ascii="Arial Narrow" w:eastAsia="Times New Roman" w:hAnsi="Arial Narrow" w:cs="Calibri"/>
          <w:color w:val="000000"/>
        </w:rPr>
        <w:t xml:space="preserve"> por unanimidad</w:t>
      </w:r>
      <w:r w:rsidR="00C94E2C">
        <w:rPr>
          <w:rFonts w:ascii="Arial Narrow" w:eastAsia="Times New Roman" w:hAnsi="Arial Narrow" w:cs="Calibri"/>
          <w:color w:val="000000"/>
        </w:rPr>
        <w:t>, mediante votación</w:t>
      </w:r>
      <w:r w:rsidR="009509D6">
        <w:rPr>
          <w:rFonts w:ascii="Arial Narrow" w:eastAsia="Times New Roman" w:hAnsi="Arial Narrow" w:cs="Calibri"/>
          <w:color w:val="000000"/>
        </w:rPr>
        <w:t xml:space="preserve"> económica</w:t>
      </w:r>
      <w:r w:rsidR="00C94E2C">
        <w:rPr>
          <w:rFonts w:ascii="Arial Narrow" w:eastAsia="Times New Roman" w:hAnsi="Arial Narrow" w:cs="Calibri"/>
          <w:color w:val="000000"/>
        </w:rPr>
        <w:t xml:space="preserve"> </w:t>
      </w:r>
      <w:r w:rsidR="009509D6" w:rsidRPr="009509D6">
        <w:rPr>
          <w:rFonts w:ascii="Arial Narrow" w:hAnsi="Arial Narrow"/>
        </w:rPr>
        <w:t>las actas de las sesiones ordinarias celebradas los días 27 de octubre, 1 y 5 de noviembre de 2021 y extraordinarias del 3 y 10 de diciembre de 2021.</w:t>
      </w:r>
    </w:p>
    <w:p w14:paraId="76229140" w14:textId="272B2B81" w:rsidR="00D77160" w:rsidRPr="009509D6" w:rsidRDefault="00D77160" w:rsidP="001F205C">
      <w:pPr>
        <w:pStyle w:val="Normal1"/>
        <w:spacing w:line="259" w:lineRule="auto"/>
        <w:jc w:val="both"/>
        <w:rPr>
          <w:rFonts w:ascii="Arial Narrow" w:eastAsia="Calibri" w:hAnsi="Arial Narrow" w:cstheme="majorHAnsi"/>
        </w:rPr>
      </w:pPr>
    </w:p>
    <w:p w14:paraId="3917F677" w14:textId="0E10B1F3" w:rsidR="004268F3" w:rsidRDefault="00D77160" w:rsidP="004268F3">
      <w:pPr>
        <w:pStyle w:val="Normal1"/>
        <w:spacing w:line="259" w:lineRule="auto"/>
        <w:jc w:val="both"/>
        <w:rPr>
          <w:rFonts w:ascii="Arial Narrow" w:eastAsia="Calibri" w:hAnsi="Arial Narrow" w:cstheme="majorHAnsi"/>
          <w:bCs/>
        </w:rPr>
      </w:pPr>
      <w:r w:rsidRPr="00D77160">
        <w:rPr>
          <w:rFonts w:ascii="Arial Narrow" w:eastAsia="Calibri" w:hAnsi="Arial Narrow" w:cstheme="majorHAnsi"/>
          <w:b/>
          <w:bCs/>
        </w:rPr>
        <w:t>TERCERO.</w:t>
      </w:r>
      <w:r w:rsidR="00A716BF">
        <w:rPr>
          <w:rFonts w:ascii="Arial Narrow" w:eastAsia="Calibri" w:hAnsi="Arial Narrow" w:cstheme="majorHAnsi"/>
          <w:b/>
          <w:bCs/>
        </w:rPr>
        <w:t xml:space="preserve"> </w:t>
      </w:r>
      <w:r w:rsidR="00A716BF" w:rsidRPr="00A716BF">
        <w:rPr>
          <w:rFonts w:ascii="Arial Narrow" w:eastAsia="Calibri" w:hAnsi="Arial Narrow" w:cstheme="majorHAnsi"/>
        </w:rPr>
        <w:t>Se ap</w:t>
      </w:r>
      <w:bookmarkEnd w:id="7"/>
      <w:r w:rsidR="00C7348E">
        <w:rPr>
          <w:rFonts w:ascii="Arial Narrow" w:eastAsia="Calibri" w:hAnsi="Arial Narrow" w:cstheme="majorHAnsi"/>
        </w:rPr>
        <w:t xml:space="preserve">rueba </w:t>
      </w:r>
      <w:r w:rsidR="00B15CAD">
        <w:rPr>
          <w:rFonts w:ascii="Arial Narrow" w:eastAsia="Calibri" w:hAnsi="Arial Narrow" w:cstheme="majorHAnsi"/>
        </w:rPr>
        <w:t xml:space="preserve">por unanimidad, </w:t>
      </w:r>
      <w:r w:rsidR="00C94E2C">
        <w:rPr>
          <w:rFonts w:ascii="Arial Narrow" w:eastAsia="Calibri" w:hAnsi="Arial Narrow" w:cstheme="majorHAnsi"/>
          <w:bCs/>
        </w:rPr>
        <w:t>mediante votació</w:t>
      </w:r>
      <w:r w:rsidR="00BE7A43">
        <w:rPr>
          <w:rFonts w:ascii="Arial Narrow" w:eastAsia="Calibri" w:hAnsi="Arial Narrow" w:cstheme="majorHAnsi"/>
          <w:bCs/>
        </w:rPr>
        <w:t>n económica</w:t>
      </w:r>
      <w:r w:rsidR="00C94E2C">
        <w:rPr>
          <w:rFonts w:ascii="Arial Narrow" w:eastAsia="Calibri" w:hAnsi="Arial Narrow" w:cstheme="majorHAnsi"/>
          <w:bCs/>
        </w:rPr>
        <w:t xml:space="preserve">, </w:t>
      </w:r>
      <w:r w:rsidR="0068328B">
        <w:rPr>
          <w:rFonts w:ascii="Arial Narrow" w:eastAsia="Calibri" w:hAnsi="Arial Narrow" w:cstheme="majorHAnsi"/>
          <w:bCs/>
        </w:rPr>
        <w:t>solicitar al magistrado ponente del Tribunal de Justicia Administrativa</w:t>
      </w:r>
      <w:r w:rsidR="00A4275C">
        <w:rPr>
          <w:rFonts w:ascii="Arial Narrow" w:eastAsia="Calibri" w:hAnsi="Arial Narrow" w:cstheme="majorHAnsi"/>
          <w:bCs/>
        </w:rPr>
        <w:t xml:space="preserve"> y</w:t>
      </w:r>
      <w:r w:rsidR="0068328B">
        <w:rPr>
          <w:rFonts w:ascii="Arial Narrow" w:eastAsia="Calibri" w:hAnsi="Arial Narrow" w:cstheme="majorHAnsi"/>
          <w:bCs/>
        </w:rPr>
        <w:t xml:space="preserve"> al ayuntamiento de Zapopan</w:t>
      </w:r>
      <w:r w:rsidR="00A4275C">
        <w:rPr>
          <w:rFonts w:ascii="Arial Narrow" w:eastAsia="Calibri" w:hAnsi="Arial Narrow" w:cstheme="majorHAnsi"/>
          <w:bCs/>
        </w:rPr>
        <w:t>,</w:t>
      </w:r>
      <w:r w:rsidR="0068328B">
        <w:rPr>
          <w:rFonts w:ascii="Arial Narrow" w:eastAsia="Calibri" w:hAnsi="Arial Narrow" w:cstheme="majorHAnsi"/>
          <w:bCs/>
        </w:rPr>
        <w:t xml:space="preserve"> información respecto a las Villas </w:t>
      </w:r>
      <w:r w:rsidR="00A4275C">
        <w:rPr>
          <w:rFonts w:ascii="Arial Narrow" w:eastAsia="Calibri" w:hAnsi="Arial Narrow" w:cstheme="majorHAnsi"/>
          <w:bCs/>
        </w:rPr>
        <w:t>P</w:t>
      </w:r>
      <w:r w:rsidR="0068328B">
        <w:rPr>
          <w:rFonts w:ascii="Arial Narrow" w:eastAsia="Calibri" w:hAnsi="Arial Narrow" w:cstheme="majorHAnsi"/>
          <w:bCs/>
        </w:rPr>
        <w:t>anamericanas que permita conocer cuál fue el procedimiento para decidirlas habitables</w:t>
      </w:r>
      <w:r w:rsidR="00B53CEF">
        <w:rPr>
          <w:rFonts w:ascii="Arial Narrow" w:eastAsia="Calibri" w:hAnsi="Arial Narrow" w:cstheme="majorHAnsi"/>
          <w:bCs/>
        </w:rPr>
        <w:t>. Asimismo,</w:t>
      </w:r>
      <w:r w:rsidR="0068328B">
        <w:rPr>
          <w:rFonts w:ascii="Arial Narrow" w:eastAsia="Calibri" w:hAnsi="Arial Narrow" w:cstheme="majorHAnsi"/>
          <w:bCs/>
        </w:rPr>
        <w:t xml:space="preserve"> consultar </w:t>
      </w:r>
      <w:r w:rsidR="00B53CEF">
        <w:rPr>
          <w:rFonts w:ascii="Arial Narrow" w:eastAsia="Calibri" w:hAnsi="Arial Narrow" w:cstheme="majorHAnsi"/>
          <w:bCs/>
        </w:rPr>
        <w:t>con</w:t>
      </w:r>
      <w:r w:rsidR="0068328B">
        <w:rPr>
          <w:rFonts w:ascii="Arial Narrow" w:eastAsia="Calibri" w:hAnsi="Arial Narrow" w:cstheme="majorHAnsi"/>
          <w:bCs/>
        </w:rPr>
        <w:t xml:space="preserve"> especialistas en derecho administrativo</w:t>
      </w:r>
      <w:r w:rsidR="00B53CEF">
        <w:rPr>
          <w:rFonts w:ascii="Arial Narrow" w:eastAsia="Calibri" w:hAnsi="Arial Narrow" w:cstheme="majorHAnsi"/>
          <w:bCs/>
        </w:rPr>
        <w:t>, mediante</w:t>
      </w:r>
      <w:r w:rsidR="0068328B">
        <w:rPr>
          <w:rFonts w:ascii="Arial Narrow" w:eastAsia="Calibri" w:hAnsi="Arial Narrow" w:cstheme="majorHAnsi"/>
          <w:bCs/>
        </w:rPr>
        <w:t xml:space="preserve"> mesas de diálogo</w:t>
      </w:r>
      <w:r w:rsidR="00B53CEF">
        <w:rPr>
          <w:rFonts w:ascii="Arial Narrow" w:eastAsia="Calibri" w:hAnsi="Arial Narrow" w:cstheme="majorHAnsi"/>
          <w:bCs/>
        </w:rPr>
        <w:t xml:space="preserve"> el desarrollo del caso,</w:t>
      </w:r>
      <w:r w:rsidR="0068328B">
        <w:rPr>
          <w:rFonts w:ascii="Arial Narrow" w:eastAsia="Calibri" w:hAnsi="Arial Narrow" w:cstheme="majorHAnsi"/>
          <w:bCs/>
        </w:rPr>
        <w:t xml:space="preserve"> con la finalidad </w:t>
      </w:r>
      <w:r w:rsidR="00A4275C">
        <w:rPr>
          <w:rFonts w:ascii="Arial Narrow" w:eastAsia="Calibri" w:hAnsi="Arial Narrow" w:cstheme="majorHAnsi"/>
          <w:bCs/>
        </w:rPr>
        <w:t>de</w:t>
      </w:r>
      <w:r w:rsidR="0068328B">
        <w:rPr>
          <w:rFonts w:ascii="Arial Narrow" w:eastAsia="Calibri" w:hAnsi="Arial Narrow" w:cstheme="majorHAnsi"/>
          <w:bCs/>
        </w:rPr>
        <w:t xml:space="preserve"> entender </w:t>
      </w:r>
      <w:r w:rsidR="00B53CEF">
        <w:rPr>
          <w:rFonts w:ascii="Arial Narrow" w:eastAsia="Calibri" w:hAnsi="Arial Narrow" w:cstheme="majorHAnsi"/>
          <w:bCs/>
        </w:rPr>
        <w:t xml:space="preserve">la resolución. </w:t>
      </w:r>
      <w:r w:rsidR="0068328B">
        <w:rPr>
          <w:rFonts w:ascii="Arial Narrow" w:eastAsia="Calibri" w:hAnsi="Arial Narrow" w:cstheme="majorHAnsi"/>
          <w:bCs/>
        </w:rPr>
        <w:t xml:space="preserve"> </w:t>
      </w:r>
    </w:p>
    <w:p w14:paraId="75D4FDF2" w14:textId="071F2182" w:rsidR="00C94E2C" w:rsidRDefault="00C94E2C" w:rsidP="004268F3">
      <w:pPr>
        <w:pStyle w:val="Normal1"/>
        <w:spacing w:line="259" w:lineRule="auto"/>
        <w:jc w:val="both"/>
        <w:rPr>
          <w:rFonts w:ascii="Arial Narrow" w:eastAsia="Calibri" w:hAnsi="Arial Narrow" w:cstheme="majorHAnsi"/>
          <w:bCs/>
        </w:rPr>
      </w:pPr>
    </w:p>
    <w:p w14:paraId="50551D9D" w14:textId="31C2FCEB" w:rsidR="00C94E2C" w:rsidRDefault="00C94E2C" w:rsidP="004268F3">
      <w:pPr>
        <w:pStyle w:val="Normal1"/>
        <w:spacing w:line="259" w:lineRule="auto"/>
        <w:jc w:val="both"/>
        <w:rPr>
          <w:rFonts w:ascii="Arial Narrow" w:eastAsia="Calibri" w:hAnsi="Arial Narrow" w:cstheme="majorHAnsi"/>
          <w:bCs/>
        </w:rPr>
      </w:pPr>
      <w:r w:rsidRPr="009A0993">
        <w:rPr>
          <w:rFonts w:ascii="Arial Narrow" w:eastAsia="Calibri" w:hAnsi="Arial Narrow" w:cstheme="majorHAnsi"/>
          <w:b/>
        </w:rPr>
        <w:t>CUARTO:</w:t>
      </w:r>
      <w:r>
        <w:rPr>
          <w:rFonts w:ascii="Arial Narrow" w:eastAsia="Calibri" w:hAnsi="Arial Narrow" w:cstheme="majorHAnsi"/>
          <w:bCs/>
        </w:rPr>
        <w:t xml:space="preserve"> </w:t>
      </w:r>
      <w:r w:rsidR="006862C5" w:rsidRPr="006862C5">
        <w:rPr>
          <w:rFonts w:ascii="Arial Narrow" w:eastAsia="Calibri" w:hAnsi="Arial Narrow" w:cstheme="majorHAnsi"/>
          <w:bCs/>
        </w:rPr>
        <w:t xml:space="preserve">Se aprueba por unanimidad, mediante votación </w:t>
      </w:r>
      <w:r w:rsidR="00BE7A43">
        <w:rPr>
          <w:rFonts w:ascii="Arial Narrow" w:eastAsia="Calibri" w:hAnsi="Arial Narrow" w:cstheme="majorHAnsi"/>
          <w:bCs/>
        </w:rPr>
        <w:t>económica</w:t>
      </w:r>
      <w:r w:rsidR="006862C5" w:rsidRPr="006862C5">
        <w:rPr>
          <w:rFonts w:ascii="Arial Narrow" w:eastAsia="Calibri" w:hAnsi="Arial Narrow" w:cstheme="majorHAnsi"/>
          <w:bCs/>
        </w:rPr>
        <w:t>,</w:t>
      </w:r>
      <w:r w:rsidR="006A2906">
        <w:rPr>
          <w:rFonts w:ascii="Arial Narrow" w:eastAsia="Calibri" w:hAnsi="Arial Narrow" w:cstheme="majorHAnsi"/>
          <w:bCs/>
        </w:rPr>
        <w:t xml:space="preserve"> </w:t>
      </w:r>
      <w:r w:rsidR="0068328B">
        <w:rPr>
          <w:rFonts w:ascii="Arial Narrow" w:eastAsia="Calibri" w:hAnsi="Arial Narrow" w:cstheme="majorHAnsi"/>
          <w:bCs/>
        </w:rPr>
        <w:t xml:space="preserve">solicitar al </w:t>
      </w:r>
      <w:r w:rsidR="00B53CEF">
        <w:rPr>
          <w:rFonts w:ascii="Arial Narrow" w:eastAsia="Calibri" w:hAnsi="Arial Narrow" w:cstheme="majorHAnsi"/>
          <w:bCs/>
        </w:rPr>
        <w:t xml:space="preserve">titular del Órgano </w:t>
      </w:r>
      <w:r w:rsidR="0068328B">
        <w:rPr>
          <w:rFonts w:ascii="Arial Narrow" w:eastAsia="Calibri" w:hAnsi="Arial Narrow" w:cstheme="majorHAnsi"/>
          <w:bCs/>
        </w:rPr>
        <w:t>I</w:t>
      </w:r>
      <w:r w:rsidR="00B53CEF">
        <w:rPr>
          <w:rFonts w:ascii="Arial Narrow" w:eastAsia="Calibri" w:hAnsi="Arial Narrow" w:cstheme="majorHAnsi"/>
          <w:bCs/>
        </w:rPr>
        <w:t xml:space="preserve">nterno de </w:t>
      </w:r>
      <w:r w:rsidR="0068328B">
        <w:rPr>
          <w:rFonts w:ascii="Arial Narrow" w:eastAsia="Calibri" w:hAnsi="Arial Narrow" w:cstheme="majorHAnsi"/>
          <w:bCs/>
        </w:rPr>
        <w:t>C</w:t>
      </w:r>
      <w:r w:rsidR="00B53CEF">
        <w:rPr>
          <w:rFonts w:ascii="Arial Narrow" w:eastAsia="Calibri" w:hAnsi="Arial Narrow" w:cstheme="majorHAnsi"/>
          <w:bCs/>
        </w:rPr>
        <w:t>ontrol</w:t>
      </w:r>
      <w:r w:rsidR="0068328B">
        <w:rPr>
          <w:rFonts w:ascii="Arial Narrow" w:eastAsia="Calibri" w:hAnsi="Arial Narrow" w:cstheme="majorHAnsi"/>
          <w:bCs/>
        </w:rPr>
        <w:t xml:space="preserve">, una vez que esté instalado en el mes de enero, la información referente a la compra de patrullas y equipo de seguridad que realizó el Ayuntamiento de Guadalajara. </w:t>
      </w:r>
    </w:p>
    <w:p w14:paraId="2B3DCD45" w14:textId="121B391D" w:rsidR="00D96E83" w:rsidRDefault="00D96E83" w:rsidP="00B424C5">
      <w:pPr>
        <w:jc w:val="both"/>
        <w:rPr>
          <w:rFonts w:ascii="Arial Narrow" w:eastAsia="Calibri" w:hAnsi="Arial Narrow" w:cstheme="majorHAnsi"/>
          <w:bCs/>
        </w:rPr>
      </w:pPr>
    </w:p>
    <w:p w14:paraId="37C0E90E" w14:textId="7113ADC3" w:rsidR="00726FDC" w:rsidRPr="00700F96" w:rsidRDefault="004268F3" w:rsidP="00B30BB3">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0AD412C5" w:rsidR="009F3ED0" w:rsidRDefault="00C30854"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El</w:t>
      </w:r>
      <w:r w:rsidR="00873083" w:rsidRPr="009F3ED0">
        <w:rPr>
          <w:rFonts w:ascii="Arial Narrow" w:eastAsia="Calibri" w:hAnsi="Arial Narrow" w:cstheme="majorHAnsi"/>
        </w:rPr>
        <w:t xml:space="preserve"> president</w:t>
      </w:r>
      <w:r>
        <w:rPr>
          <w:rFonts w:ascii="Arial Narrow" w:eastAsia="Calibri" w:hAnsi="Arial Narrow" w:cstheme="majorHAnsi"/>
        </w:rPr>
        <w:t>e</w:t>
      </w:r>
      <w:r w:rsidR="00873083" w:rsidRPr="009F3ED0">
        <w:rPr>
          <w:rFonts w:ascii="Arial Narrow" w:eastAsia="Calibri" w:hAnsi="Arial Narrow" w:cstheme="majorHAnsi"/>
        </w:rPr>
        <w:t xml:space="preserve"> del Comité de Participación Social, Dr. </w:t>
      </w:r>
      <w:r>
        <w:rPr>
          <w:rFonts w:ascii="Arial Narrow" w:eastAsia="Calibri" w:hAnsi="Arial Narrow" w:cstheme="majorHAnsi"/>
        </w:rPr>
        <w:t>José de Jesús Ibarra Cárdenas,</w:t>
      </w:r>
      <w:r w:rsidR="00873083"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Pr>
          <w:rFonts w:ascii="Arial Narrow" w:eastAsia="Calibri" w:hAnsi="Arial Narrow" w:cstheme="majorHAnsi"/>
        </w:rPr>
        <w:t>1:25</w:t>
      </w:r>
      <w:r w:rsidR="00873083"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6A6DCCA0" w14:textId="11500B3E" w:rsidR="00984818" w:rsidRDefault="00984818" w:rsidP="009D0320">
      <w:pPr>
        <w:pStyle w:val="Normal1"/>
        <w:spacing w:line="259" w:lineRule="auto"/>
        <w:rPr>
          <w:rFonts w:ascii="Arial Narrow" w:eastAsia="Calibri" w:hAnsi="Arial Narrow" w:cstheme="majorHAnsi"/>
        </w:rPr>
      </w:pPr>
    </w:p>
    <w:p w14:paraId="46CBF954" w14:textId="1A28E103" w:rsidR="00984818" w:rsidRDefault="00984818" w:rsidP="009D0320">
      <w:pPr>
        <w:pStyle w:val="Normal1"/>
        <w:spacing w:line="259" w:lineRule="auto"/>
        <w:rPr>
          <w:rFonts w:ascii="Arial Narrow" w:eastAsia="Calibri" w:hAnsi="Arial Narrow" w:cstheme="majorHAnsi"/>
        </w:rPr>
      </w:pPr>
    </w:p>
    <w:p w14:paraId="2D4CED3C" w14:textId="7B35D2A9" w:rsidR="00984818" w:rsidRDefault="00984818" w:rsidP="009D0320">
      <w:pPr>
        <w:pStyle w:val="Normal1"/>
        <w:spacing w:line="259" w:lineRule="auto"/>
        <w:rPr>
          <w:rFonts w:ascii="Arial Narrow" w:eastAsia="Calibri" w:hAnsi="Arial Narrow" w:cstheme="majorHAnsi"/>
        </w:rPr>
      </w:pPr>
    </w:p>
    <w:p w14:paraId="2484DED5" w14:textId="18656214" w:rsidR="00EB7AD6" w:rsidRDefault="00EB7AD6" w:rsidP="00903913">
      <w:pPr>
        <w:pStyle w:val="Normal1"/>
        <w:spacing w:line="259" w:lineRule="auto"/>
        <w:rPr>
          <w:rFonts w:ascii="Arial Narrow" w:eastAsia="Calibri" w:hAnsi="Arial Narrow" w:cstheme="majorHAnsi"/>
        </w:rPr>
      </w:pPr>
    </w:p>
    <w:p w14:paraId="047064CC" w14:textId="5261BE3D" w:rsidR="00EB7AD6" w:rsidRDefault="00EB7AD6" w:rsidP="002564D3">
      <w:pPr>
        <w:pStyle w:val="Normal1"/>
        <w:spacing w:line="259" w:lineRule="auto"/>
        <w:jc w:val="center"/>
        <w:rPr>
          <w:rFonts w:ascii="Arial Narrow" w:eastAsia="Calibri" w:hAnsi="Arial Narrow" w:cstheme="majorHAnsi"/>
        </w:rPr>
      </w:pPr>
    </w:p>
    <w:p w14:paraId="0ACC0FD7" w14:textId="5188713D" w:rsidR="00A55746" w:rsidRDefault="00A55746" w:rsidP="002564D3">
      <w:pPr>
        <w:pStyle w:val="Normal1"/>
        <w:spacing w:line="259" w:lineRule="auto"/>
        <w:jc w:val="center"/>
        <w:rPr>
          <w:rFonts w:ascii="Arial Narrow" w:eastAsia="Calibri" w:hAnsi="Arial Narrow" w:cstheme="majorHAnsi"/>
        </w:rPr>
      </w:pPr>
    </w:p>
    <w:p w14:paraId="7A6D0B98" w14:textId="4462CFA3" w:rsidR="00A55746" w:rsidRDefault="00A55746" w:rsidP="002564D3">
      <w:pPr>
        <w:pStyle w:val="Normal1"/>
        <w:spacing w:line="259" w:lineRule="auto"/>
        <w:jc w:val="center"/>
        <w:rPr>
          <w:rFonts w:ascii="Arial Narrow" w:eastAsia="Calibri" w:hAnsi="Arial Narrow" w:cstheme="majorHAnsi"/>
        </w:rPr>
      </w:pPr>
    </w:p>
    <w:p w14:paraId="1DC47F27" w14:textId="164EB3F7" w:rsidR="00A55746" w:rsidRDefault="00A55746" w:rsidP="002564D3">
      <w:pPr>
        <w:pStyle w:val="Normal1"/>
        <w:spacing w:line="259" w:lineRule="auto"/>
        <w:jc w:val="center"/>
        <w:rPr>
          <w:rFonts w:ascii="Arial Narrow" w:eastAsia="Calibri" w:hAnsi="Arial Narrow" w:cstheme="majorHAnsi"/>
        </w:rPr>
      </w:pPr>
    </w:p>
    <w:p w14:paraId="645AD86E" w14:textId="0C2DDBAA" w:rsidR="00A55746" w:rsidRDefault="00A55746" w:rsidP="002564D3">
      <w:pPr>
        <w:pStyle w:val="Normal1"/>
        <w:spacing w:line="259" w:lineRule="auto"/>
        <w:jc w:val="center"/>
        <w:rPr>
          <w:rFonts w:ascii="Arial Narrow" w:eastAsia="Calibri" w:hAnsi="Arial Narrow" w:cstheme="majorHAnsi"/>
        </w:rPr>
      </w:pPr>
    </w:p>
    <w:p w14:paraId="5650CB38" w14:textId="7491019A" w:rsidR="00A55746" w:rsidRDefault="00A55746" w:rsidP="002564D3">
      <w:pPr>
        <w:pStyle w:val="Normal1"/>
        <w:spacing w:line="259" w:lineRule="auto"/>
        <w:jc w:val="center"/>
        <w:rPr>
          <w:rFonts w:ascii="Arial Narrow" w:eastAsia="Calibri" w:hAnsi="Arial Narrow" w:cstheme="majorHAnsi"/>
        </w:rPr>
      </w:pPr>
    </w:p>
    <w:p w14:paraId="79F75E1D" w14:textId="21E27167" w:rsidR="00A55746" w:rsidRDefault="00A55746" w:rsidP="002564D3">
      <w:pPr>
        <w:pStyle w:val="Normal1"/>
        <w:spacing w:line="259" w:lineRule="auto"/>
        <w:jc w:val="center"/>
        <w:rPr>
          <w:rFonts w:ascii="Arial Narrow" w:eastAsia="Calibri" w:hAnsi="Arial Narrow" w:cstheme="majorHAnsi"/>
        </w:rPr>
      </w:pPr>
    </w:p>
    <w:p w14:paraId="0725416E" w14:textId="3B4BD79A" w:rsidR="00A55746" w:rsidRDefault="00A55746" w:rsidP="002564D3">
      <w:pPr>
        <w:pStyle w:val="Normal1"/>
        <w:spacing w:line="259" w:lineRule="auto"/>
        <w:jc w:val="center"/>
        <w:rPr>
          <w:rFonts w:ascii="Arial Narrow" w:eastAsia="Calibri" w:hAnsi="Arial Narrow" w:cstheme="majorHAnsi"/>
        </w:rPr>
      </w:pPr>
    </w:p>
    <w:p w14:paraId="679B0316" w14:textId="77777777" w:rsidR="00A55746" w:rsidRDefault="00A55746" w:rsidP="002564D3">
      <w:pPr>
        <w:pStyle w:val="Normal1"/>
        <w:spacing w:line="259" w:lineRule="auto"/>
        <w:jc w:val="center"/>
        <w:rPr>
          <w:rFonts w:ascii="Arial Narrow" w:eastAsia="Calibri" w:hAnsi="Arial Narrow" w:cstheme="majorHAnsi"/>
        </w:rPr>
      </w:pPr>
    </w:p>
    <w:p w14:paraId="05517557" w14:textId="77777777" w:rsidR="00EB7AD6" w:rsidRPr="009F3ED0" w:rsidRDefault="00EB7AD6" w:rsidP="00EB7AD6">
      <w:pPr>
        <w:pStyle w:val="Normal1"/>
        <w:spacing w:line="259" w:lineRule="auto"/>
        <w:rPr>
          <w:rFonts w:ascii="Arial Narrow" w:eastAsia="Calibri" w:hAnsi="Arial Narrow" w:cstheme="majorHAnsi"/>
        </w:rPr>
      </w:pPr>
    </w:p>
    <w:p w14:paraId="213952BC" w14:textId="0C19FDC4" w:rsidR="00873083" w:rsidRPr="009F3ED0" w:rsidRDefault="006C466D" w:rsidP="00873083">
      <w:pPr>
        <w:spacing w:line="239" w:lineRule="auto"/>
        <w:ind w:right="-15"/>
        <w:jc w:val="center"/>
        <w:rPr>
          <w:rFonts w:ascii="Arial Narrow" w:hAnsi="Arial Narrow" w:cstheme="majorHAnsi"/>
          <w:b/>
        </w:rPr>
      </w:pPr>
      <w:r w:rsidRPr="006C466D">
        <w:rPr>
          <w:rFonts w:ascii="Arial Narrow" w:hAnsi="Arial Narrow" w:cstheme="majorHAnsi"/>
          <w:b/>
        </w:rPr>
        <w:t>José de Jesús Ibarra Cárdenas</w:t>
      </w:r>
    </w:p>
    <w:p w14:paraId="2F27CB91" w14:textId="29D384D3"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w:t>
      </w:r>
      <w:r w:rsidR="006C466D">
        <w:rPr>
          <w:rFonts w:ascii="Arial Narrow" w:hAnsi="Arial Narrow" w:cstheme="majorHAnsi"/>
        </w:rPr>
        <w:t>e</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16B7368" w:rsidR="009D0320" w:rsidRDefault="009D0320" w:rsidP="00873083">
      <w:pPr>
        <w:pStyle w:val="Normal1"/>
        <w:spacing w:line="259" w:lineRule="auto"/>
        <w:ind w:right="-15"/>
        <w:jc w:val="center"/>
        <w:rPr>
          <w:rFonts w:ascii="Arial Narrow" w:eastAsia="Calibri" w:hAnsi="Arial Narrow" w:cstheme="majorHAnsi"/>
        </w:rPr>
      </w:pPr>
    </w:p>
    <w:p w14:paraId="63292224" w14:textId="77777777" w:rsidR="00EB7AD6" w:rsidRDefault="00EB7AD6" w:rsidP="00903913">
      <w:pPr>
        <w:pStyle w:val="Normal1"/>
        <w:spacing w:line="259" w:lineRule="auto"/>
        <w:ind w:right="-15"/>
        <w:rPr>
          <w:rFonts w:ascii="Arial Narrow" w:eastAsia="Calibri" w:hAnsi="Arial Narrow" w:cstheme="majorHAnsi"/>
        </w:rPr>
      </w:pPr>
    </w:p>
    <w:p w14:paraId="55D33758" w14:textId="55C99F9F" w:rsidR="00582D3E" w:rsidRDefault="00582D3E" w:rsidP="00873083">
      <w:pPr>
        <w:pStyle w:val="Normal1"/>
        <w:spacing w:line="259" w:lineRule="auto"/>
        <w:ind w:right="-15"/>
        <w:jc w:val="center"/>
        <w:rPr>
          <w:rFonts w:ascii="Arial Narrow" w:eastAsia="Calibri" w:hAnsi="Arial Narrow" w:cstheme="majorHAnsi"/>
        </w:rPr>
      </w:pPr>
    </w:p>
    <w:p w14:paraId="32FD70C0" w14:textId="3FDB555C" w:rsidR="002D7633" w:rsidRDefault="002D7633" w:rsidP="00873083">
      <w:pPr>
        <w:pStyle w:val="Normal1"/>
        <w:spacing w:line="259" w:lineRule="auto"/>
        <w:ind w:right="-15"/>
        <w:jc w:val="center"/>
        <w:rPr>
          <w:rFonts w:ascii="Arial Narrow" w:eastAsia="Calibri" w:hAnsi="Arial Narrow" w:cstheme="majorHAnsi"/>
        </w:rPr>
      </w:pPr>
    </w:p>
    <w:p w14:paraId="5C667B91" w14:textId="77777777" w:rsidR="002D7633" w:rsidRDefault="002D7633" w:rsidP="00873083">
      <w:pPr>
        <w:pStyle w:val="Normal1"/>
        <w:spacing w:line="259" w:lineRule="auto"/>
        <w:ind w:right="-15"/>
        <w:jc w:val="center"/>
        <w:rPr>
          <w:rFonts w:ascii="Arial Narrow" w:eastAsia="Calibri" w:hAnsi="Arial Narrow" w:cstheme="majorHAnsi"/>
        </w:rPr>
      </w:pPr>
    </w:p>
    <w:p w14:paraId="2E599480" w14:textId="77777777" w:rsidR="00582D3E" w:rsidRDefault="00582D3E"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1988BF97" w:rsidR="00873083" w:rsidRPr="009F3ED0" w:rsidRDefault="00571BD3" w:rsidP="00571BD3">
            <w:pPr>
              <w:spacing w:line="239" w:lineRule="auto"/>
              <w:ind w:right="-15"/>
              <w:jc w:val="center"/>
              <w:rPr>
                <w:rFonts w:ascii="Arial Narrow" w:hAnsi="Arial Narrow" w:cstheme="majorHAnsi"/>
                <w:b/>
              </w:rPr>
            </w:pPr>
            <w:r>
              <w:rPr>
                <w:rFonts w:ascii="Arial Narrow" w:hAnsi="Arial Narrow" w:cstheme="majorHAnsi"/>
                <w:b/>
              </w:rPr>
              <w:t>Nancy García Vázquez</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58E9429D" w14:textId="07AD539C" w:rsidR="00571BD3" w:rsidRDefault="00571BD3" w:rsidP="004E329D">
            <w:pPr>
              <w:pStyle w:val="Normal1"/>
              <w:spacing w:line="259" w:lineRule="auto"/>
              <w:ind w:right="-15"/>
              <w:jc w:val="center"/>
              <w:rPr>
                <w:rFonts w:ascii="Arial Narrow" w:hAnsi="Arial Narrow" w:cstheme="majorHAnsi"/>
              </w:rPr>
            </w:pPr>
            <w:r>
              <w:rPr>
                <w:rFonts w:ascii="Arial Narrow" w:hAnsi="Arial Narrow" w:cstheme="majorHAnsi"/>
                <w:b/>
              </w:rPr>
              <w:t>David Gómez Álvarez</w:t>
            </w:r>
          </w:p>
          <w:p w14:paraId="4E84E8E9" w14:textId="68607EB1"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3BA48F90" w:rsidR="00736BA5" w:rsidRDefault="00736BA5" w:rsidP="00AC1187">
            <w:pPr>
              <w:pStyle w:val="Normal1"/>
              <w:spacing w:line="259" w:lineRule="auto"/>
              <w:ind w:right="-15"/>
              <w:rPr>
                <w:rFonts w:ascii="Arial Narrow" w:eastAsia="Calibri" w:hAnsi="Arial Narrow" w:cstheme="majorHAnsi"/>
              </w:rPr>
            </w:pPr>
          </w:p>
          <w:p w14:paraId="6B41FEF4" w14:textId="3DA2B57D" w:rsidR="00C21913" w:rsidRDefault="00C21913" w:rsidP="00AC1187">
            <w:pPr>
              <w:pStyle w:val="Normal1"/>
              <w:spacing w:line="259" w:lineRule="auto"/>
              <w:ind w:right="-15"/>
              <w:rPr>
                <w:rFonts w:ascii="Arial Narrow" w:eastAsia="Calibri" w:hAnsi="Arial Narrow" w:cstheme="majorHAnsi"/>
              </w:rPr>
            </w:pPr>
          </w:p>
          <w:p w14:paraId="4BC8A375" w14:textId="629F5F03" w:rsidR="00582D3E" w:rsidRDefault="00582D3E" w:rsidP="00AC1187">
            <w:pPr>
              <w:pStyle w:val="Normal1"/>
              <w:spacing w:line="259" w:lineRule="auto"/>
              <w:ind w:right="-15"/>
              <w:rPr>
                <w:rFonts w:ascii="Arial Narrow" w:eastAsia="Calibri" w:hAnsi="Arial Narrow" w:cstheme="majorHAnsi"/>
              </w:rPr>
            </w:pPr>
          </w:p>
          <w:p w14:paraId="170CE12A" w14:textId="6426D163" w:rsidR="002D7633" w:rsidRDefault="002D7633" w:rsidP="00AC1187">
            <w:pPr>
              <w:pStyle w:val="Normal1"/>
              <w:spacing w:line="259" w:lineRule="auto"/>
              <w:ind w:right="-15"/>
              <w:rPr>
                <w:rFonts w:ascii="Arial Narrow" w:eastAsia="Calibri" w:hAnsi="Arial Narrow" w:cstheme="majorHAnsi"/>
              </w:rPr>
            </w:pPr>
          </w:p>
          <w:p w14:paraId="403BA798" w14:textId="77777777" w:rsidR="002D7633" w:rsidRDefault="002D7633" w:rsidP="00AC1187">
            <w:pPr>
              <w:pStyle w:val="Normal1"/>
              <w:spacing w:line="259" w:lineRule="auto"/>
              <w:ind w:right="-15"/>
              <w:rPr>
                <w:rFonts w:ascii="Arial Narrow" w:eastAsia="Calibri" w:hAnsi="Arial Narrow" w:cstheme="majorHAnsi"/>
              </w:rPr>
            </w:pPr>
          </w:p>
          <w:p w14:paraId="336F4F16" w14:textId="77777777" w:rsidR="00582D3E" w:rsidRDefault="00582D3E"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6EF5EB56" w:rsidR="00873083" w:rsidRPr="009F3ED0" w:rsidRDefault="00571BD3" w:rsidP="00571BD3">
            <w:pPr>
              <w:spacing w:line="239" w:lineRule="auto"/>
              <w:ind w:right="-15"/>
              <w:jc w:val="center"/>
              <w:rPr>
                <w:rFonts w:ascii="Arial Narrow" w:hAnsi="Arial Narrow" w:cstheme="majorHAnsi"/>
                <w:b/>
              </w:rPr>
            </w:pPr>
            <w:r>
              <w:rPr>
                <w:rFonts w:ascii="Arial Narrow" w:hAnsi="Arial Narrow" w:cstheme="majorHAnsi"/>
                <w:b/>
              </w:rPr>
              <w:t>Pedro Vicente Viveros Reyes</w:t>
            </w:r>
            <w:r w:rsidR="00A1774B">
              <w:rPr>
                <w:rFonts w:ascii="Arial Narrow" w:hAnsi="Arial Narrow" w:cstheme="majorHAnsi"/>
                <w:b/>
              </w:rPr>
              <w:t xml:space="preserve">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55903CC2" w:rsidR="00873083" w:rsidRPr="009F3ED0" w:rsidRDefault="00523883" w:rsidP="004E329D">
            <w:pPr>
              <w:spacing w:line="239" w:lineRule="auto"/>
              <w:ind w:right="-15"/>
              <w:jc w:val="center"/>
              <w:rPr>
                <w:rFonts w:ascii="Arial Narrow" w:hAnsi="Arial Narrow" w:cstheme="majorHAnsi"/>
                <w:b/>
              </w:rPr>
            </w:pPr>
            <w:r>
              <w:t xml:space="preserve"> </w:t>
            </w:r>
            <w:r w:rsidRPr="00523883">
              <w:rPr>
                <w:rFonts w:ascii="Arial Narrow" w:hAnsi="Arial Narrow" w:cstheme="majorHAnsi"/>
                <w:b/>
              </w:rPr>
              <w:t>Neyra Josefa Godoy Rodríguez</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0D235517" w14:textId="77777777" w:rsidR="00571BD3" w:rsidRDefault="00571BD3">
      <w:pPr>
        <w:pStyle w:val="Normal1"/>
        <w:rPr>
          <w:rFonts w:ascii="Arial Narrow" w:eastAsia="Calibri" w:hAnsi="Arial Narrow" w:cstheme="majorHAnsi"/>
          <w:b/>
        </w:rPr>
      </w:pPr>
    </w:p>
    <w:p w14:paraId="2834BD79" w14:textId="77777777" w:rsidR="00571BD3" w:rsidRDefault="00571BD3">
      <w:pPr>
        <w:pStyle w:val="Normal1"/>
        <w:rPr>
          <w:rFonts w:ascii="Arial Narrow" w:eastAsia="Calibri" w:hAnsi="Arial Narrow" w:cstheme="majorHAnsi"/>
          <w:b/>
        </w:rPr>
      </w:pPr>
    </w:p>
    <w:sectPr w:rsidR="00571BD3" w:rsidSect="00B163AB">
      <w:headerReference w:type="default" r:id="rId8"/>
      <w:footerReference w:type="default" r:id="rId9"/>
      <w:pgSz w:w="12240" w:h="15840" w:code="1"/>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D442" w14:textId="77777777" w:rsidR="00092D1A" w:rsidRDefault="00092D1A" w:rsidP="006B0E5B">
      <w:pPr>
        <w:spacing w:line="240" w:lineRule="auto"/>
      </w:pPr>
      <w:r>
        <w:separator/>
      </w:r>
    </w:p>
  </w:endnote>
  <w:endnote w:type="continuationSeparator" w:id="0">
    <w:p w14:paraId="40F5F0E0" w14:textId="77777777" w:rsidR="00092D1A" w:rsidRDefault="00092D1A"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08C9D05F"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1706FA">
      <w:rPr>
        <w:rFonts w:ascii="Arial Narrow" w:hAnsi="Arial Narrow" w:cs="Tahoma"/>
        <w:sz w:val="18"/>
        <w:szCs w:val="18"/>
      </w:rPr>
      <w:t>21</w:t>
    </w:r>
    <w:r w:rsidRPr="00B053A9">
      <w:rPr>
        <w:rFonts w:ascii="Arial Narrow" w:hAnsi="Arial Narrow" w:cs="Tahoma"/>
        <w:sz w:val="18"/>
        <w:szCs w:val="18"/>
      </w:rPr>
      <w:t xml:space="preserve"> DE</w:t>
    </w:r>
    <w:r>
      <w:rPr>
        <w:rFonts w:ascii="Arial Narrow" w:hAnsi="Arial Narrow" w:cs="Tahoma"/>
        <w:sz w:val="18"/>
        <w:szCs w:val="18"/>
      </w:rPr>
      <w:t xml:space="preserve"> </w:t>
    </w:r>
    <w:r w:rsidR="001706FA">
      <w:rPr>
        <w:rFonts w:ascii="Arial Narrow" w:hAnsi="Arial Narrow" w:cs="Tahoma"/>
        <w:sz w:val="18"/>
        <w:szCs w:val="18"/>
      </w:rPr>
      <w:t>DICIEMBRE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5EADC691"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A6074B">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A6074B">
          <w:rPr>
            <w:rFonts w:ascii="Arial Narrow" w:hAnsi="Arial Narrow"/>
            <w:noProof/>
            <w:sz w:val="18"/>
            <w:szCs w:val="18"/>
            <w:lang w:val="es-ES"/>
          </w:rPr>
          <w:t>7</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7549" w14:textId="77777777" w:rsidR="00092D1A" w:rsidRDefault="00092D1A" w:rsidP="006B0E5B">
      <w:pPr>
        <w:spacing w:line="240" w:lineRule="auto"/>
      </w:pPr>
      <w:r>
        <w:separator/>
      </w:r>
    </w:p>
  </w:footnote>
  <w:footnote w:type="continuationSeparator" w:id="0">
    <w:p w14:paraId="3D7FA356" w14:textId="77777777" w:rsidR="00092D1A" w:rsidRDefault="00092D1A"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2C3"/>
    <w:rsid w:val="00003BC6"/>
    <w:rsid w:val="00003F93"/>
    <w:rsid w:val="00004127"/>
    <w:rsid w:val="00005D97"/>
    <w:rsid w:val="00011349"/>
    <w:rsid w:val="00012EAE"/>
    <w:rsid w:val="0001323A"/>
    <w:rsid w:val="00014EAF"/>
    <w:rsid w:val="00014EB4"/>
    <w:rsid w:val="00015887"/>
    <w:rsid w:val="000169CF"/>
    <w:rsid w:val="00016C2B"/>
    <w:rsid w:val="00016FF7"/>
    <w:rsid w:val="0001739E"/>
    <w:rsid w:val="00017696"/>
    <w:rsid w:val="00017EAB"/>
    <w:rsid w:val="0002066D"/>
    <w:rsid w:val="00021AC3"/>
    <w:rsid w:val="00022472"/>
    <w:rsid w:val="0002272F"/>
    <w:rsid w:val="00023D60"/>
    <w:rsid w:val="00024C4A"/>
    <w:rsid w:val="00025B2D"/>
    <w:rsid w:val="00026782"/>
    <w:rsid w:val="00026A3C"/>
    <w:rsid w:val="0003238F"/>
    <w:rsid w:val="0004024A"/>
    <w:rsid w:val="00040697"/>
    <w:rsid w:val="00040CC0"/>
    <w:rsid w:val="0004149E"/>
    <w:rsid w:val="000417B1"/>
    <w:rsid w:val="00041EAD"/>
    <w:rsid w:val="00044940"/>
    <w:rsid w:val="00047092"/>
    <w:rsid w:val="00047246"/>
    <w:rsid w:val="00047655"/>
    <w:rsid w:val="000478E8"/>
    <w:rsid w:val="00047F61"/>
    <w:rsid w:val="00053427"/>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F2B"/>
    <w:rsid w:val="000721F0"/>
    <w:rsid w:val="00073274"/>
    <w:rsid w:val="000732C3"/>
    <w:rsid w:val="000735BC"/>
    <w:rsid w:val="00073DA1"/>
    <w:rsid w:val="0007529A"/>
    <w:rsid w:val="0007546E"/>
    <w:rsid w:val="00075C16"/>
    <w:rsid w:val="00077023"/>
    <w:rsid w:val="0007775A"/>
    <w:rsid w:val="000805EA"/>
    <w:rsid w:val="00080B93"/>
    <w:rsid w:val="000817F7"/>
    <w:rsid w:val="00081C13"/>
    <w:rsid w:val="00082667"/>
    <w:rsid w:val="00082E87"/>
    <w:rsid w:val="00083353"/>
    <w:rsid w:val="000854E9"/>
    <w:rsid w:val="000868C3"/>
    <w:rsid w:val="00086B7A"/>
    <w:rsid w:val="00087AFC"/>
    <w:rsid w:val="00087B9E"/>
    <w:rsid w:val="00091661"/>
    <w:rsid w:val="00092C80"/>
    <w:rsid w:val="00092D05"/>
    <w:rsid w:val="00092D1A"/>
    <w:rsid w:val="000947C0"/>
    <w:rsid w:val="00095FAD"/>
    <w:rsid w:val="00096470"/>
    <w:rsid w:val="00097A2B"/>
    <w:rsid w:val="00097FED"/>
    <w:rsid w:val="000A069C"/>
    <w:rsid w:val="000A2FFD"/>
    <w:rsid w:val="000A5B50"/>
    <w:rsid w:val="000A5DA0"/>
    <w:rsid w:val="000A6E4F"/>
    <w:rsid w:val="000B17D5"/>
    <w:rsid w:val="000B1D19"/>
    <w:rsid w:val="000B1DC8"/>
    <w:rsid w:val="000B4105"/>
    <w:rsid w:val="000B4279"/>
    <w:rsid w:val="000B5836"/>
    <w:rsid w:val="000B6E79"/>
    <w:rsid w:val="000B73B7"/>
    <w:rsid w:val="000B7BB7"/>
    <w:rsid w:val="000C1D92"/>
    <w:rsid w:val="000C1E2D"/>
    <w:rsid w:val="000C521B"/>
    <w:rsid w:val="000C602B"/>
    <w:rsid w:val="000C6A67"/>
    <w:rsid w:val="000C7061"/>
    <w:rsid w:val="000C73ED"/>
    <w:rsid w:val="000C7431"/>
    <w:rsid w:val="000C773A"/>
    <w:rsid w:val="000C7989"/>
    <w:rsid w:val="000C79EC"/>
    <w:rsid w:val="000D04E2"/>
    <w:rsid w:val="000D15BD"/>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20CA"/>
    <w:rsid w:val="000E3690"/>
    <w:rsid w:val="000E405A"/>
    <w:rsid w:val="000E4C6A"/>
    <w:rsid w:val="000E51CE"/>
    <w:rsid w:val="000E52FB"/>
    <w:rsid w:val="000E5DE5"/>
    <w:rsid w:val="000E61B9"/>
    <w:rsid w:val="000E6963"/>
    <w:rsid w:val="000E6B5F"/>
    <w:rsid w:val="000E723D"/>
    <w:rsid w:val="000E75D7"/>
    <w:rsid w:val="000E7770"/>
    <w:rsid w:val="000F0721"/>
    <w:rsid w:val="000F0878"/>
    <w:rsid w:val="000F124D"/>
    <w:rsid w:val="000F2B78"/>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543E"/>
    <w:rsid w:val="00106288"/>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7E6"/>
    <w:rsid w:val="00122C47"/>
    <w:rsid w:val="00122CFD"/>
    <w:rsid w:val="001238EA"/>
    <w:rsid w:val="00124A16"/>
    <w:rsid w:val="00125C2B"/>
    <w:rsid w:val="00126CA2"/>
    <w:rsid w:val="00131BBE"/>
    <w:rsid w:val="00133172"/>
    <w:rsid w:val="00136026"/>
    <w:rsid w:val="00136A21"/>
    <w:rsid w:val="001372FE"/>
    <w:rsid w:val="00137757"/>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4D6A"/>
    <w:rsid w:val="00155342"/>
    <w:rsid w:val="001605C2"/>
    <w:rsid w:val="00161FAA"/>
    <w:rsid w:val="00162130"/>
    <w:rsid w:val="001624F6"/>
    <w:rsid w:val="00162D33"/>
    <w:rsid w:val="00162F10"/>
    <w:rsid w:val="0016459A"/>
    <w:rsid w:val="0016487F"/>
    <w:rsid w:val="00165BC9"/>
    <w:rsid w:val="00165CFA"/>
    <w:rsid w:val="00165DA6"/>
    <w:rsid w:val="0017039C"/>
    <w:rsid w:val="00170649"/>
    <w:rsid w:val="001706FA"/>
    <w:rsid w:val="00171508"/>
    <w:rsid w:val="0017205E"/>
    <w:rsid w:val="00172742"/>
    <w:rsid w:val="0017292E"/>
    <w:rsid w:val="00172E09"/>
    <w:rsid w:val="00173B79"/>
    <w:rsid w:val="00173EA1"/>
    <w:rsid w:val="00174283"/>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8661C"/>
    <w:rsid w:val="001901A5"/>
    <w:rsid w:val="00190833"/>
    <w:rsid w:val="001911F4"/>
    <w:rsid w:val="001912A3"/>
    <w:rsid w:val="001919C0"/>
    <w:rsid w:val="001924D1"/>
    <w:rsid w:val="00192C49"/>
    <w:rsid w:val="00192CAB"/>
    <w:rsid w:val="00193362"/>
    <w:rsid w:val="00193785"/>
    <w:rsid w:val="00194846"/>
    <w:rsid w:val="00195216"/>
    <w:rsid w:val="001958B5"/>
    <w:rsid w:val="00196CFE"/>
    <w:rsid w:val="001974F6"/>
    <w:rsid w:val="001A0C33"/>
    <w:rsid w:val="001A1297"/>
    <w:rsid w:val="001A2610"/>
    <w:rsid w:val="001A3192"/>
    <w:rsid w:val="001A3263"/>
    <w:rsid w:val="001A3397"/>
    <w:rsid w:val="001A3930"/>
    <w:rsid w:val="001A442E"/>
    <w:rsid w:val="001A4F30"/>
    <w:rsid w:val="001A57D6"/>
    <w:rsid w:val="001A5CD1"/>
    <w:rsid w:val="001A5CF5"/>
    <w:rsid w:val="001A7227"/>
    <w:rsid w:val="001B05C2"/>
    <w:rsid w:val="001B0A2D"/>
    <w:rsid w:val="001B1109"/>
    <w:rsid w:val="001B1EF1"/>
    <w:rsid w:val="001B2DB8"/>
    <w:rsid w:val="001B2EA6"/>
    <w:rsid w:val="001B2F31"/>
    <w:rsid w:val="001B36A4"/>
    <w:rsid w:val="001B40AD"/>
    <w:rsid w:val="001B639A"/>
    <w:rsid w:val="001B73D5"/>
    <w:rsid w:val="001C1E88"/>
    <w:rsid w:val="001C2781"/>
    <w:rsid w:val="001C4536"/>
    <w:rsid w:val="001C474F"/>
    <w:rsid w:val="001C4F11"/>
    <w:rsid w:val="001C556D"/>
    <w:rsid w:val="001C6D85"/>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3E66"/>
    <w:rsid w:val="001E3FBC"/>
    <w:rsid w:val="001E45DE"/>
    <w:rsid w:val="001E4C8E"/>
    <w:rsid w:val="001E56DC"/>
    <w:rsid w:val="001E65CE"/>
    <w:rsid w:val="001E6A5A"/>
    <w:rsid w:val="001E6E51"/>
    <w:rsid w:val="001E6E56"/>
    <w:rsid w:val="001E7372"/>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4B16"/>
    <w:rsid w:val="00206C88"/>
    <w:rsid w:val="00206DD7"/>
    <w:rsid w:val="002070A1"/>
    <w:rsid w:val="00210E85"/>
    <w:rsid w:val="00211173"/>
    <w:rsid w:val="00211328"/>
    <w:rsid w:val="00212308"/>
    <w:rsid w:val="0021358E"/>
    <w:rsid w:val="0021553B"/>
    <w:rsid w:val="00215CC6"/>
    <w:rsid w:val="00222241"/>
    <w:rsid w:val="0022227B"/>
    <w:rsid w:val="00222CD1"/>
    <w:rsid w:val="00223033"/>
    <w:rsid w:val="002234FD"/>
    <w:rsid w:val="00223D67"/>
    <w:rsid w:val="00224E3F"/>
    <w:rsid w:val="00225574"/>
    <w:rsid w:val="00226571"/>
    <w:rsid w:val="00226F8D"/>
    <w:rsid w:val="00230F33"/>
    <w:rsid w:val="002337CA"/>
    <w:rsid w:val="002338B7"/>
    <w:rsid w:val="002348BF"/>
    <w:rsid w:val="002350F2"/>
    <w:rsid w:val="00235DDA"/>
    <w:rsid w:val="00236B4B"/>
    <w:rsid w:val="00241F11"/>
    <w:rsid w:val="00242891"/>
    <w:rsid w:val="00244141"/>
    <w:rsid w:val="00244378"/>
    <w:rsid w:val="0024479D"/>
    <w:rsid w:val="00244F6E"/>
    <w:rsid w:val="00245204"/>
    <w:rsid w:val="0024556B"/>
    <w:rsid w:val="0024737F"/>
    <w:rsid w:val="002473EF"/>
    <w:rsid w:val="002505C4"/>
    <w:rsid w:val="0025167D"/>
    <w:rsid w:val="00251AB2"/>
    <w:rsid w:val="002521E0"/>
    <w:rsid w:val="00252D3D"/>
    <w:rsid w:val="002533BA"/>
    <w:rsid w:val="002540E5"/>
    <w:rsid w:val="00254349"/>
    <w:rsid w:val="00255677"/>
    <w:rsid w:val="0025587F"/>
    <w:rsid w:val="002562F1"/>
    <w:rsid w:val="002564D3"/>
    <w:rsid w:val="0025760C"/>
    <w:rsid w:val="00261F05"/>
    <w:rsid w:val="0026238E"/>
    <w:rsid w:val="0026258A"/>
    <w:rsid w:val="0026318C"/>
    <w:rsid w:val="0026333C"/>
    <w:rsid w:val="00263DD5"/>
    <w:rsid w:val="00264505"/>
    <w:rsid w:val="00264D8A"/>
    <w:rsid w:val="00265407"/>
    <w:rsid w:val="002654E4"/>
    <w:rsid w:val="00265F29"/>
    <w:rsid w:val="00267650"/>
    <w:rsid w:val="00271992"/>
    <w:rsid w:val="00271C30"/>
    <w:rsid w:val="0027212D"/>
    <w:rsid w:val="00272473"/>
    <w:rsid w:val="0027255E"/>
    <w:rsid w:val="00272994"/>
    <w:rsid w:val="00272B42"/>
    <w:rsid w:val="00272F11"/>
    <w:rsid w:val="00272FB4"/>
    <w:rsid w:val="00272FE6"/>
    <w:rsid w:val="002730A8"/>
    <w:rsid w:val="00273D78"/>
    <w:rsid w:val="0027474C"/>
    <w:rsid w:val="00274B3D"/>
    <w:rsid w:val="00274E54"/>
    <w:rsid w:val="00275B74"/>
    <w:rsid w:val="0027629A"/>
    <w:rsid w:val="002777CA"/>
    <w:rsid w:val="002801F1"/>
    <w:rsid w:val="00280E53"/>
    <w:rsid w:val="0028272D"/>
    <w:rsid w:val="00283ED4"/>
    <w:rsid w:val="00283FFE"/>
    <w:rsid w:val="0028463B"/>
    <w:rsid w:val="00284EE2"/>
    <w:rsid w:val="00285C5A"/>
    <w:rsid w:val="00285DE1"/>
    <w:rsid w:val="0028695B"/>
    <w:rsid w:val="00287890"/>
    <w:rsid w:val="00287B64"/>
    <w:rsid w:val="00290562"/>
    <w:rsid w:val="00290D74"/>
    <w:rsid w:val="00291647"/>
    <w:rsid w:val="00291B3B"/>
    <w:rsid w:val="002924B5"/>
    <w:rsid w:val="00292BF5"/>
    <w:rsid w:val="00292D43"/>
    <w:rsid w:val="00292FDC"/>
    <w:rsid w:val="002930A5"/>
    <w:rsid w:val="0029382F"/>
    <w:rsid w:val="00293B43"/>
    <w:rsid w:val="00293D45"/>
    <w:rsid w:val="00294B22"/>
    <w:rsid w:val="00295ADF"/>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04A4"/>
    <w:rsid w:val="002D31E1"/>
    <w:rsid w:val="002D42A8"/>
    <w:rsid w:val="002D495C"/>
    <w:rsid w:val="002D4CD0"/>
    <w:rsid w:val="002D5C09"/>
    <w:rsid w:val="002D7633"/>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0522D"/>
    <w:rsid w:val="00311771"/>
    <w:rsid w:val="0031275C"/>
    <w:rsid w:val="003133AF"/>
    <w:rsid w:val="00313A49"/>
    <w:rsid w:val="00313ECE"/>
    <w:rsid w:val="003140A5"/>
    <w:rsid w:val="0031483C"/>
    <w:rsid w:val="00315020"/>
    <w:rsid w:val="0031527F"/>
    <w:rsid w:val="0031536E"/>
    <w:rsid w:val="00315B82"/>
    <w:rsid w:val="00315BC3"/>
    <w:rsid w:val="00315DF0"/>
    <w:rsid w:val="003173E9"/>
    <w:rsid w:val="00317FAB"/>
    <w:rsid w:val="0032075C"/>
    <w:rsid w:val="00321CEE"/>
    <w:rsid w:val="003221E2"/>
    <w:rsid w:val="0032246C"/>
    <w:rsid w:val="00322FCD"/>
    <w:rsid w:val="003235A8"/>
    <w:rsid w:val="00323F8D"/>
    <w:rsid w:val="0032458C"/>
    <w:rsid w:val="00325247"/>
    <w:rsid w:val="00326AD0"/>
    <w:rsid w:val="00326FE8"/>
    <w:rsid w:val="003272E3"/>
    <w:rsid w:val="00327F51"/>
    <w:rsid w:val="00327F7C"/>
    <w:rsid w:val="00330AD1"/>
    <w:rsid w:val="003319A5"/>
    <w:rsid w:val="00332807"/>
    <w:rsid w:val="00333319"/>
    <w:rsid w:val="0033484B"/>
    <w:rsid w:val="003352C4"/>
    <w:rsid w:val="003358F4"/>
    <w:rsid w:val="00335FCE"/>
    <w:rsid w:val="00340D7A"/>
    <w:rsid w:val="00341F79"/>
    <w:rsid w:val="003420D2"/>
    <w:rsid w:val="00342A19"/>
    <w:rsid w:val="00344A9E"/>
    <w:rsid w:val="00350CB1"/>
    <w:rsid w:val="0035130E"/>
    <w:rsid w:val="0035180B"/>
    <w:rsid w:val="00351C2F"/>
    <w:rsid w:val="00351F7C"/>
    <w:rsid w:val="003528AF"/>
    <w:rsid w:val="003529F1"/>
    <w:rsid w:val="00352C64"/>
    <w:rsid w:val="003531F9"/>
    <w:rsid w:val="003533EA"/>
    <w:rsid w:val="00354902"/>
    <w:rsid w:val="00354F24"/>
    <w:rsid w:val="00355165"/>
    <w:rsid w:val="00355E84"/>
    <w:rsid w:val="00355F5F"/>
    <w:rsid w:val="00357411"/>
    <w:rsid w:val="00357484"/>
    <w:rsid w:val="003601CE"/>
    <w:rsid w:val="0036037C"/>
    <w:rsid w:val="003606DC"/>
    <w:rsid w:val="0036111B"/>
    <w:rsid w:val="003621A8"/>
    <w:rsid w:val="0036274E"/>
    <w:rsid w:val="00362E95"/>
    <w:rsid w:val="0036322F"/>
    <w:rsid w:val="00364ABE"/>
    <w:rsid w:val="00365841"/>
    <w:rsid w:val="003663B1"/>
    <w:rsid w:val="0036654C"/>
    <w:rsid w:val="00366FDB"/>
    <w:rsid w:val="00367341"/>
    <w:rsid w:val="00367EF4"/>
    <w:rsid w:val="00367FDD"/>
    <w:rsid w:val="00370738"/>
    <w:rsid w:val="00370F0A"/>
    <w:rsid w:val="003723C3"/>
    <w:rsid w:val="00372F03"/>
    <w:rsid w:val="00373C5A"/>
    <w:rsid w:val="003751EE"/>
    <w:rsid w:val="003766FE"/>
    <w:rsid w:val="0038003F"/>
    <w:rsid w:val="00381C4C"/>
    <w:rsid w:val="0038336B"/>
    <w:rsid w:val="0038358A"/>
    <w:rsid w:val="00383B62"/>
    <w:rsid w:val="00390CDD"/>
    <w:rsid w:val="00390E06"/>
    <w:rsid w:val="00390EBC"/>
    <w:rsid w:val="00391008"/>
    <w:rsid w:val="00392841"/>
    <w:rsid w:val="0039290D"/>
    <w:rsid w:val="003933E8"/>
    <w:rsid w:val="00394360"/>
    <w:rsid w:val="00394710"/>
    <w:rsid w:val="003947FC"/>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4874"/>
    <w:rsid w:val="003B5F15"/>
    <w:rsid w:val="003B6E09"/>
    <w:rsid w:val="003B7E0E"/>
    <w:rsid w:val="003B7FCA"/>
    <w:rsid w:val="003C0604"/>
    <w:rsid w:val="003C3BBE"/>
    <w:rsid w:val="003C4BB6"/>
    <w:rsid w:val="003C5BB8"/>
    <w:rsid w:val="003C78AB"/>
    <w:rsid w:val="003D0BE4"/>
    <w:rsid w:val="003D1849"/>
    <w:rsid w:val="003D202B"/>
    <w:rsid w:val="003D22C0"/>
    <w:rsid w:val="003D258B"/>
    <w:rsid w:val="003D35C7"/>
    <w:rsid w:val="003D3D87"/>
    <w:rsid w:val="003D404D"/>
    <w:rsid w:val="003D4787"/>
    <w:rsid w:val="003D4CB2"/>
    <w:rsid w:val="003D52FF"/>
    <w:rsid w:val="003D575A"/>
    <w:rsid w:val="003D75F6"/>
    <w:rsid w:val="003E0D68"/>
    <w:rsid w:val="003E1154"/>
    <w:rsid w:val="003E16A0"/>
    <w:rsid w:val="003E377C"/>
    <w:rsid w:val="003E42BF"/>
    <w:rsid w:val="003E43EC"/>
    <w:rsid w:val="003E639F"/>
    <w:rsid w:val="003E78A0"/>
    <w:rsid w:val="003F05FD"/>
    <w:rsid w:val="003F08B5"/>
    <w:rsid w:val="003F0D8F"/>
    <w:rsid w:val="003F120E"/>
    <w:rsid w:val="003F1B90"/>
    <w:rsid w:val="003F1D23"/>
    <w:rsid w:val="003F1DE1"/>
    <w:rsid w:val="003F23FC"/>
    <w:rsid w:val="003F44A2"/>
    <w:rsid w:val="003F4537"/>
    <w:rsid w:val="003F461E"/>
    <w:rsid w:val="003F4F1B"/>
    <w:rsid w:val="003F5171"/>
    <w:rsid w:val="003F545C"/>
    <w:rsid w:val="003F5BBB"/>
    <w:rsid w:val="003F63F9"/>
    <w:rsid w:val="003F650E"/>
    <w:rsid w:val="003F679A"/>
    <w:rsid w:val="003F6DFB"/>
    <w:rsid w:val="003F7D91"/>
    <w:rsid w:val="00400342"/>
    <w:rsid w:val="00400E33"/>
    <w:rsid w:val="00401605"/>
    <w:rsid w:val="00401827"/>
    <w:rsid w:val="00401F12"/>
    <w:rsid w:val="004020BD"/>
    <w:rsid w:val="00402A5A"/>
    <w:rsid w:val="004030CC"/>
    <w:rsid w:val="00403822"/>
    <w:rsid w:val="004040AD"/>
    <w:rsid w:val="00404CBD"/>
    <w:rsid w:val="00405D1D"/>
    <w:rsid w:val="004065FB"/>
    <w:rsid w:val="00410E82"/>
    <w:rsid w:val="0041164C"/>
    <w:rsid w:val="00412969"/>
    <w:rsid w:val="00413EB6"/>
    <w:rsid w:val="00416288"/>
    <w:rsid w:val="00416407"/>
    <w:rsid w:val="004164A9"/>
    <w:rsid w:val="0042021F"/>
    <w:rsid w:val="00421E2C"/>
    <w:rsid w:val="004227EC"/>
    <w:rsid w:val="00424EE2"/>
    <w:rsid w:val="00425193"/>
    <w:rsid w:val="0042616C"/>
    <w:rsid w:val="004268F3"/>
    <w:rsid w:val="004279A1"/>
    <w:rsid w:val="004314C4"/>
    <w:rsid w:val="00431954"/>
    <w:rsid w:val="00431EE0"/>
    <w:rsid w:val="00431F3A"/>
    <w:rsid w:val="0043459F"/>
    <w:rsid w:val="004346F6"/>
    <w:rsid w:val="00435FD5"/>
    <w:rsid w:val="004365D0"/>
    <w:rsid w:val="004368EC"/>
    <w:rsid w:val="0044033E"/>
    <w:rsid w:val="004405C3"/>
    <w:rsid w:val="004415D2"/>
    <w:rsid w:val="00442184"/>
    <w:rsid w:val="00442470"/>
    <w:rsid w:val="00443FE1"/>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19B9"/>
    <w:rsid w:val="00461BE3"/>
    <w:rsid w:val="00463999"/>
    <w:rsid w:val="00463AEB"/>
    <w:rsid w:val="00463B92"/>
    <w:rsid w:val="0046579D"/>
    <w:rsid w:val="0046723A"/>
    <w:rsid w:val="00467EAB"/>
    <w:rsid w:val="00470673"/>
    <w:rsid w:val="00471B30"/>
    <w:rsid w:val="0047201C"/>
    <w:rsid w:val="00472302"/>
    <w:rsid w:val="0047289D"/>
    <w:rsid w:val="00473694"/>
    <w:rsid w:val="00474034"/>
    <w:rsid w:val="00474FA3"/>
    <w:rsid w:val="004750F7"/>
    <w:rsid w:val="00475638"/>
    <w:rsid w:val="00475B87"/>
    <w:rsid w:val="00476345"/>
    <w:rsid w:val="0048156C"/>
    <w:rsid w:val="0048217C"/>
    <w:rsid w:val="00482420"/>
    <w:rsid w:val="0048293E"/>
    <w:rsid w:val="004830C3"/>
    <w:rsid w:val="00485B52"/>
    <w:rsid w:val="0048697E"/>
    <w:rsid w:val="00486EA7"/>
    <w:rsid w:val="004901F9"/>
    <w:rsid w:val="00490524"/>
    <w:rsid w:val="00490B07"/>
    <w:rsid w:val="004910ED"/>
    <w:rsid w:val="00491197"/>
    <w:rsid w:val="004917EA"/>
    <w:rsid w:val="00491F02"/>
    <w:rsid w:val="00492C1E"/>
    <w:rsid w:val="004930B5"/>
    <w:rsid w:val="00493198"/>
    <w:rsid w:val="004931C7"/>
    <w:rsid w:val="00493B65"/>
    <w:rsid w:val="00493D97"/>
    <w:rsid w:val="00493F7A"/>
    <w:rsid w:val="00495781"/>
    <w:rsid w:val="00495F4B"/>
    <w:rsid w:val="004960ED"/>
    <w:rsid w:val="004969E6"/>
    <w:rsid w:val="00496E11"/>
    <w:rsid w:val="0049780A"/>
    <w:rsid w:val="00497B6D"/>
    <w:rsid w:val="00497EE0"/>
    <w:rsid w:val="004A0945"/>
    <w:rsid w:val="004A0A2B"/>
    <w:rsid w:val="004A13B7"/>
    <w:rsid w:val="004A2676"/>
    <w:rsid w:val="004A2804"/>
    <w:rsid w:val="004A293A"/>
    <w:rsid w:val="004A3AA9"/>
    <w:rsid w:val="004A514E"/>
    <w:rsid w:val="004A5F5D"/>
    <w:rsid w:val="004A6136"/>
    <w:rsid w:val="004A614C"/>
    <w:rsid w:val="004B19AB"/>
    <w:rsid w:val="004B1A98"/>
    <w:rsid w:val="004B2334"/>
    <w:rsid w:val="004B24CA"/>
    <w:rsid w:val="004B3314"/>
    <w:rsid w:val="004B6087"/>
    <w:rsid w:val="004B6F26"/>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D7E08"/>
    <w:rsid w:val="004E2090"/>
    <w:rsid w:val="004E26E6"/>
    <w:rsid w:val="004E329D"/>
    <w:rsid w:val="004E3356"/>
    <w:rsid w:val="004E38B0"/>
    <w:rsid w:val="004E43D1"/>
    <w:rsid w:val="004E45AE"/>
    <w:rsid w:val="004E6FBA"/>
    <w:rsid w:val="004F2607"/>
    <w:rsid w:val="004F2C64"/>
    <w:rsid w:val="004F531B"/>
    <w:rsid w:val="004F6B29"/>
    <w:rsid w:val="004F6E4E"/>
    <w:rsid w:val="004F6E69"/>
    <w:rsid w:val="004F757E"/>
    <w:rsid w:val="00500E54"/>
    <w:rsid w:val="005017E3"/>
    <w:rsid w:val="00501A1F"/>
    <w:rsid w:val="00502694"/>
    <w:rsid w:val="005029F9"/>
    <w:rsid w:val="00504AB3"/>
    <w:rsid w:val="00504B7D"/>
    <w:rsid w:val="00505D9E"/>
    <w:rsid w:val="00505FC8"/>
    <w:rsid w:val="00506BFB"/>
    <w:rsid w:val="00506CE8"/>
    <w:rsid w:val="00507CBD"/>
    <w:rsid w:val="00507F4E"/>
    <w:rsid w:val="00511F35"/>
    <w:rsid w:val="00512FA1"/>
    <w:rsid w:val="00515016"/>
    <w:rsid w:val="00520532"/>
    <w:rsid w:val="005206D3"/>
    <w:rsid w:val="00520C63"/>
    <w:rsid w:val="00520CF0"/>
    <w:rsid w:val="00521C41"/>
    <w:rsid w:val="005224EC"/>
    <w:rsid w:val="00522883"/>
    <w:rsid w:val="005228DB"/>
    <w:rsid w:val="0052301C"/>
    <w:rsid w:val="00523883"/>
    <w:rsid w:val="0052596F"/>
    <w:rsid w:val="00525A5C"/>
    <w:rsid w:val="00526BB2"/>
    <w:rsid w:val="00530199"/>
    <w:rsid w:val="005301F7"/>
    <w:rsid w:val="005307AA"/>
    <w:rsid w:val="005321DA"/>
    <w:rsid w:val="005333D4"/>
    <w:rsid w:val="00533962"/>
    <w:rsid w:val="00533ABD"/>
    <w:rsid w:val="0053454A"/>
    <w:rsid w:val="00534D6C"/>
    <w:rsid w:val="00535B4F"/>
    <w:rsid w:val="00536259"/>
    <w:rsid w:val="00536AFF"/>
    <w:rsid w:val="00536D7C"/>
    <w:rsid w:val="00536F7C"/>
    <w:rsid w:val="0053772C"/>
    <w:rsid w:val="00540B53"/>
    <w:rsid w:val="00540CD8"/>
    <w:rsid w:val="00542134"/>
    <w:rsid w:val="005430D4"/>
    <w:rsid w:val="00543141"/>
    <w:rsid w:val="005433B8"/>
    <w:rsid w:val="00543684"/>
    <w:rsid w:val="00543800"/>
    <w:rsid w:val="00544E8C"/>
    <w:rsid w:val="00545B57"/>
    <w:rsid w:val="00545B98"/>
    <w:rsid w:val="00545C52"/>
    <w:rsid w:val="00546EC1"/>
    <w:rsid w:val="00551856"/>
    <w:rsid w:val="00552C42"/>
    <w:rsid w:val="00552F43"/>
    <w:rsid w:val="005537B9"/>
    <w:rsid w:val="00553896"/>
    <w:rsid w:val="00555CFE"/>
    <w:rsid w:val="00556BE5"/>
    <w:rsid w:val="00556C30"/>
    <w:rsid w:val="00556E11"/>
    <w:rsid w:val="0055777A"/>
    <w:rsid w:val="005577AA"/>
    <w:rsid w:val="005625D9"/>
    <w:rsid w:val="0056297F"/>
    <w:rsid w:val="00564106"/>
    <w:rsid w:val="005641F3"/>
    <w:rsid w:val="005649EF"/>
    <w:rsid w:val="00565BAD"/>
    <w:rsid w:val="00566486"/>
    <w:rsid w:val="005678D4"/>
    <w:rsid w:val="00567D8E"/>
    <w:rsid w:val="005705DC"/>
    <w:rsid w:val="00571BD3"/>
    <w:rsid w:val="005733AA"/>
    <w:rsid w:val="00573532"/>
    <w:rsid w:val="00574A35"/>
    <w:rsid w:val="00576BD7"/>
    <w:rsid w:val="00576EFC"/>
    <w:rsid w:val="00580693"/>
    <w:rsid w:val="0058208C"/>
    <w:rsid w:val="00582D3E"/>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97E1B"/>
    <w:rsid w:val="005A038E"/>
    <w:rsid w:val="005A08BA"/>
    <w:rsid w:val="005A1E31"/>
    <w:rsid w:val="005A2059"/>
    <w:rsid w:val="005A23B2"/>
    <w:rsid w:val="005A2A1E"/>
    <w:rsid w:val="005A318D"/>
    <w:rsid w:val="005A3F93"/>
    <w:rsid w:val="005A4F53"/>
    <w:rsid w:val="005A5473"/>
    <w:rsid w:val="005A5564"/>
    <w:rsid w:val="005A6A84"/>
    <w:rsid w:val="005A7B4A"/>
    <w:rsid w:val="005B1188"/>
    <w:rsid w:val="005B1620"/>
    <w:rsid w:val="005B3AA1"/>
    <w:rsid w:val="005B3D9D"/>
    <w:rsid w:val="005B4002"/>
    <w:rsid w:val="005B5CEC"/>
    <w:rsid w:val="005B7348"/>
    <w:rsid w:val="005C0309"/>
    <w:rsid w:val="005C0AFB"/>
    <w:rsid w:val="005C19AC"/>
    <w:rsid w:val="005C1CC7"/>
    <w:rsid w:val="005C2387"/>
    <w:rsid w:val="005C34EF"/>
    <w:rsid w:val="005C35EC"/>
    <w:rsid w:val="005C4FB4"/>
    <w:rsid w:val="005C6F42"/>
    <w:rsid w:val="005C754F"/>
    <w:rsid w:val="005C76EE"/>
    <w:rsid w:val="005D0485"/>
    <w:rsid w:val="005D0C60"/>
    <w:rsid w:val="005D182E"/>
    <w:rsid w:val="005D20FF"/>
    <w:rsid w:val="005D27C7"/>
    <w:rsid w:val="005D2E9F"/>
    <w:rsid w:val="005D5855"/>
    <w:rsid w:val="005D73BD"/>
    <w:rsid w:val="005E1AB0"/>
    <w:rsid w:val="005E270B"/>
    <w:rsid w:val="005E2A45"/>
    <w:rsid w:val="005E58C8"/>
    <w:rsid w:val="005E6D0C"/>
    <w:rsid w:val="005E73E7"/>
    <w:rsid w:val="005E7AD2"/>
    <w:rsid w:val="005E7D47"/>
    <w:rsid w:val="005F0BCA"/>
    <w:rsid w:val="005F3514"/>
    <w:rsid w:val="005F36C9"/>
    <w:rsid w:val="005F542B"/>
    <w:rsid w:val="005F6AC1"/>
    <w:rsid w:val="005F7D5A"/>
    <w:rsid w:val="00600041"/>
    <w:rsid w:val="006004F0"/>
    <w:rsid w:val="006007A9"/>
    <w:rsid w:val="00603C94"/>
    <w:rsid w:val="00603E1C"/>
    <w:rsid w:val="00604E4A"/>
    <w:rsid w:val="006053DF"/>
    <w:rsid w:val="00607C5C"/>
    <w:rsid w:val="00607F83"/>
    <w:rsid w:val="006102D8"/>
    <w:rsid w:val="0061038C"/>
    <w:rsid w:val="00611801"/>
    <w:rsid w:val="0061273D"/>
    <w:rsid w:val="006135D4"/>
    <w:rsid w:val="00614DF2"/>
    <w:rsid w:val="00614DF8"/>
    <w:rsid w:val="00617309"/>
    <w:rsid w:val="00617F24"/>
    <w:rsid w:val="0062088D"/>
    <w:rsid w:val="00620B63"/>
    <w:rsid w:val="0062115F"/>
    <w:rsid w:val="0062334F"/>
    <w:rsid w:val="00623EA6"/>
    <w:rsid w:val="006241B8"/>
    <w:rsid w:val="00624CA3"/>
    <w:rsid w:val="006251F0"/>
    <w:rsid w:val="00625EAD"/>
    <w:rsid w:val="0063010B"/>
    <w:rsid w:val="00630FE8"/>
    <w:rsid w:val="00633451"/>
    <w:rsid w:val="00635C98"/>
    <w:rsid w:val="0063749E"/>
    <w:rsid w:val="0064113C"/>
    <w:rsid w:val="0064123F"/>
    <w:rsid w:val="00641629"/>
    <w:rsid w:val="00641C4E"/>
    <w:rsid w:val="00643588"/>
    <w:rsid w:val="00643B15"/>
    <w:rsid w:val="006447D0"/>
    <w:rsid w:val="00644804"/>
    <w:rsid w:val="00644B0D"/>
    <w:rsid w:val="00645283"/>
    <w:rsid w:val="00645B44"/>
    <w:rsid w:val="00645CBC"/>
    <w:rsid w:val="00646D3F"/>
    <w:rsid w:val="00647621"/>
    <w:rsid w:val="006478F5"/>
    <w:rsid w:val="00650D10"/>
    <w:rsid w:val="00651E1D"/>
    <w:rsid w:val="006531D2"/>
    <w:rsid w:val="006533F9"/>
    <w:rsid w:val="00654E5D"/>
    <w:rsid w:val="00654F8B"/>
    <w:rsid w:val="00655B2C"/>
    <w:rsid w:val="00656154"/>
    <w:rsid w:val="0066029B"/>
    <w:rsid w:val="006604BF"/>
    <w:rsid w:val="006608C3"/>
    <w:rsid w:val="00660FFD"/>
    <w:rsid w:val="00661402"/>
    <w:rsid w:val="00662560"/>
    <w:rsid w:val="0066323D"/>
    <w:rsid w:val="00664402"/>
    <w:rsid w:val="00664404"/>
    <w:rsid w:val="0066678D"/>
    <w:rsid w:val="00666D98"/>
    <w:rsid w:val="00671655"/>
    <w:rsid w:val="006724AF"/>
    <w:rsid w:val="006728D6"/>
    <w:rsid w:val="00672EDB"/>
    <w:rsid w:val="006732A7"/>
    <w:rsid w:val="006734AE"/>
    <w:rsid w:val="00673B75"/>
    <w:rsid w:val="00674BB2"/>
    <w:rsid w:val="00674EA9"/>
    <w:rsid w:val="00674F7E"/>
    <w:rsid w:val="00675453"/>
    <w:rsid w:val="0067762C"/>
    <w:rsid w:val="0068002D"/>
    <w:rsid w:val="00680E19"/>
    <w:rsid w:val="00680E95"/>
    <w:rsid w:val="00682222"/>
    <w:rsid w:val="0068280D"/>
    <w:rsid w:val="00682814"/>
    <w:rsid w:val="0068328B"/>
    <w:rsid w:val="006832F8"/>
    <w:rsid w:val="00685F3B"/>
    <w:rsid w:val="006862C5"/>
    <w:rsid w:val="00686924"/>
    <w:rsid w:val="006872EE"/>
    <w:rsid w:val="0069078F"/>
    <w:rsid w:val="00692E4B"/>
    <w:rsid w:val="00693B6B"/>
    <w:rsid w:val="006944A8"/>
    <w:rsid w:val="00694C04"/>
    <w:rsid w:val="0069534F"/>
    <w:rsid w:val="00695943"/>
    <w:rsid w:val="0069661A"/>
    <w:rsid w:val="006977D8"/>
    <w:rsid w:val="0069789F"/>
    <w:rsid w:val="00697FE0"/>
    <w:rsid w:val="006A078C"/>
    <w:rsid w:val="006A07F0"/>
    <w:rsid w:val="006A08A1"/>
    <w:rsid w:val="006A1100"/>
    <w:rsid w:val="006A1AB5"/>
    <w:rsid w:val="006A1EDE"/>
    <w:rsid w:val="006A2212"/>
    <w:rsid w:val="006A2906"/>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162"/>
    <w:rsid w:val="006C16E0"/>
    <w:rsid w:val="006C180D"/>
    <w:rsid w:val="006C1A4D"/>
    <w:rsid w:val="006C1AB6"/>
    <w:rsid w:val="006C360B"/>
    <w:rsid w:val="006C43F1"/>
    <w:rsid w:val="006C466D"/>
    <w:rsid w:val="006C5B29"/>
    <w:rsid w:val="006C652D"/>
    <w:rsid w:val="006C7672"/>
    <w:rsid w:val="006D194C"/>
    <w:rsid w:val="006D24EB"/>
    <w:rsid w:val="006D316A"/>
    <w:rsid w:val="006D3BD1"/>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6F5DD9"/>
    <w:rsid w:val="00700126"/>
    <w:rsid w:val="00700B2F"/>
    <w:rsid w:val="00700F96"/>
    <w:rsid w:val="00702648"/>
    <w:rsid w:val="007031B0"/>
    <w:rsid w:val="00703731"/>
    <w:rsid w:val="007045A7"/>
    <w:rsid w:val="00704AB4"/>
    <w:rsid w:val="00705444"/>
    <w:rsid w:val="00706B40"/>
    <w:rsid w:val="00706EC2"/>
    <w:rsid w:val="00707638"/>
    <w:rsid w:val="007079A1"/>
    <w:rsid w:val="00710274"/>
    <w:rsid w:val="00710C89"/>
    <w:rsid w:val="0071104E"/>
    <w:rsid w:val="00712528"/>
    <w:rsid w:val="00712D85"/>
    <w:rsid w:val="00713859"/>
    <w:rsid w:val="007138E8"/>
    <w:rsid w:val="007149EE"/>
    <w:rsid w:val="00714C25"/>
    <w:rsid w:val="00717237"/>
    <w:rsid w:val="00720052"/>
    <w:rsid w:val="00720FEC"/>
    <w:rsid w:val="00722DCA"/>
    <w:rsid w:val="007232E0"/>
    <w:rsid w:val="00723C07"/>
    <w:rsid w:val="0072690B"/>
    <w:rsid w:val="00726B31"/>
    <w:rsid w:val="00726FDC"/>
    <w:rsid w:val="00727022"/>
    <w:rsid w:val="00727CD9"/>
    <w:rsid w:val="00731CDC"/>
    <w:rsid w:val="007324D3"/>
    <w:rsid w:val="00732AAD"/>
    <w:rsid w:val="00732C03"/>
    <w:rsid w:val="0073341B"/>
    <w:rsid w:val="00733B34"/>
    <w:rsid w:val="00733BC6"/>
    <w:rsid w:val="0073417C"/>
    <w:rsid w:val="00734BAE"/>
    <w:rsid w:val="007351AA"/>
    <w:rsid w:val="00736BA5"/>
    <w:rsid w:val="00740017"/>
    <w:rsid w:val="007406CC"/>
    <w:rsid w:val="00740925"/>
    <w:rsid w:val="0074107B"/>
    <w:rsid w:val="00741CF8"/>
    <w:rsid w:val="00742989"/>
    <w:rsid w:val="0074352C"/>
    <w:rsid w:val="0074467F"/>
    <w:rsid w:val="007452BC"/>
    <w:rsid w:val="00745332"/>
    <w:rsid w:val="0074545D"/>
    <w:rsid w:val="00745765"/>
    <w:rsid w:val="00750E28"/>
    <w:rsid w:val="007515F3"/>
    <w:rsid w:val="00752A24"/>
    <w:rsid w:val="00753215"/>
    <w:rsid w:val="0075343A"/>
    <w:rsid w:val="00753C0E"/>
    <w:rsid w:val="007544A4"/>
    <w:rsid w:val="0075705A"/>
    <w:rsid w:val="007575A5"/>
    <w:rsid w:val="00757876"/>
    <w:rsid w:val="00757CF4"/>
    <w:rsid w:val="00760841"/>
    <w:rsid w:val="00760A1D"/>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706"/>
    <w:rsid w:val="00782848"/>
    <w:rsid w:val="0078440E"/>
    <w:rsid w:val="00785DC2"/>
    <w:rsid w:val="007866FF"/>
    <w:rsid w:val="007868D7"/>
    <w:rsid w:val="007905E2"/>
    <w:rsid w:val="00790DB1"/>
    <w:rsid w:val="007934E4"/>
    <w:rsid w:val="0079676F"/>
    <w:rsid w:val="00796905"/>
    <w:rsid w:val="00796B8D"/>
    <w:rsid w:val="00797572"/>
    <w:rsid w:val="00797664"/>
    <w:rsid w:val="007A0D9B"/>
    <w:rsid w:val="007A21D0"/>
    <w:rsid w:val="007A34E0"/>
    <w:rsid w:val="007A3ADA"/>
    <w:rsid w:val="007A5F41"/>
    <w:rsid w:val="007A6151"/>
    <w:rsid w:val="007A63BE"/>
    <w:rsid w:val="007A6BD9"/>
    <w:rsid w:val="007B0E34"/>
    <w:rsid w:val="007B0FEF"/>
    <w:rsid w:val="007B14CC"/>
    <w:rsid w:val="007B17D6"/>
    <w:rsid w:val="007B1B94"/>
    <w:rsid w:val="007B1DD5"/>
    <w:rsid w:val="007B213D"/>
    <w:rsid w:val="007B2164"/>
    <w:rsid w:val="007B3126"/>
    <w:rsid w:val="007B3643"/>
    <w:rsid w:val="007B50CD"/>
    <w:rsid w:val="007B515C"/>
    <w:rsid w:val="007B51C6"/>
    <w:rsid w:val="007B668F"/>
    <w:rsid w:val="007B69C8"/>
    <w:rsid w:val="007B7612"/>
    <w:rsid w:val="007B7E8D"/>
    <w:rsid w:val="007C096A"/>
    <w:rsid w:val="007C310B"/>
    <w:rsid w:val="007C41BD"/>
    <w:rsid w:val="007C51BB"/>
    <w:rsid w:val="007C5A3E"/>
    <w:rsid w:val="007C6534"/>
    <w:rsid w:val="007C6574"/>
    <w:rsid w:val="007C6630"/>
    <w:rsid w:val="007C6DC6"/>
    <w:rsid w:val="007D0565"/>
    <w:rsid w:val="007D59D1"/>
    <w:rsid w:val="007E0370"/>
    <w:rsid w:val="007E0E4A"/>
    <w:rsid w:val="007E15A5"/>
    <w:rsid w:val="007E1A38"/>
    <w:rsid w:val="007E5216"/>
    <w:rsid w:val="007F0419"/>
    <w:rsid w:val="007F0E9B"/>
    <w:rsid w:val="007F1206"/>
    <w:rsid w:val="007F249E"/>
    <w:rsid w:val="007F3497"/>
    <w:rsid w:val="007F4A51"/>
    <w:rsid w:val="007F4B9D"/>
    <w:rsid w:val="007F5092"/>
    <w:rsid w:val="007F5325"/>
    <w:rsid w:val="007F54E4"/>
    <w:rsid w:val="008012B7"/>
    <w:rsid w:val="0080147B"/>
    <w:rsid w:val="008019D3"/>
    <w:rsid w:val="0080288D"/>
    <w:rsid w:val="00803491"/>
    <w:rsid w:val="008041FC"/>
    <w:rsid w:val="008044CE"/>
    <w:rsid w:val="00804B98"/>
    <w:rsid w:val="00804C29"/>
    <w:rsid w:val="00805088"/>
    <w:rsid w:val="00805201"/>
    <w:rsid w:val="00805C41"/>
    <w:rsid w:val="00806B34"/>
    <w:rsid w:val="00812524"/>
    <w:rsid w:val="008130B5"/>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3160"/>
    <w:rsid w:val="00835E31"/>
    <w:rsid w:val="00837312"/>
    <w:rsid w:val="00837B69"/>
    <w:rsid w:val="00840295"/>
    <w:rsid w:val="0084126A"/>
    <w:rsid w:val="00841408"/>
    <w:rsid w:val="00842F0D"/>
    <w:rsid w:val="008460B4"/>
    <w:rsid w:val="00847238"/>
    <w:rsid w:val="00847734"/>
    <w:rsid w:val="008503B6"/>
    <w:rsid w:val="0085246D"/>
    <w:rsid w:val="008548B8"/>
    <w:rsid w:val="0085690C"/>
    <w:rsid w:val="0085690F"/>
    <w:rsid w:val="00861BE1"/>
    <w:rsid w:val="00861D1F"/>
    <w:rsid w:val="00864A9B"/>
    <w:rsid w:val="00865223"/>
    <w:rsid w:val="0086562A"/>
    <w:rsid w:val="00865CD5"/>
    <w:rsid w:val="00867183"/>
    <w:rsid w:val="008702C4"/>
    <w:rsid w:val="0087146D"/>
    <w:rsid w:val="008718C4"/>
    <w:rsid w:val="00871C09"/>
    <w:rsid w:val="00871FCA"/>
    <w:rsid w:val="00872377"/>
    <w:rsid w:val="00873083"/>
    <w:rsid w:val="008751E2"/>
    <w:rsid w:val="00876322"/>
    <w:rsid w:val="0087691B"/>
    <w:rsid w:val="00877B54"/>
    <w:rsid w:val="00877FA5"/>
    <w:rsid w:val="00883079"/>
    <w:rsid w:val="0088506F"/>
    <w:rsid w:val="0088517B"/>
    <w:rsid w:val="00885246"/>
    <w:rsid w:val="00885F9D"/>
    <w:rsid w:val="00886B6C"/>
    <w:rsid w:val="008913AB"/>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1882"/>
    <w:rsid w:val="008B2DB6"/>
    <w:rsid w:val="008B2EA9"/>
    <w:rsid w:val="008B3458"/>
    <w:rsid w:val="008B40CA"/>
    <w:rsid w:val="008B76B3"/>
    <w:rsid w:val="008C029A"/>
    <w:rsid w:val="008C16F8"/>
    <w:rsid w:val="008C1718"/>
    <w:rsid w:val="008C1C21"/>
    <w:rsid w:val="008C1ECD"/>
    <w:rsid w:val="008C2564"/>
    <w:rsid w:val="008C27EF"/>
    <w:rsid w:val="008C3140"/>
    <w:rsid w:val="008C4C11"/>
    <w:rsid w:val="008C59F0"/>
    <w:rsid w:val="008C5D65"/>
    <w:rsid w:val="008C6F18"/>
    <w:rsid w:val="008C7EDB"/>
    <w:rsid w:val="008D0C1D"/>
    <w:rsid w:val="008D1535"/>
    <w:rsid w:val="008D15BF"/>
    <w:rsid w:val="008D16E9"/>
    <w:rsid w:val="008D17B0"/>
    <w:rsid w:val="008D17DC"/>
    <w:rsid w:val="008D27A3"/>
    <w:rsid w:val="008D28BB"/>
    <w:rsid w:val="008D6391"/>
    <w:rsid w:val="008D69C4"/>
    <w:rsid w:val="008E0CE8"/>
    <w:rsid w:val="008E2963"/>
    <w:rsid w:val="008E2BA0"/>
    <w:rsid w:val="008E336D"/>
    <w:rsid w:val="008E3812"/>
    <w:rsid w:val="008E3DEB"/>
    <w:rsid w:val="008E4863"/>
    <w:rsid w:val="008E4DC0"/>
    <w:rsid w:val="008E54ED"/>
    <w:rsid w:val="008E56AA"/>
    <w:rsid w:val="008E5B83"/>
    <w:rsid w:val="008E6D66"/>
    <w:rsid w:val="008F0023"/>
    <w:rsid w:val="008F0AB5"/>
    <w:rsid w:val="008F1839"/>
    <w:rsid w:val="008F43C2"/>
    <w:rsid w:val="008F4ACE"/>
    <w:rsid w:val="008F5F1B"/>
    <w:rsid w:val="008F5FD1"/>
    <w:rsid w:val="008F7367"/>
    <w:rsid w:val="0090046B"/>
    <w:rsid w:val="00902EDD"/>
    <w:rsid w:val="00903913"/>
    <w:rsid w:val="00905041"/>
    <w:rsid w:val="00905A7F"/>
    <w:rsid w:val="0090650F"/>
    <w:rsid w:val="00906A9A"/>
    <w:rsid w:val="00906B68"/>
    <w:rsid w:val="00906C08"/>
    <w:rsid w:val="0090735A"/>
    <w:rsid w:val="0090751B"/>
    <w:rsid w:val="00911C00"/>
    <w:rsid w:val="00912759"/>
    <w:rsid w:val="0091293E"/>
    <w:rsid w:val="00912DBE"/>
    <w:rsid w:val="00913486"/>
    <w:rsid w:val="00913AEA"/>
    <w:rsid w:val="00915C54"/>
    <w:rsid w:val="00920C80"/>
    <w:rsid w:val="009213DD"/>
    <w:rsid w:val="00922657"/>
    <w:rsid w:val="00922AFA"/>
    <w:rsid w:val="00922B51"/>
    <w:rsid w:val="00922BEC"/>
    <w:rsid w:val="009255FC"/>
    <w:rsid w:val="0092605C"/>
    <w:rsid w:val="009272F8"/>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2D6"/>
    <w:rsid w:val="00946326"/>
    <w:rsid w:val="009464CE"/>
    <w:rsid w:val="0094704C"/>
    <w:rsid w:val="009479E4"/>
    <w:rsid w:val="00947DA2"/>
    <w:rsid w:val="009509D6"/>
    <w:rsid w:val="00950A0F"/>
    <w:rsid w:val="00952E8A"/>
    <w:rsid w:val="009544A6"/>
    <w:rsid w:val="00954AC2"/>
    <w:rsid w:val="009564A7"/>
    <w:rsid w:val="009573F9"/>
    <w:rsid w:val="0095777C"/>
    <w:rsid w:val="009604AB"/>
    <w:rsid w:val="009604E6"/>
    <w:rsid w:val="00963168"/>
    <w:rsid w:val="00963DE4"/>
    <w:rsid w:val="00964068"/>
    <w:rsid w:val="00965B65"/>
    <w:rsid w:val="00966457"/>
    <w:rsid w:val="00966666"/>
    <w:rsid w:val="0096690B"/>
    <w:rsid w:val="009670EB"/>
    <w:rsid w:val="0097109C"/>
    <w:rsid w:val="00971FF8"/>
    <w:rsid w:val="009738E9"/>
    <w:rsid w:val="009744E6"/>
    <w:rsid w:val="00974923"/>
    <w:rsid w:val="0098063E"/>
    <w:rsid w:val="00980DB4"/>
    <w:rsid w:val="0098121B"/>
    <w:rsid w:val="00981CE3"/>
    <w:rsid w:val="00982034"/>
    <w:rsid w:val="00982841"/>
    <w:rsid w:val="00982A5C"/>
    <w:rsid w:val="00983193"/>
    <w:rsid w:val="009831CD"/>
    <w:rsid w:val="00983773"/>
    <w:rsid w:val="00984818"/>
    <w:rsid w:val="00985073"/>
    <w:rsid w:val="00986C22"/>
    <w:rsid w:val="0098772B"/>
    <w:rsid w:val="00987A45"/>
    <w:rsid w:val="00987A8D"/>
    <w:rsid w:val="00987CA3"/>
    <w:rsid w:val="00987F58"/>
    <w:rsid w:val="00990504"/>
    <w:rsid w:val="00990C5E"/>
    <w:rsid w:val="00992348"/>
    <w:rsid w:val="009939C3"/>
    <w:rsid w:val="009953F5"/>
    <w:rsid w:val="00996AC3"/>
    <w:rsid w:val="00997574"/>
    <w:rsid w:val="009A0993"/>
    <w:rsid w:val="009A129B"/>
    <w:rsid w:val="009A169D"/>
    <w:rsid w:val="009A1785"/>
    <w:rsid w:val="009A1B6B"/>
    <w:rsid w:val="009A26A0"/>
    <w:rsid w:val="009A3114"/>
    <w:rsid w:val="009A337F"/>
    <w:rsid w:val="009A49CE"/>
    <w:rsid w:val="009A5FAE"/>
    <w:rsid w:val="009A6367"/>
    <w:rsid w:val="009A6387"/>
    <w:rsid w:val="009A6A1D"/>
    <w:rsid w:val="009A6F7C"/>
    <w:rsid w:val="009A71FB"/>
    <w:rsid w:val="009A7527"/>
    <w:rsid w:val="009A785D"/>
    <w:rsid w:val="009A7CD4"/>
    <w:rsid w:val="009B17D7"/>
    <w:rsid w:val="009B1B5E"/>
    <w:rsid w:val="009B1CE9"/>
    <w:rsid w:val="009B2B9E"/>
    <w:rsid w:val="009B5351"/>
    <w:rsid w:val="009B6481"/>
    <w:rsid w:val="009B65DC"/>
    <w:rsid w:val="009C04D8"/>
    <w:rsid w:val="009C0AF7"/>
    <w:rsid w:val="009C1FCB"/>
    <w:rsid w:val="009C2C0C"/>
    <w:rsid w:val="009C33CD"/>
    <w:rsid w:val="009C4079"/>
    <w:rsid w:val="009C4415"/>
    <w:rsid w:val="009C6E4C"/>
    <w:rsid w:val="009C775A"/>
    <w:rsid w:val="009C77DD"/>
    <w:rsid w:val="009C7A5D"/>
    <w:rsid w:val="009D0102"/>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4680"/>
    <w:rsid w:val="009E4FB7"/>
    <w:rsid w:val="009E5821"/>
    <w:rsid w:val="009E60E3"/>
    <w:rsid w:val="009E7571"/>
    <w:rsid w:val="009E77B7"/>
    <w:rsid w:val="009E7EEB"/>
    <w:rsid w:val="009F0DBE"/>
    <w:rsid w:val="009F33D3"/>
    <w:rsid w:val="009F3438"/>
    <w:rsid w:val="009F3A19"/>
    <w:rsid w:val="009F3ED0"/>
    <w:rsid w:val="009F473D"/>
    <w:rsid w:val="009F48E7"/>
    <w:rsid w:val="009F5FE1"/>
    <w:rsid w:val="009F633E"/>
    <w:rsid w:val="009F6C82"/>
    <w:rsid w:val="009F780E"/>
    <w:rsid w:val="00A0164B"/>
    <w:rsid w:val="00A02C0D"/>
    <w:rsid w:val="00A02CFB"/>
    <w:rsid w:val="00A035AE"/>
    <w:rsid w:val="00A0664B"/>
    <w:rsid w:val="00A067C4"/>
    <w:rsid w:val="00A06A9D"/>
    <w:rsid w:val="00A07704"/>
    <w:rsid w:val="00A0783C"/>
    <w:rsid w:val="00A101DF"/>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6B3E"/>
    <w:rsid w:val="00A2706B"/>
    <w:rsid w:val="00A27756"/>
    <w:rsid w:val="00A27FC6"/>
    <w:rsid w:val="00A301BC"/>
    <w:rsid w:val="00A31119"/>
    <w:rsid w:val="00A31877"/>
    <w:rsid w:val="00A32407"/>
    <w:rsid w:val="00A328A1"/>
    <w:rsid w:val="00A335AC"/>
    <w:rsid w:val="00A336F6"/>
    <w:rsid w:val="00A34871"/>
    <w:rsid w:val="00A3613E"/>
    <w:rsid w:val="00A36EC4"/>
    <w:rsid w:val="00A37FA7"/>
    <w:rsid w:val="00A40952"/>
    <w:rsid w:val="00A41155"/>
    <w:rsid w:val="00A423D7"/>
    <w:rsid w:val="00A4275C"/>
    <w:rsid w:val="00A44F03"/>
    <w:rsid w:val="00A451C9"/>
    <w:rsid w:val="00A45283"/>
    <w:rsid w:val="00A456EB"/>
    <w:rsid w:val="00A461FD"/>
    <w:rsid w:val="00A462B7"/>
    <w:rsid w:val="00A465D0"/>
    <w:rsid w:val="00A50BD5"/>
    <w:rsid w:val="00A51D8B"/>
    <w:rsid w:val="00A5226F"/>
    <w:rsid w:val="00A5413D"/>
    <w:rsid w:val="00A54835"/>
    <w:rsid w:val="00A55746"/>
    <w:rsid w:val="00A5618F"/>
    <w:rsid w:val="00A6074B"/>
    <w:rsid w:val="00A60F28"/>
    <w:rsid w:val="00A6176F"/>
    <w:rsid w:val="00A62C6E"/>
    <w:rsid w:val="00A62ED4"/>
    <w:rsid w:val="00A6489C"/>
    <w:rsid w:val="00A6585B"/>
    <w:rsid w:val="00A6644B"/>
    <w:rsid w:val="00A6667D"/>
    <w:rsid w:val="00A66DAE"/>
    <w:rsid w:val="00A700C1"/>
    <w:rsid w:val="00A7147F"/>
    <w:rsid w:val="00A716BF"/>
    <w:rsid w:val="00A73458"/>
    <w:rsid w:val="00A7363F"/>
    <w:rsid w:val="00A74E53"/>
    <w:rsid w:val="00A757C2"/>
    <w:rsid w:val="00A76ECD"/>
    <w:rsid w:val="00A7757C"/>
    <w:rsid w:val="00A7777E"/>
    <w:rsid w:val="00A80126"/>
    <w:rsid w:val="00A811DD"/>
    <w:rsid w:val="00A813AB"/>
    <w:rsid w:val="00A8279C"/>
    <w:rsid w:val="00A828CB"/>
    <w:rsid w:val="00A8419C"/>
    <w:rsid w:val="00A84C0D"/>
    <w:rsid w:val="00A84DF2"/>
    <w:rsid w:val="00A858AA"/>
    <w:rsid w:val="00A85C6A"/>
    <w:rsid w:val="00A861D3"/>
    <w:rsid w:val="00A8638D"/>
    <w:rsid w:val="00A86438"/>
    <w:rsid w:val="00A86C96"/>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761"/>
    <w:rsid w:val="00AA0E30"/>
    <w:rsid w:val="00AA185D"/>
    <w:rsid w:val="00AA27B2"/>
    <w:rsid w:val="00AA2C49"/>
    <w:rsid w:val="00AA3E61"/>
    <w:rsid w:val="00AA41E5"/>
    <w:rsid w:val="00AA5A49"/>
    <w:rsid w:val="00AA5C9D"/>
    <w:rsid w:val="00AA683B"/>
    <w:rsid w:val="00AA6C9E"/>
    <w:rsid w:val="00AA7C82"/>
    <w:rsid w:val="00AB0F1D"/>
    <w:rsid w:val="00AB1633"/>
    <w:rsid w:val="00AB26B9"/>
    <w:rsid w:val="00AB2C73"/>
    <w:rsid w:val="00AB437E"/>
    <w:rsid w:val="00AB4CFB"/>
    <w:rsid w:val="00AB4F65"/>
    <w:rsid w:val="00AB5B00"/>
    <w:rsid w:val="00AB6E02"/>
    <w:rsid w:val="00AB7C74"/>
    <w:rsid w:val="00AC083A"/>
    <w:rsid w:val="00AC0E89"/>
    <w:rsid w:val="00AC1187"/>
    <w:rsid w:val="00AC1B93"/>
    <w:rsid w:val="00AC1DAE"/>
    <w:rsid w:val="00AC2736"/>
    <w:rsid w:val="00AC2F87"/>
    <w:rsid w:val="00AC3068"/>
    <w:rsid w:val="00AC3317"/>
    <w:rsid w:val="00AC34FB"/>
    <w:rsid w:val="00AC423B"/>
    <w:rsid w:val="00AC428F"/>
    <w:rsid w:val="00AC449B"/>
    <w:rsid w:val="00AC4BF9"/>
    <w:rsid w:val="00AC4E82"/>
    <w:rsid w:val="00AC507B"/>
    <w:rsid w:val="00AC5090"/>
    <w:rsid w:val="00AC5FB6"/>
    <w:rsid w:val="00AC66BC"/>
    <w:rsid w:val="00AC7884"/>
    <w:rsid w:val="00AD051E"/>
    <w:rsid w:val="00AD053A"/>
    <w:rsid w:val="00AD29D8"/>
    <w:rsid w:val="00AD2A45"/>
    <w:rsid w:val="00AD3E18"/>
    <w:rsid w:val="00AD69F6"/>
    <w:rsid w:val="00AD7D4E"/>
    <w:rsid w:val="00AE01DD"/>
    <w:rsid w:val="00AE0CEA"/>
    <w:rsid w:val="00AE1022"/>
    <w:rsid w:val="00AE2A22"/>
    <w:rsid w:val="00AE41F2"/>
    <w:rsid w:val="00AE5B12"/>
    <w:rsid w:val="00AE5B4C"/>
    <w:rsid w:val="00AE696D"/>
    <w:rsid w:val="00AE6D34"/>
    <w:rsid w:val="00AE7357"/>
    <w:rsid w:val="00AE7860"/>
    <w:rsid w:val="00AF3BC5"/>
    <w:rsid w:val="00AF543D"/>
    <w:rsid w:val="00AF569D"/>
    <w:rsid w:val="00AF57B7"/>
    <w:rsid w:val="00AF5CAC"/>
    <w:rsid w:val="00AF632A"/>
    <w:rsid w:val="00AF7C01"/>
    <w:rsid w:val="00B005D0"/>
    <w:rsid w:val="00B006E5"/>
    <w:rsid w:val="00B006F3"/>
    <w:rsid w:val="00B00962"/>
    <w:rsid w:val="00B018D2"/>
    <w:rsid w:val="00B034BA"/>
    <w:rsid w:val="00B050F2"/>
    <w:rsid w:val="00B053A9"/>
    <w:rsid w:val="00B05D08"/>
    <w:rsid w:val="00B06011"/>
    <w:rsid w:val="00B07FF1"/>
    <w:rsid w:val="00B10B77"/>
    <w:rsid w:val="00B10E25"/>
    <w:rsid w:val="00B12239"/>
    <w:rsid w:val="00B15CAD"/>
    <w:rsid w:val="00B163AB"/>
    <w:rsid w:val="00B1689C"/>
    <w:rsid w:val="00B17131"/>
    <w:rsid w:val="00B20BCD"/>
    <w:rsid w:val="00B20F03"/>
    <w:rsid w:val="00B21E34"/>
    <w:rsid w:val="00B22C93"/>
    <w:rsid w:val="00B23066"/>
    <w:rsid w:val="00B2348A"/>
    <w:rsid w:val="00B237A7"/>
    <w:rsid w:val="00B2482F"/>
    <w:rsid w:val="00B26362"/>
    <w:rsid w:val="00B2733E"/>
    <w:rsid w:val="00B30BB3"/>
    <w:rsid w:val="00B3288E"/>
    <w:rsid w:val="00B32F13"/>
    <w:rsid w:val="00B33BAE"/>
    <w:rsid w:val="00B33C4F"/>
    <w:rsid w:val="00B33F95"/>
    <w:rsid w:val="00B3469C"/>
    <w:rsid w:val="00B355A8"/>
    <w:rsid w:val="00B36A5D"/>
    <w:rsid w:val="00B36C0B"/>
    <w:rsid w:val="00B377E0"/>
    <w:rsid w:val="00B409BD"/>
    <w:rsid w:val="00B41710"/>
    <w:rsid w:val="00B424C5"/>
    <w:rsid w:val="00B426B0"/>
    <w:rsid w:val="00B428AA"/>
    <w:rsid w:val="00B431E3"/>
    <w:rsid w:val="00B439CB"/>
    <w:rsid w:val="00B43B0C"/>
    <w:rsid w:val="00B44FD9"/>
    <w:rsid w:val="00B45179"/>
    <w:rsid w:val="00B476F6"/>
    <w:rsid w:val="00B47DFD"/>
    <w:rsid w:val="00B51568"/>
    <w:rsid w:val="00B51D67"/>
    <w:rsid w:val="00B52211"/>
    <w:rsid w:val="00B5264A"/>
    <w:rsid w:val="00B529C5"/>
    <w:rsid w:val="00B52E59"/>
    <w:rsid w:val="00B53CEF"/>
    <w:rsid w:val="00B54390"/>
    <w:rsid w:val="00B551EA"/>
    <w:rsid w:val="00B55AE1"/>
    <w:rsid w:val="00B573BC"/>
    <w:rsid w:val="00B576DE"/>
    <w:rsid w:val="00B6151A"/>
    <w:rsid w:val="00B6366E"/>
    <w:rsid w:val="00B63BA9"/>
    <w:rsid w:val="00B640B8"/>
    <w:rsid w:val="00B64C06"/>
    <w:rsid w:val="00B657D0"/>
    <w:rsid w:val="00B663F0"/>
    <w:rsid w:val="00B67146"/>
    <w:rsid w:val="00B671AC"/>
    <w:rsid w:val="00B72A75"/>
    <w:rsid w:val="00B72EEC"/>
    <w:rsid w:val="00B7392B"/>
    <w:rsid w:val="00B75059"/>
    <w:rsid w:val="00B76314"/>
    <w:rsid w:val="00B76ED2"/>
    <w:rsid w:val="00B8118B"/>
    <w:rsid w:val="00B8171D"/>
    <w:rsid w:val="00B834CF"/>
    <w:rsid w:val="00B84AF0"/>
    <w:rsid w:val="00B84B2D"/>
    <w:rsid w:val="00B850FF"/>
    <w:rsid w:val="00B8530F"/>
    <w:rsid w:val="00B856C0"/>
    <w:rsid w:val="00B85DF8"/>
    <w:rsid w:val="00B90AA8"/>
    <w:rsid w:val="00B92AEE"/>
    <w:rsid w:val="00B932B5"/>
    <w:rsid w:val="00B94284"/>
    <w:rsid w:val="00B95340"/>
    <w:rsid w:val="00B956C2"/>
    <w:rsid w:val="00B962A1"/>
    <w:rsid w:val="00B96B85"/>
    <w:rsid w:val="00B97195"/>
    <w:rsid w:val="00B972ED"/>
    <w:rsid w:val="00B97AB9"/>
    <w:rsid w:val="00BA01E1"/>
    <w:rsid w:val="00BA0A65"/>
    <w:rsid w:val="00BA0A83"/>
    <w:rsid w:val="00BA15B0"/>
    <w:rsid w:val="00BA1639"/>
    <w:rsid w:val="00BA266F"/>
    <w:rsid w:val="00BA31E7"/>
    <w:rsid w:val="00BA3B9A"/>
    <w:rsid w:val="00BA49C8"/>
    <w:rsid w:val="00BA624F"/>
    <w:rsid w:val="00BA6B9F"/>
    <w:rsid w:val="00BA7347"/>
    <w:rsid w:val="00BA7B85"/>
    <w:rsid w:val="00BB0030"/>
    <w:rsid w:val="00BB0EA2"/>
    <w:rsid w:val="00BB1499"/>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1BA"/>
    <w:rsid w:val="00BC532D"/>
    <w:rsid w:val="00BC78E1"/>
    <w:rsid w:val="00BD174F"/>
    <w:rsid w:val="00BD2D00"/>
    <w:rsid w:val="00BD361A"/>
    <w:rsid w:val="00BD3651"/>
    <w:rsid w:val="00BD39BC"/>
    <w:rsid w:val="00BD424C"/>
    <w:rsid w:val="00BD468E"/>
    <w:rsid w:val="00BD47F9"/>
    <w:rsid w:val="00BD5F24"/>
    <w:rsid w:val="00BD6436"/>
    <w:rsid w:val="00BD670D"/>
    <w:rsid w:val="00BD72A1"/>
    <w:rsid w:val="00BE008D"/>
    <w:rsid w:val="00BE0646"/>
    <w:rsid w:val="00BE167F"/>
    <w:rsid w:val="00BE16E2"/>
    <w:rsid w:val="00BE32B2"/>
    <w:rsid w:val="00BE33C3"/>
    <w:rsid w:val="00BE3814"/>
    <w:rsid w:val="00BE4088"/>
    <w:rsid w:val="00BE506A"/>
    <w:rsid w:val="00BE50DD"/>
    <w:rsid w:val="00BE5A26"/>
    <w:rsid w:val="00BE6043"/>
    <w:rsid w:val="00BE7A43"/>
    <w:rsid w:val="00BF0401"/>
    <w:rsid w:val="00BF0D18"/>
    <w:rsid w:val="00BF14DA"/>
    <w:rsid w:val="00BF2460"/>
    <w:rsid w:val="00BF2568"/>
    <w:rsid w:val="00BF257A"/>
    <w:rsid w:val="00BF3E0B"/>
    <w:rsid w:val="00BF4C70"/>
    <w:rsid w:val="00BF4F4F"/>
    <w:rsid w:val="00BF5A09"/>
    <w:rsid w:val="00BF5B39"/>
    <w:rsid w:val="00BF6259"/>
    <w:rsid w:val="00BF6EFE"/>
    <w:rsid w:val="00BF7BB3"/>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2F7"/>
    <w:rsid w:val="00C2764E"/>
    <w:rsid w:val="00C27969"/>
    <w:rsid w:val="00C303E4"/>
    <w:rsid w:val="00C30854"/>
    <w:rsid w:val="00C31643"/>
    <w:rsid w:val="00C3251F"/>
    <w:rsid w:val="00C34656"/>
    <w:rsid w:val="00C35508"/>
    <w:rsid w:val="00C36AF1"/>
    <w:rsid w:val="00C37F0B"/>
    <w:rsid w:val="00C40BCF"/>
    <w:rsid w:val="00C41415"/>
    <w:rsid w:val="00C41719"/>
    <w:rsid w:val="00C4182A"/>
    <w:rsid w:val="00C4236E"/>
    <w:rsid w:val="00C43E31"/>
    <w:rsid w:val="00C43F29"/>
    <w:rsid w:val="00C4473B"/>
    <w:rsid w:val="00C45793"/>
    <w:rsid w:val="00C46F46"/>
    <w:rsid w:val="00C4755A"/>
    <w:rsid w:val="00C51527"/>
    <w:rsid w:val="00C5157C"/>
    <w:rsid w:val="00C517C1"/>
    <w:rsid w:val="00C521CD"/>
    <w:rsid w:val="00C559DD"/>
    <w:rsid w:val="00C55ABC"/>
    <w:rsid w:val="00C56F3D"/>
    <w:rsid w:val="00C5747C"/>
    <w:rsid w:val="00C57974"/>
    <w:rsid w:val="00C6028E"/>
    <w:rsid w:val="00C60C99"/>
    <w:rsid w:val="00C61E1E"/>
    <w:rsid w:val="00C62337"/>
    <w:rsid w:val="00C62564"/>
    <w:rsid w:val="00C62CD4"/>
    <w:rsid w:val="00C62FC9"/>
    <w:rsid w:val="00C64B47"/>
    <w:rsid w:val="00C6505E"/>
    <w:rsid w:val="00C65195"/>
    <w:rsid w:val="00C653F4"/>
    <w:rsid w:val="00C66724"/>
    <w:rsid w:val="00C669F4"/>
    <w:rsid w:val="00C67009"/>
    <w:rsid w:val="00C67FFA"/>
    <w:rsid w:val="00C70014"/>
    <w:rsid w:val="00C70063"/>
    <w:rsid w:val="00C7348E"/>
    <w:rsid w:val="00C73F51"/>
    <w:rsid w:val="00C7401C"/>
    <w:rsid w:val="00C744D8"/>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2624"/>
    <w:rsid w:val="00C83017"/>
    <w:rsid w:val="00C83F40"/>
    <w:rsid w:val="00C8409C"/>
    <w:rsid w:val="00C84F6E"/>
    <w:rsid w:val="00C856A3"/>
    <w:rsid w:val="00C85902"/>
    <w:rsid w:val="00C85BDB"/>
    <w:rsid w:val="00C87AE4"/>
    <w:rsid w:val="00C904C9"/>
    <w:rsid w:val="00C90BC9"/>
    <w:rsid w:val="00C91BC4"/>
    <w:rsid w:val="00C92069"/>
    <w:rsid w:val="00C92C55"/>
    <w:rsid w:val="00C92E6B"/>
    <w:rsid w:val="00C934EA"/>
    <w:rsid w:val="00C939EA"/>
    <w:rsid w:val="00C94BC0"/>
    <w:rsid w:val="00C94E2C"/>
    <w:rsid w:val="00C96597"/>
    <w:rsid w:val="00C9754B"/>
    <w:rsid w:val="00C975D6"/>
    <w:rsid w:val="00C979AB"/>
    <w:rsid w:val="00CA2172"/>
    <w:rsid w:val="00CA28A8"/>
    <w:rsid w:val="00CA29B6"/>
    <w:rsid w:val="00CA3A23"/>
    <w:rsid w:val="00CA4E9E"/>
    <w:rsid w:val="00CA5661"/>
    <w:rsid w:val="00CA6C09"/>
    <w:rsid w:val="00CA7E1D"/>
    <w:rsid w:val="00CB1E44"/>
    <w:rsid w:val="00CB21DC"/>
    <w:rsid w:val="00CB3215"/>
    <w:rsid w:val="00CB5272"/>
    <w:rsid w:val="00CB5C27"/>
    <w:rsid w:val="00CB6087"/>
    <w:rsid w:val="00CB60EA"/>
    <w:rsid w:val="00CC3BD2"/>
    <w:rsid w:val="00CC403B"/>
    <w:rsid w:val="00CC4E32"/>
    <w:rsid w:val="00CC5356"/>
    <w:rsid w:val="00CC65C6"/>
    <w:rsid w:val="00CC6DB1"/>
    <w:rsid w:val="00CC7297"/>
    <w:rsid w:val="00CD332C"/>
    <w:rsid w:val="00CD3368"/>
    <w:rsid w:val="00CD391B"/>
    <w:rsid w:val="00CD573A"/>
    <w:rsid w:val="00CD5F21"/>
    <w:rsid w:val="00CD737A"/>
    <w:rsid w:val="00CE0A59"/>
    <w:rsid w:val="00CE2D05"/>
    <w:rsid w:val="00CE4008"/>
    <w:rsid w:val="00CE4E7F"/>
    <w:rsid w:val="00CE50E0"/>
    <w:rsid w:val="00CE5214"/>
    <w:rsid w:val="00CE682A"/>
    <w:rsid w:val="00CE709A"/>
    <w:rsid w:val="00CE712C"/>
    <w:rsid w:val="00CF03CC"/>
    <w:rsid w:val="00CF07B5"/>
    <w:rsid w:val="00CF137A"/>
    <w:rsid w:val="00CF4917"/>
    <w:rsid w:val="00CF4968"/>
    <w:rsid w:val="00CF54CD"/>
    <w:rsid w:val="00CF56EB"/>
    <w:rsid w:val="00CF6180"/>
    <w:rsid w:val="00CF708D"/>
    <w:rsid w:val="00CF73E6"/>
    <w:rsid w:val="00D00350"/>
    <w:rsid w:val="00D00A6A"/>
    <w:rsid w:val="00D0132D"/>
    <w:rsid w:val="00D01C86"/>
    <w:rsid w:val="00D01CC7"/>
    <w:rsid w:val="00D02BA9"/>
    <w:rsid w:val="00D04FE6"/>
    <w:rsid w:val="00D05E7E"/>
    <w:rsid w:val="00D101C9"/>
    <w:rsid w:val="00D103DE"/>
    <w:rsid w:val="00D115E9"/>
    <w:rsid w:val="00D12CC2"/>
    <w:rsid w:val="00D1497E"/>
    <w:rsid w:val="00D149AB"/>
    <w:rsid w:val="00D14B5F"/>
    <w:rsid w:val="00D14B66"/>
    <w:rsid w:val="00D14D12"/>
    <w:rsid w:val="00D170F2"/>
    <w:rsid w:val="00D20622"/>
    <w:rsid w:val="00D20648"/>
    <w:rsid w:val="00D20951"/>
    <w:rsid w:val="00D22D89"/>
    <w:rsid w:val="00D239D3"/>
    <w:rsid w:val="00D243F1"/>
    <w:rsid w:val="00D24F33"/>
    <w:rsid w:val="00D257E4"/>
    <w:rsid w:val="00D25E90"/>
    <w:rsid w:val="00D26CA5"/>
    <w:rsid w:val="00D306D4"/>
    <w:rsid w:val="00D30973"/>
    <w:rsid w:val="00D30FFA"/>
    <w:rsid w:val="00D32BCD"/>
    <w:rsid w:val="00D32FBD"/>
    <w:rsid w:val="00D33AF8"/>
    <w:rsid w:val="00D35742"/>
    <w:rsid w:val="00D35FBE"/>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97F"/>
    <w:rsid w:val="00D51A0B"/>
    <w:rsid w:val="00D52DB2"/>
    <w:rsid w:val="00D534F6"/>
    <w:rsid w:val="00D538CF"/>
    <w:rsid w:val="00D545D9"/>
    <w:rsid w:val="00D546B8"/>
    <w:rsid w:val="00D54D8F"/>
    <w:rsid w:val="00D557A0"/>
    <w:rsid w:val="00D57105"/>
    <w:rsid w:val="00D603B0"/>
    <w:rsid w:val="00D6243C"/>
    <w:rsid w:val="00D650BA"/>
    <w:rsid w:val="00D656BD"/>
    <w:rsid w:val="00D6685D"/>
    <w:rsid w:val="00D71442"/>
    <w:rsid w:val="00D71575"/>
    <w:rsid w:val="00D71E88"/>
    <w:rsid w:val="00D72000"/>
    <w:rsid w:val="00D75788"/>
    <w:rsid w:val="00D75FDD"/>
    <w:rsid w:val="00D762A0"/>
    <w:rsid w:val="00D7656E"/>
    <w:rsid w:val="00D76AD2"/>
    <w:rsid w:val="00D77160"/>
    <w:rsid w:val="00D77C86"/>
    <w:rsid w:val="00D80140"/>
    <w:rsid w:val="00D804AD"/>
    <w:rsid w:val="00D81370"/>
    <w:rsid w:val="00D824CE"/>
    <w:rsid w:val="00D82514"/>
    <w:rsid w:val="00D82AA0"/>
    <w:rsid w:val="00D82F68"/>
    <w:rsid w:val="00D84A38"/>
    <w:rsid w:val="00D8664A"/>
    <w:rsid w:val="00D87169"/>
    <w:rsid w:val="00D87A91"/>
    <w:rsid w:val="00D90436"/>
    <w:rsid w:val="00D90C4D"/>
    <w:rsid w:val="00D917AB"/>
    <w:rsid w:val="00D92F51"/>
    <w:rsid w:val="00D943A2"/>
    <w:rsid w:val="00D946CB"/>
    <w:rsid w:val="00D94CB2"/>
    <w:rsid w:val="00D95AAC"/>
    <w:rsid w:val="00D95BFA"/>
    <w:rsid w:val="00D96E83"/>
    <w:rsid w:val="00D978BB"/>
    <w:rsid w:val="00D97DA3"/>
    <w:rsid w:val="00DA0B33"/>
    <w:rsid w:val="00DA5BE4"/>
    <w:rsid w:val="00DA64B9"/>
    <w:rsid w:val="00DA6980"/>
    <w:rsid w:val="00DB09B4"/>
    <w:rsid w:val="00DB09D0"/>
    <w:rsid w:val="00DB0B4A"/>
    <w:rsid w:val="00DB0E80"/>
    <w:rsid w:val="00DB1836"/>
    <w:rsid w:val="00DB2E3E"/>
    <w:rsid w:val="00DB2E86"/>
    <w:rsid w:val="00DB398B"/>
    <w:rsid w:val="00DB42DA"/>
    <w:rsid w:val="00DB4FB4"/>
    <w:rsid w:val="00DB560C"/>
    <w:rsid w:val="00DB7105"/>
    <w:rsid w:val="00DB79BD"/>
    <w:rsid w:val="00DB7E72"/>
    <w:rsid w:val="00DC2571"/>
    <w:rsid w:val="00DC3277"/>
    <w:rsid w:val="00DC3ECD"/>
    <w:rsid w:val="00DC4086"/>
    <w:rsid w:val="00DC4B3E"/>
    <w:rsid w:val="00DC5B77"/>
    <w:rsid w:val="00DC6930"/>
    <w:rsid w:val="00DC6E3E"/>
    <w:rsid w:val="00DC79CC"/>
    <w:rsid w:val="00DD11B6"/>
    <w:rsid w:val="00DD1FDA"/>
    <w:rsid w:val="00DD2EB6"/>
    <w:rsid w:val="00DD355C"/>
    <w:rsid w:val="00DD376E"/>
    <w:rsid w:val="00DD399A"/>
    <w:rsid w:val="00DD3A11"/>
    <w:rsid w:val="00DD428D"/>
    <w:rsid w:val="00DD4971"/>
    <w:rsid w:val="00DD49DC"/>
    <w:rsid w:val="00DD4B4E"/>
    <w:rsid w:val="00DD5782"/>
    <w:rsid w:val="00DD6669"/>
    <w:rsid w:val="00DD6B4E"/>
    <w:rsid w:val="00DD7C08"/>
    <w:rsid w:val="00DD7FEF"/>
    <w:rsid w:val="00DE0615"/>
    <w:rsid w:val="00DE1F79"/>
    <w:rsid w:val="00DE28DD"/>
    <w:rsid w:val="00DE2EE4"/>
    <w:rsid w:val="00DE3799"/>
    <w:rsid w:val="00DE3C5D"/>
    <w:rsid w:val="00DE4D36"/>
    <w:rsid w:val="00DE505C"/>
    <w:rsid w:val="00DE62E4"/>
    <w:rsid w:val="00DF10B3"/>
    <w:rsid w:val="00DF1169"/>
    <w:rsid w:val="00DF11D7"/>
    <w:rsid w:val="00DF1A09"/>
    <w:rsid w:val="00DF39ED"/>
    <w:rsid w:val="00DF3D25"/>
    <w:rsid w:val="00DF3D94"/>
    <w:rsid w:val="00DF4B10"/>
    <w:rsid w:val="00DF5A7B"/>
    <w:rsid w:val="00DF6CCD"/>
    <w:rsid w:val="00DF795B"/>
    <w:rsid w:val="00DF7CB5"/>
    <w:rsid w:val="00DF7E5B"/>
    <w:rsid w:val="00E006A6"/>
    <w:rsid w:val="00E01074"/>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2B54"/>
    <w:rsid w:val="00E14E25"/>
    <w:rsid w:val="00E15A38"/>
    <w:rsid w:val="00E15F39"/>
    <w:rsid w:val="00E15F6F"/>
    <w:rsid w:val="00E16094"/>
    <w:rsid w:val="00E16482"/>
    <w:rsid w:val="00E164FC"/>
    <w:rsid w:val="00E1771E"/>
    <w:rsid w:val="00E20236"/>
    <w:rsid w:val="00E203C1"/>
    <w:rsid w:val="00E209BC"/>
    <w:rsid w:val="00E20D45"/>
    <w:rsid w:val="00E23638"/>
    <w:rsid w:val="00E24034"/>
    <w:rsid w:val="00E24746"/>
    <w:rsid w:val="00E25D39"/>
    <w:rsid w:val="00E27828"/>
    <w:rsid w:val="00E278BF"/>
    <w:rsid w:val="00E27F45"/>
    <w:rsid w:val="00E30B39"/>
    <w:rsid w:val="00E30F6C"/>
    <w:rsid w:val="00E32C58"/>
    <w:rsid w:val="00E32F56"/>
    <w:rsid w:val="00E337D9"/>
    <w:rsid w:val="00E33938"/>
    <w:rsid w:val="00E34483"/>
    <w:rsid w:val="00E3517B"/>
    <w:rsid w:val="00E3528D"/>
    <w:rsid w:val="00E364FC"/>
    <w:rsid w:val="00E3759D"/>
    <w:rsid w:val="00E40158"/>
    <w:rsid w:val="00E405A4"/>
    <w:rsid w:val="00E41616"/>
    <w:rsid w:val="00E42728"/>
    <w:rsid w:val="00E44012"/>
    <w:rsid w:val="00E46C9F"/>
    <w:rsid w:val="00E46FFA"/>
    <w:rsid w:val="00E52A9C"/>
    <w:rsid w:val="00E52BFD"/>
    <w:rsid w:val="00E54DDA"/>
    <w:rsid w:val="00E55040"/>
    <w:rsid w:val="00E553B8"/>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928"/>
    <w:rsid w:val="00E71FFB"/>
    <w:rsid w:val="00E7370D"/>
    <w:rsid w:val="00E744EE"/>
    <w:rsid w:val="00E74672"/>
    <w:rsid w:val="00E74AA1"/>
    <w:rsid w:val="00E75520"/>
    <w:rsid w:val="00E758CA"/>
    <w:rsid w:val="00E76512"/>
    <w:rsid w:val="00E7661D"/>
    <w:rsid w:val="00E76AFB"/>
    <w:rsid w:val="00E77185"/>
    <w:rsid w:val="00E77D43"/>
    <w:rsid w:val="00E80220"/>
    <w:rsid w:val="00E80553"/>
    <w:rsid w:val="00E816BF"/>
    <w:rsid w:val="00E817E1"/>
    <w:rsid w:val="00E82A5F"/>
    <w:rsid w:val="00E82DA6"/>
    <w:rsid w:val="00E8340C"/>
    <w:rsid w:val="00E8346D"/>
    <w:rsid w:val="00E83F54"/>
    <w:rsid w:val="00E84591"/>
    <w:rsid w:val="00E845F2"/>
    <w:rsid w:val="00E84BC0"/>
    <w:rsid w:val="00E851EF"/>
    <w:rsid w:val="00E853A7"/>
    <w:rsid w:val="00E865B5"/>
    <w:rsid w:val="00E91F23"/>
    <w:rsid w:val="00E92560"/>
    <w:rsid w:val="00E9320B"/>
    <w:rsid w:val="00E936B3"/>
    <w:rsid w:val="00E9427E"/>
    <w:rsid w:val="00E9437F"/>
    <w:rsid w:val="00E94E63"/>
    <w:rsid w:val="00E95E89"/>
    <w:rsid w:val="00E97266"/>
    <w:rsid w:val="00E9778A"/>
    <w:rsid w:val="00E97BF8"/>
    <w:rsid w:val="00E97CFC"/>
    <w:rsid w:val="00EA04D1"/>
    <w:rsid w:val="00EA14C5"/>
    <w:rsid w:val="00EA4B81"/>
    <w:rsid w:val="00EA63E0"/>
    <w:rsid w:val="00EA69EC"/>
    <w:rsid w:val="00EA6F5E"/>
    <w:rsid w:val="00EA7094"/>
    <w:rsid w:val="00EB131A"/>
    <w:rsid w:val="00EB1675"/>
    <w:rsid w:val="00EB2256"/>
    <w:rsid w:val="00EB2A0D"/>
    <w:rsid w:val="00EB3B4E"/>
    <w:rsid w:val="00EB3E1F"/>
    <w:rsid w:val="00EB4B66"/>
    <w:rsid w:val="00EB4FC0"/>
    <w:rsid w:val="00EB50CA"/>
    <w:rsid w:val="00EB5E15"/>
    <w:rsid w:val="00EB5EA9"/>
    <w:rsid w:val="00EB679E"/>
    <w:rsid w:val="00EB6C7D"/>
    <w:rsid w:val="00EB6EB6"/>
    <w:rsid w:val="00EB7ABB"/>
    <w:rsid w:val="00EB7AD6"/>
    <w:rsid w:val="00EB7D3F"/>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3E56"/>
    <w:rsid w:val="00ED46E1"/>
    <w:rsid w:val="00ED4FBB"/>
    <w:rsid w:val="00ED631F"/>
    <w:rsid w:val="00ED66CD"/>
    <w:rsid w:val="00ED6B0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B6A"/>
    <w:rsid w:val="00EF5F66"/>
    <w:rsid w:val="00EF5F7B"/>
    <w:rsid w:val="00EF6110"/>
    <w:rsid w:val="00EF64F8"/>
    <w:rsid w:val="00EF68E7"/>
    <w:rsid w:val="00EF7ECD"/>
    <w:rsid w:val="00F009CA"/>
    <w:rsid w:val="00F00AD4"/>
    <w:rsid w:val="00F01160"/>
    <w:rsid w:val="00F022C3"/>
    <w:rsid w:val="00F027CE"/>
    <w:rsid w:val="00F02E8A"/>
    <w:rsid w:val="00F03E0C"/>
    <w:rsid w:val="00F03F89"/>
    <w:rsid w:val="00F03F93"/>
    <w:rsid w:val="00F05025"/>
    <w:rsid w:val="00F056F3"/>
    <w:rsid w:val="00F05AE3"/>
    <w:rsid w:val="00F05C0B"/>
    <w:rsid w:val="00F05ED8"/>
    <w:rsid w:val="00F05F00"/>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2A81"/>
    <w:rsid w:val="00F23065"/>
    <w:rsid w:val="00F23F7A"/>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47532"/>
    <w:rsid w:val="00F50721"/>
    <w:rsid w:val="00F50C35"/>
    <w:rsid w:val="00F51382"/>
    <w:rsid w:val="00F51712"/>
    <w:rsid w:val="00F51955"/>
    <w:rsid w:val="00F528B6"/>
    <w:rsid w:val="00F534F0"/>
    <w:rsid w:val="00F54195"/>
    <w:rsid w:val="00F54E3B"/>
    <w:rsid w:val="00F5549C"/>
    <w:rsid w:val="00F5792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C3"/>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2A0"/>
    <w:rsid w:val="00FA358A"/>
    <w:rsid w:val="00FA40BB"/>
    <w:rsid w:val="00FA4202"/>
    <w:rsid w:val="00FA4695"/>
    <w:rsid w:val="00FA4B4F"/>
    <w:rsid w:val="00FA51CD"/>
    <w:rsid w:val="00FA54CC"/>
    <w:rsid w:val="00FA550E"/>
    <w:rsid w:val="00FA587B"/>
    <w:rsid w:val="00FA6AEA"/>
    <w:rsid w:val="00FA703C"/>
    <w:rsid w:val="00FA720E"/>
    <w:rsid w:val="00FA7C90"/>
    <w:rsid w:val="00FB082B"/>
    <w:rsid w:val="00FB1337"/>
    <w:rsid w:val="00FB1759"/>
    <w:rsid w:val="00FB611D"/>
    <w:rsid w:val="00FB6844"/>
    <w:rsid w:val="00FB6DAB"/>
    <w:rsid w:val="00FC15AF"/>
    <w:rsid w:val="00FC38CD"/>
    <w:rsid w:val="00FC3B54"/>
    <w:rsid w:val="00FC3DE7"/>
    <w:rsid w:val="00FC3FF0"/>
    <w:rsid w:val="00FC474A"/>
    <w:rsid w:val="00FC5840"/>
    <w:rsid w:val="00FD05DC"/>
    <w:rsid w:val="00FD1053"/>
    <w:rsid w:val="00FD1232"/>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197"/>
    <w:rsid w:val="00FE6E04"/>
    <w:rsid w:val="00FF14BD"/>
    <w:rsid w:val="00FF2129"/>
    <w:rsid w:val="00FF2AAC"/>
    <w:rsid w:val="00FF2B6E"/>
    <w:rsid w:val="00FF3540"/>
    <w:rsid w:val="00FF4222"/>
    <w:rsid w:val="00FF42C3"/>
    <w:rsid w:val="00FF5BA0"/>
    <w:rsid w:val="00FF5C7B"/>
    <w:rsid w:val="00FF79AA"/>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30"/>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 w:type="character" w:styleId="Refdenotaalpie">
    <w:name w:val="footnote reference"/>
    <w:basedOn w:val="Fuentedeprrafopredeter"/>
    <w:uiPriority w:val="99"/>
    <w:semiHidden/>
    <w:unhideWhenUsed/>
    <w:rsid w:val="00D75FDD"/>
    <w:rPr>
      <w:vertAlign w:val="superscript"/>
    </w:rPr>
  </w:style>
  <w:style w:type="character" w:styleId="Hipervnculovisitado">
    <w:name w:val="FollowedHyperlink"/>
    <w:basedOn w:val="Fuentedeprrafopredeter"/>
    <w:uiPriority w:val="99"/>
    <w:semiHidden/>
    <w:unhideWhenUsed/>
    <w:rsid w:val="00B30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651A8-555C-45B3-8586-A5A266E2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3329</Words>
  <Characters>18311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2022-01-19T17:14:00Z</cp:lastPrinted>
  <dcterms:created xsi:type="dcterms:W3CDTF">2022-01-19T17:19:00Z</dcterms:created>
  <dcterms:modified xsi:type="dcterms:W3CDTF">2022-01-19T17:19:00Z</dcterms:modified>
</cp:coreProperties>
</file>